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80F" w:rsidRDefault="00344600" w:rsidP="00D3280F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600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  <w:r w:rsidR="00D3280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0B7BB2" w:rsidRPr="009872A2" w:rsidRDefault="00C91062" w:rsidP="00D3280F">
      <w:pPr>
        <w:tabs>
          <w:tab w:val="left" w:pos="39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2D10" w:rsidRPr="00FA5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446">
        <w:rPr>
          <w:rFonts w:ascii="Times New Roman" w:eastAsia="Calibri" w:hAnsi="Times New Roman" w:cs="Times New Roman"/>
          <w:sz w:val="28"/>
          <w:szCs w:val="28"/>
        </w:rPr>
        <w:t>«</w:t>
      </w:r>
      <w:r w:rsidR="009272A6">
        <w:rPr>
          <w:rFonts w:ascii="Times New Roman" w:eastAsia="Calibri" w:hAnsi="Times New Roman" w:cs="Times New Roman"/>
          <w:sz w:val="28"/>
          <w:szCs w:val="28"/>
        </w:rPr>
        <w:t>30</w:t>
      </w:r>
      <w:r w:rsidR="004B2446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AEB">
        <w:rPr>
          <w:rFonts w:ascii="Times New Roman" w:eastAsia="Calibri" w:hAnsi="Times New Roman" w:cs="Times New Roman"/>
          <w:sz w:val="28"/>
          <w:szCs w:val="28"/>
        </w:rPr>
        <w:t>201</w:t>
      </w:r>
      <w:r w:rsidR="003F16C8">
        <w:rPr>
          <w:rFonts w:ascii="Times New Roman" w:eastAsia="Calibri" w:hAnsi="Times New Roman" w:cs="Times New Roman"/>
          <w:sz w:val="28"/>
          <w:szCs w:val="28"/>
        </w:rPr>
        <w:t>7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3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F16C8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366E32">
        <w:rPr>
          <w:rFonts w:ascii="Times New Roman" w:eastAsia="Calibri" w:hAnsi="Times New Roman" w:cs="Times New Roman"/>
          <w:sz w:val="28"/>
          <w:szCs w:val="28"/>
        </w:rPr>
        <w:t>52/кф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602B1" w:rsidTr="00BF508D">
        <w:tc>
          <w:tcPr>
            <w:tcW w:w="5211" w:type="dxa"/>
          </w:tcPr>
          <w:p w:rsidR="00262081" w:rsidRPr="00A679F7" w:rsidRDefault="00756722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51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262081" w:rsidRDefault="0026208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2B1" w:rsidRPr="004B6B89" w:rsidRDefault="000602B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завершения в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F16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="00801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операций по исполнению бюджета</w:t>
            </w:r>
            <w:r w:rsidR="00D9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Гатчинский муниципальный район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» Ленинградской области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бюджета муниципального образования «Город Гатчина» Гатчинского муниципального района</w:t>
            </w:r>
            <w:r w:rsidR="00312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20BF" w:rsidRPr="00F631F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312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2B1" w:rsidRDefault="000602B1" w:rsidP="0051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722" w:rsidRPr="00A11511" w:rsidRDefault="000B7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33">
        <w:rPr>
          <w:rFonts w:ascii="Times New Roman" w:hAnsi="Times New Roman" w:cs="Times New Roman"/>
          <w:sz w:val="28"/>
          <w:szCs w:val="28"/>
        </w:rPr>
        <w:t xml:space="preserve">В </w:t>
      </w:r>
      <w:r w:rsidR="0034460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7" w:history="1">
        <w:r w:rsidRPr="0017250D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344600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17250D">
          <w:rPr>
            <w:rFonts w:ascii="Times New Roman" w:eastAsia="Calibri" w:hAnsi="Times New Roman" w:cs="Times New Roman"/>
            <w:sz w:val="28"/>
            <w:szCs w:val="28"/>
          </w:rPr>
          <w:t xml:space="preserve"> 242</w:t>
        </w:r>
      </w:hyperlink>
      <w:r w:rsidRPr="0017250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5531" w:rsidRPr="001725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руководствуясь Положени</w:t>
      </w:r>
      <w:r w:rsidR="00705A8E">
        <w:rPr>
          <w:rFonts w:ascii="Times New Roman" w:eastAsia="Calibri" w:hAnsi="Times New Roman" w:cs="Times New Roman"/>
          <w:sz w:val="28"/>
          <w:szCs w:val="28"/>
        </w:rPr>
        <w:t>ем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344600">
        <w:rPr>
          <w:rFonts w:ascii="Times New Roman" w:eastAsia="Calibri" w:hAnsi="Times New Roman" w:cs="Times New Roman"/>
          <w:sz w:val="28"/>
          <w:szCs w:val="28"/>
        </w:rPr>
        <w:t>«</w:t>
      </w:r>
      <w:r w:rsidR="00705A8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</w:t>
      </w:r>
      <w:r w:rsidR="00344600">
        <w:rPr>
          <w:rFonts w:ascii="Times New Roman" w:eastAsia="Calibri" w:hAnsi="Times New Roman" w:cs="Times New Roman"/>
          <w:sz w:val="28"/>
          <w:szCs w:val="28"/>
        </w:rPr>
        <w:t>»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>депутатов Гатчинского муниципального  района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21.12.2012 №271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дополнениями),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Положением о бюджетном процессе в муниципальном образовании «Город Гатчина» </w:t>
      </w:r>
      <w:r w:rsidR="00344600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="00710D2D">
        <w:rPr>
          <w:rFonts w:ascii="Times New Roman" w:eastAsia="Calibri" w:hAnsi="Times New Roman" w:cs="Times New Roman"/>
          <w:sz w:val="28"/>
          <w:szCs w:val="28"/>
        </w:rPr>
        <w:t>,</w:t>
      </w:r>
      <w:r w:rsidR="00344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«Город Гатчина» от 25.09.2013 №41, </w:t>
      </w:r>
      <w:r w:rsidR="004547AA">
        <w:rPr>
          <w:rFonts w:ascii="Times New Roman" w:eastAsia="Calibri" w:hAnsi="Times New Roman" w:cs="Times New Roman"/>
          <w:sz w:val="28"/>
          <w:szCs w:val="28"/>
        </w:rPr>
        <w:t>П</w:t>
      </w:r>
      <w:r w:rsidR="00FA5B8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4547AA">
        <w:rPr>
          <w:rFonts w:ascii="Times New Roman" w:eastAsia="Calibri" w:hAnsi="Times New Roman" w:cs="Times New Roman"/>
          <w:sz w:val="28"/>
          <w:szCs w:val="28"/>
        </w:rPr>
        <w:t>м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о Ком</w:t>
      </w:r>
      <w:r w:rsidR="009E638E">
        <w:rPr>
          <w:rFonts w:ascii="Times New Roman" w:eastAsia="Calibri" w:hAnsi="Times New Roman" w:cs="Times New Roman"/>
          <w:sz w:val="28"/>
          <w:szCs w:val="28"/>
        </w:rPr>
        <w:t>итете финансов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11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района, утвержденным</w:t>
      </w:r>
      <w:r w:rsidR="006A6B52" w:rsidRPr="006A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2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9E638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от 26.06.2015 года №83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600" w:rsidRDefault="00344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722" w:rsidRPr="00593C24" w:rsidRDefault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C24" w:rsidRDefault="00593C24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593C24" w:rsidRDefault="00593C24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722" w:rsidRPr="00593C24">
        <w:rPr>
          <w:rFonts w:ascii="Times New Roman" w:hAnsi="Times New Roman" w:cs="Times New Roman"/>
          <w:sz w:val="28"/>
          <w:szCs w:val="28"/>
        </w:rPr>
        <w:t>Утвердить</w:t>
      </w:r>
      <w:r w:rsidR="001E55D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D81417" w:rsidRPr="00D81417">
        <w:rPr>
          <w:rFonts w:ascii="Times New Roman" w:hAnsi="Times New Roman" w:cs="Times New Roman"/>
          <w:sz w:val="28"/>
          <w:szCs w:val="28"/>
        </w:rPr>
        <w:t xml:space="preserve"> </w:t>
      </w:r>
      <w:r w:rsidR="001E55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756722" w:rsidRPr="00593C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D81417">
        <w:rPr>
          <w:rFonts w:ascii="Times New Roman" w:hAnsi="Times New Roman" w:cs="Times New Roman"/>
          <w:sz w:val="28"/>
          <w:szCs w:val="28"/>
        </w:rPr>
        <w:t>в 201</w:t>
      </w:r>
      <w:r w:rsidR="003F16C8">
        <w:rPr>
          <w:rFonts w:ascii="Times New Roman" w:hAnsi="Times New Roman" w:cs="Times New Roman"/>
          <w:sz w:val="28"/>
          <w:szCs w:val="28"/>
        </w:rPr>
        <w:t>7</w:t>
      </w:r>
      <w:r w:rsidR="006F36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операций по исполнению </w:t>
      </w:r>
      <w:bookmarkStart w:id="0" w:name="OLE_LINK1"/>
      <w:bookmarkStart w:id="1" w:name="OLE_LINK2"/>
      <w:r w:rsidR="00756722" w:rsidRPr="00593C24">
        <w:rPr>
          <w:rFonts w:ascii="Times New Roman" w:hAnsi="Times New Roman" w:cs="Times New Roman"/>
          <w:sz w:val="28"/>
          <w:szCs w:val="28"/>
        </w:rPr>
        <w:t>бюджета муниципальн</w:t>
      </w:r>
      <w:r w:rsidR="006F364A">
        <w:rPr>
          <w:rFonts w:ascii="Times New Roman" w:hAnsi="Times New Roman" w:cs="Times New Roman"/>
          <w:sz w:val="28"/>
          <w:szCs w:val="28"/>
        </w:rPr>
        <w:t>ого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, </w:t>
      </w:r>
      <w:r w:rsidR="006F36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>муниципально</w:t>
      </w:r>
      <w:r w:rsidR="006F364A">
        <w:rPr>
          <w:rFonts w:ascii="Times New Roman" w:hAnsi="Times New Roman" w:cs="Times New Roman"/>
          <w:sz w:val="28"/>
          <w:szCs w:val="28"/>
        </w:rPr>
        <w:t>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E55D2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924C2D" w:rsidRDefault="00710D2D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3971C2">
        <w:rPr>
          <w:rFonts w:ascii="Times New Roman" w:hAnsi="Times New Roman" w:cs="Times New Roman"/>
          <w:sz w:val="28"/>
          <w:szCs w:val="28"/>
        </w:rPr>
        <w:t>Отделу учета,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3971C2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4B6B89" w:rsidRPr="004B6B89">
        <w:rPr>
          <w:rFonts w:ascii="Times New Roman" w:hAnsi="Times New Roman" w:cs="Times New Roman"/>
          <w:sz w:val="28"/>
          <w:szCs w:val="28"/>
        </w:rPr>
        <w:t>К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омитета финансов Гатчинского муниципального района довести настоящий </w:t>
      </w:r>
      <w:r w:rsidR="00756722" w:rsidRPr="00593C24">
        <w:rPr>
          <w:rFonts w:ascii="Times New Roman" w:hAnsi="Times New Roman" w:cs="Times New Roman"/>
          <w:sz w:val="28"/>
          <w:szCs w:val="28"/>
        </w:rPr>
        <w:lastRenderedPageBreak/>
        <w:t xml:space="preserve">приказ до сведения главных распорядителей и получателей средств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8F444A">
        <w:rPr>
          <w:rFonts w:ascii="Times New Roman" w:hAnsi="Times New Roman" w:cs="Times New Roman"/>
          <w:sz w:val="28"/>
          <w:szCs w:val="28"/>
        </w:rPr>
        <w:t>ий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444A">
        <w:rPr>
          <w:rFonts w:ascii="Times New Roman" w:hAnsi="Times New Roman" w:cs="Times New Roman"/>
          <w:sz w:val="28"/>
          <w:szCs w:val="28"/>
        </w:rPr>
        <w:t>ый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4B6B89" w:rsidRPr="004B6B89">
        <w:rPr>
          <w:rFonts w:ascii="Times New Roman" w:hAnsi="Times New Roman" w:cs="Times New Roman"/>
          <w:sz w:val="28"/>
          <w:szCs w:val="28"/>
        </w:rPr>
        <w:t xml:space="preserve">,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6B63DA">
        <w:rPr>
          <w:rFonts w:ascii="Times New Roman" w:hAnsi="Times New Roman" w:cs="Times New Roman"/>
          <w:sz w:val="28"/>
          <w:szCs w:val="28"/>
        </w:rPr>
        <w:t>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 w:rsidRP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0F91">
        <w:rPr>
          <w:rFonts w:ascii="Times New Roman" w:hAnsi="Times New Roman" w:cs="Times New Roman"/>
          <w:sz w:val="28"/>
          <w:szCs w:val="28"/>
        </w:rPr>
        <w:t>.</w:t>
      </w:r>
      <w:r w:rsidR="00CE2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62E" w:rsidRPr="00160B9C" w:rsidRDefault="00CE262E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276">
        <w:rPr>
          <w:rFonts w:ascii="Times New Roman" w:hAnsi="Times New Roman" w:cs="Times New Roman"/>
          <w:sz w:val="28"/>
          <w:szCs w:val="28"/>
        </w:rPr>
        <w:t xml:space="preserve"> </w:t>
      </w:r>
      <w:r w:rsidR="00710D2D">
        <w:rPr>
          <w:rFonts w:ascii="Times New Roman" w:hAnsi="Times New Roman" w:cs="Times New Roman"/>
          <w:sz w:val="28"/>
          <w:szCs w:val="28"/>
        </w:rPr>
        <w:t>3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710D2D">
        <w:rPr>
          <w:rFonts w:ascii="Times New Roman" w:hAnsi="Times New Roman" w:cs="Times New Roman"/>
          <w:sz w:val="28"/>
          <w:szCs w:val="28"/>
        </w:rPr>
        <w:t>Разместить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данный приказ на </w:t>
      </w:r>
      <w:r w:rsidR="00C40B8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</w:t>
      </w:r>
      <w:r w:rsidR="00C40B87">
        <w:rPr>
          <w:rFonts w:ascii="Times New Roman" w:eastAsia="Calibri" w:hAnsi="Times New Roman" w:cs="Times New Roman"/>
          <w:sz w:val="28"/>
          <w:szCs w:val="28"/>
        </w:rPr>
        <w:t>ого района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 xml:space="preserve"> в разделе норматив</w:t>
      </w:r>
      <w:r w:rsidR="00D57F66" w:rsidRPr="00160B9C">
        <w:rPr>
          <w:rFonts w:ascii="Times New Roman" w:eastAsia="Calibri" w:hAnsi="Times New Roman" w:cs="Times New Roman"/>
          <w:sz w:val="28"/>
          <w:szCs w:val="28"/>
        </w:rPr>
        <w:t xml:space="preserve">ные документы Комитета финансов, приказы комитета финансов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района.</w:t>
      </w:r>
    </w:p>
    <w:p w:rsidR="00CE262E" w:rsidRPr="00160B9C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10D2D">
        <w:rPr>
          <w:rFonts w:ascii="Times New Roman" w:eastAsia="Calibri" w:hAnsi="Times New Roman" w:cs="Times New Roman"/>
          <w:sz w:val="28"/>
          <w:szCs w:val="28"/>
        </w:rPr>
        <w:t>4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710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A71" w:rsidRPr="00160B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C40B87">
        <w:rPr>
          <w:rFonts w:ascii="Times New Roman" w:eastAsia="Calibri" w:hAnsi="Times New Roman" w:cs="Times New Roman"/>
          <w:sz w:val="28"/>
          <w:szCs w:val="28"/>
        </w:rPr>
        <w:t xml:space="preserve">в силу с момента </w:t>
      </w:r>
      <w:r w:rsidR="00CE262E" w:rsidRPr="00160B9C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DF1916" w:rsidRPr="00D81417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D2D">
        <w:rPr>
          <w:rFonts w:ascii="Times New Roman" w:eastAsia="Calibri" w:hAnsi="Times New Roman" w:cs="Times New Roman"/>
          <w:sz w:val="28"/>
          <w:szCs w:val="28"/>
        </w:rPr>
        <w:t>5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860C48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916" w:rsidRPr="00160B9C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B73B04" w:rsidRPr="00593C24">
        <w:rPr>
          <w:rFonts w:ascii="Times New Roman" w:hAnsi="Times New Roman" w:cs="Times New Roman"/>
          <w:sz w:val="28"/>
          <w:szCs w:val="28"/>
        </w:rPr>
        <w:t>исполнением настоящего приказа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Гатчинского му</w:t>
      </w:r>
      <w:r w:rsidR="00D81417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D81417">
        <w:rPr>
          <w:rFonts w:ascii="Times New Roman" w:hAnsi="Times New Roman" w:cs="Times New Roman"/>
          <w:sz w:val="28"/>
          <w:szCs w:val="28"/>
        </w:rPr>
        <w:t>Булычеву</w:t>
      </w:r>
      <w:proofErr w:type="spellEnd"/>
      <w:r w:rsidR="00D81417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F1916" w:rsidRPr="00593C24" w:rsidRDefault="00DF1916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A57A9C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</w:t>
      </w:r>
      <w:r w:rsidR="00452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1417">
        <w:rPr>
          <w:rFonts w:ascii="Times New Roman" w:hAnsi="Times New Roman" w:cs="Times New Roman"/>
          <w:sz w:val="28"/>
          <w:szCs w:val="28"/>
        </w:rPr>
        <w:t xml:space="preserve">              Л.И. Орехова</w:t>
      </w:r>
    </w:p>
    <w:p w:rsidR="00F9003A" w:rsidRPr="00593C24" w:rsidRDefault="00F9003A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2D" w:rsidRDefault="00710D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C2D" w:rsidRDefault="00924C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Pr="00593C24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24" w:rsidRDefault="00A01A24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2D9D" w:rsidRDefault="004E5B8A" w:rsidP="004E5B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Довгалюк Е.С.</w:t>
      </w:r>
    </w:p>
    <w:p w:rsidR="00710D2D" w:rsidRPr="00710D2D" w:rsidRDefault="00710D2D" w:rsidP="00710D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8(81371)93986</w:t>
      </w:r>
    </w:p>
    <w:p w:rsidR="00710D2D" w:rsidRDefault="00710D2D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7070" w:rsidRPr="00A63E50" w:rsidRDefault="00611148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7070" w:rsidRPr="00A63E50">
        <w:rPr>
          <w:rFonts w:ascii="Times New Roman" w:hAnsi="Times New Roman"/>
          <w:sz w:val="28"/>
          <w:szCs w:val="28"/>
        </w:rPr>
        <w:t>твержден</w:t>
      </w:r>
    </w:p>
    <w:p w:rsidR="0004707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Комитета финансов </w:t>
      </w:r>
    </w:p>
    <w:p w:rsidR="00047070" w:rsidRPr="00A63E5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047070" w:rsidRPr="00CF4332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6B89" w:rsidRPr="00A57A9C">
        <w:rPr>
          <w:rFonts w:ascii="Times New Roman" w:hAnsi="Times New Roman"/>
          <w:sz w:val="28"/>
          <w:szCs w:val="28"/>
        </w:rPr>
        <w:t xml:space="preserve"> </w:t>
      </w:r>
      <w:r w:rsidR="003F16C8">
        <w:rPr>
          <w:rFonts w:ascii="Times New Roman" w:hAnsi="Times New Roman"/>
          <w:sz w:val="28"/>
          <w:szCs w:val="28"/>
        </w:rPr>
        <w:t>«</w:t>
      </w:r>
      <w:r w:rsidR="009272A6">
        <w:rPr>
          <w:rFonts w:ascii="Times New Roman" w:hAnsi="Times New Roman"/>
          <w:sz w:val="28"/>
          <w:szCs w:val="28"/>
        </w:rPr>
        <w:t>30</w:t>
      </w:r>
      <w:r w:rsidR="003F16C8">
        <w:rPr>
          <w:rFonts w:ascii="Times New Roman" w:hAnsi="Times New Roman"/>
          <w:sz w:val="28"/>
          <w:szCs w:val="28"/>
        </w:rPr>
        <w:t xml:space="preserve"> </w:t>
      </w:r>
      <w:r w:rsidR="00A52D10">
        <w:rPr>
          <w:rFonts w:ascii="Times New Roman" w:hAnsi="Times New Roman"/>
          <w:sz w:val="28"/>
          <w:szCs w:val="28"/>
        </w:rPr>
        <w:t xml:space="preserve">» декабря </w:t>
      </w:r>
      <w:r w:rsidRPr="00A63E50">
        <w:rPr>
          <w:rFonts w:ascii="Times New Roman" w:hAnsi="Times New Roman"/>
          <w:sz w:val="28"/>
          <w:szCs w:val="28"/>
        </w:rPr>
        <w:t>201</w:t>
      </w:r>
      <w:r w:rsidR="003F16C8">
        <w:rPr>
          <w:rFonts w:ascii="Times New Roman" w:hAnsi="Times New Roman"/>
          <w:sz w:val="28"/>
          <w:szCs w:val="28"/>
        </w:rPr>
        <w:t>7</w:t>
      </w:r>
      <w:r w:rsidRPr="00A63E50">
        <w:rPr>
          <w:rFonts w:ascii="Times New Roman" w:hAnsi="Times New Roman"/>
          <w:sz w:val="28"/>
          <w:szCs w:val="28"/>
        </w:rPr>
        <w:t xml:space="preserve"> г.</w:t>
      </w:r>
      <w:r w:rsidR="00A52D10">
        <w:rPr>
          <w:rFonts w:ascii="Times New Roman" w:hAnsi="Times New Roman"/>
          <w:sz w:val="28"/>
          <w:szCs w:val="28"/>
        </w:rPr>
        <w:t xml:space="preserve">     </w:t>
      </w:r>
      <w:r w:rsidRPr="00A63E50">
        <w:rPr>
          <w:rFonts w:ascii="Times New Roman" w:hAnsi="Times New Roman"/>
          <w:sz w:val="28"/>
          <w:szCs w:val="28"/>
        </w:rPr>
        <w:t xml:space="preserve"> N</w:t>
      </w:r>
      <w:r w:rsidR="009272A6">
        <w:rPr>
          <w:rFonts w:ascii="Times New Roman" w:hAnsi="Times New Roman"/>
          <w:sz w:val="28"/>
          <w:szCs w:val="28"/>
        </w:rPr>
        <w:t>____</w:t>
      </w:r>
      <w:r w:rsidR="003F16C8">
        <w:rPr>
          <w:rFonts w:ascii="Times New Roman" w:hAnsi="Times New Roman"/>
          <w:sz w:val="28"/>
          <w:szCs w:val="28"/>
        </w:rPr>
        <w:t xml:space="preserve">  </w:t>
      </w:r>
    </w:p>
    <w:p w:rsidR="00047070" w:rsidRDefault="00047070" w:rsidP="001E5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70" w:rsidRPr="00611148" w:rsidRDefault="00242E6F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E47BF2" w:rsidRPr="0061114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3F16C8">
        <w:rPr>
          <w:rFonts w:ascii="Times New Roman" w:hAnsi="Times New Roman" w:cs="Times New Roman"/>
          <w:b/>
          <w:sz w:val="28"/>
          <w:szCs w:val="28"/>
        </w:rPr>
        <w:t xml:space="preserve"> завершения в 2017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году операций по исполнению бюджета муниципального образования «Гатчинский муниципальный район» Ленинградской области, бюджета муниципального образования «Город Гатчина» Гатчинского муниципального района </w:t>
      </w:r>
      <w:r w:rsidR="003120BF" w:rsidRPr="006111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7BF2" w:rsidRDefault="00E47BF2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48" w:rsidRPr="00611148" w:rsidRDefault="00CE779D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3">
        <w:rPr>
          <w:rFonts w:ascii="Times New Roman" w:hAnsi="Times New Roman" w:cs="Times New Roman"/>
          <w:sz w:val="28"/>
          <w:szCs w:val="28"/>
        </w:rPr>
        <w:t xml:space="preserve">1. </w:t>
      </w:r>
      <w:r w:rsidR="00085CE5" w:rsidRPr="00933253">
        <w:rPr>
          <w:rFonts w:ascii="Times New Roman" w:hAnsi="Times New Roman" w:cs="Times New Roman"/>
          <w:sz w:val="28"/>
          <w:szCs w:val="28"/>
        </w:rPr>
        <w:t>Н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астоящий Порядок завершения операций по исполнению бюджета 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20BF" w:rsidRPr="00611148">
        <w:rPr>
          <w:rFonts w:ascii="Times New Roman" w:hAnsi="Times New Roman" w:cs="Times New Roman"/>
          <w:sz w:val="28"/>
          <w:szCs w:val="28"/>
        </w:rPr>
        <w:t>«</w:t>
      </w:r>
      <w:r w:rsidR="00085CE5" w:rsidRPr="00611148">
        <w:rPr>
          <w:rFonts w:ascii="Times New Roman" w:hAnsi="Times New Roman" w:cs="Times New Roman"/>
          <w:sz w:val="28"/>
          <w:szCs w:val="28"/>
        </w:rPr>
        <w:t>Гатчинск</w:t>
      </w:r>
      <w:r w:rsidR="004B7FCC" w:rsidRPr="00611148">
        <w:rPr>
          <w:rFonts w:ascii="Times New Roman" w:hAnsi="Times New Roman" w:cs="Times New Roman"/>
          <w:sz w:val="28"/>
          <w:szCs w:val="28"/>
        </w:rPr>
        <w:t>ий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7FCC" w:rsidRPr="00611148">
        <w:rPr>
          <w:rFonts w:ascii="Times New Roman" w:hAnsi="Times New Roman" w:cs="Times New Roman"/>
          <w:sz w:val="28"/>
          <w:szCs w:val="28"/>
        </w:rPr>
        <w:t>ый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0BF" w:rsidRPr="00611148">
        <w:rPr>
          <w:rFonts w:ascii="Times New Roman" w:hAnsi="Times New Roman" w:cs="Times New Roman"/>
          <w:sz w:val="28"/>
          <w:szCs w:val="28"/>
        </w:rPr>
        <w:t>»</w:t>
      </w:r>
      <w:r w:rsidR="00CF2184" w:rsidRPr="00611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3"/>
      <w:bookmarkStart w:id="3" w:name="OLE_LINK4"/>
      <w:r w:rsidR="00CF2184" w:rsidRPr="00611148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End w:id="2"/>
      <w:bookmarkEnd w:id="3"/>
      <w:r w:rsidR="00085CE5" w:rsidRPr="00611148">
        <w:rPr>
          <w:rFonts w:ascii="Times New Roman" w:hAnsi="Times New Roman" w:cs="Times New Roman"/>
          <w:sz w:val="28"/>
          <w:szCs w:val="28"/>
        </w:rPr>
        <w:t>, бюджета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5CE5" w:rsidRPr="00611148">
        <w:rPr>
          <w:rFonts w:ascii="Times New Roman" w:hAnsi="Times New Roman" w:cs="Times New Roman"/>
          <w:sz w:val="28"/>
          <w:szCs w:val="28"/>
        </w:rPr>
        <w:t>«Город Гатчина»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4B6B89" w:rsidRPr="0061114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(далее местный бюджет) разработан в соответствии со статьей 242 Бюджетно</w:t>
      </w:r>
      <w:r w:rsidR="00F301C4" w:rsidRPr="00611148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0E4680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>а также в целях рационального и эффективного использования бюджетных средств, предотвращения образования несанкционированной кредиторской задолженности и снижения текущей кредиторской задолженности муниципальных учреждений на начало 201</w:t>
      </w:r>
      <w:r w:rsidR="001C5D45">
        <w:rPr>
          <w:rFonts w:ascii="Times New Roman" w:eastAsia="Calibri" w:hAnsi="Times New Roman" w:cs="Times New Roman"/>
          <w:sz w:val="28"/>
          <w:szCs w:val="28"/>
        </w:rPr>
        <w:t>8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F6AD5" w:rsidRPr="006111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1F2" w:rsidRPr="00611148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2. </w:t>
      </w:r>
      <w:r w:rsidR="00F631F2" w:rsidRPr="00611148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</w:t>
      </w:r>
      <w:r w:rsidR="001C5D45">
        <w:rPr>
          <w:rFonts w:ascii="Times New Roman" w:hAnsi="Times New Roman" w:cs="Times New Roman"/>
          <w:sz w:val="28"/>
          <w:szCs w:val="28"/>
        </w:rPr>
        <w:t xml:space="preserve"> (утвержденные в 2017 году)</w:t>
      </w:r>
      <w:r w:rsidR="00F631F2" w:rsidRPr="00611148">
        <w:rPr>
          <w:rFonts w:ascii="Times New Roman" w:hAnsi="Times New Roman" w:cs="Times New Roman"/>
          <w:sz w:val="28"/>
          <w:szCs w:val="28"/>
        </w:rPr>
        <w:t xml:space="preserve"> прекращают свое действие 31 декабря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201</w:t>
      </w:r>
      <w:r w:rsidR="00270A9A">
        <w:rPr>
          <w:rFonts w:ascii="Times New Roman" w:hAnsi="Times New Roman" w:cs="Times New Roman"/>
          <w:sz w:val="28"/>
          <w:szCs w:val="28"/>
        </w:rPr>
        <w:t>7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1F2" w:rsidRPr="00611148">
        <w:rPr>
          <w:rFonts w:ascii="Times New Roman" w:hAnsi="Times New Roman" w:cs="Times New Roman"/>
          <w:sz w:val="28"/>
          <w:szCs w:val="28"/>
        </w:rPr>
        <w:t>.</w:t>
      </w:r>
    </w:p>
    <w:p w:rsidR="00CE779D" w:rsidRPr="00611148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2.1.</w:t>
      </w:r>
      <w:r w:rsidR="00CE779D" w:rsidRPr="00611148">
        <w:rPr>
          <w:rFonts w:ascii="Times New Roman" w:hAnsi="Times New Roman" w:cs="Times New Roman"/>
          <w:sz w:val="28"/>
          <w:szCs w:val="28"/>
        </w:rPr>
        <w:t>Отдел бюджетной политики Комитета финансов Гатчинского муниципального района (далее Комитет финансов)</w:t>
      </w:r>
      <w:r w:rsidRPr="00611148">
        <w:rPr>
          <w:rFonts w:ascii="Times New Roman" w:hAnsi="Times New Roman" w:cs="Times New Roman"/>
          <w:sz w:val="28"/>
          <w:szCs w:val="28"/>
        </w:rPr>
        <w:t>:</w:t>
      </w:r>
    </w:p>
    <w:p w:rsidR="00CE779D" w:rsidRPr="000817A6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CE779D" w:rsidRPr="00611148">
        <w:rPr>
          <w:rFonts w:ascii="Times New Roman" w:hAnsi="Times New Roman" w:cs="Times New Roman"/>
          <w:sz w:val="28"/>
          <w:szCs w:val="28"/>
        </w:rPr>
        <w:t>прекраща</w:t>
      </w:r>
      <w:r w:rsidR="003120BF" w:rsidRPr="00611148">
        <w:rPr>
          <w:rFonts w:ascii="Times New Roman" w:hAnsi="Times New Roman" w:cs="Times New Roman"/>
          <w:sz w:val="28"/>
          <w:szCs w:val="28"/>
        </w:rPr>
        <w:t>е</w:t>
      </w:r>
      <w:r w:rsidR="00CE779D" w:rsidRPr="00611148">
        <w:rPr>
          <w:rFonts w:ascii="Times New Roman" w:hAnsi="Times New Roman" w:cs="Times New Roman"/>
          <w:sz w:val="28"/>
          <w:szCs w:val="28"/>
        </w:rPr>
        <w:t>т осуществлять внесение изменений в бюджетные ассигнования, предусмотренные сводной бюджетной росписью, лимиты бюджетных обязательств, за исключением изменений в связи с поступлением целевых средств,  исполнением судебных актов по обращению взыскания на средства местного бюджета</w:t>
      </w:r>
      <w:r w:rsidR="00CE779D" w:rsidRPr="000817A6">
        <w:rPr>
          <w:rFonts w:ascii="Times New Roman" w:hAnsi="Times New Roman" w:cs="Times New Roman"/>
          <w:sz w:val="28"/>
          <w:szCs w:val="28"/>
        </w:rPr>
        <w:t>, за пять рабочих дней до окончания финансового года;</w:t>
      </w:r>
    </w:p>
    <w:p w:rsidR="00CE779D" w:rsidRPr="000817A6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- </w:t>
      </w:r>
      <w:r w:rsidR="00C104E8">
        <w:rPr>
          <w:rFonts w:ascii="Times New Roman" w:hAnsi="Times New Roman" w:cs="Times New Roman"/>
          <w:sz w:val="28"/>
          <w:szCs w:val="28"/>
        </w:rPr>
        <w:t>обеспечивае</w:t>
      </w:r>
      <w:r w:rsidRPr="000817A6">
        <w:rPr>
          <w:rFonts w:ascii="Times New Roman" w:hAnsi="Times New Roman" w:cs="Times New Roman"/>
          <w:sz w:val="28"/>
          <w:szCs w:val="28"/>
        </w:rPr>
        <w:t>т доведение ассигнований и лимитов до главных распорядителей и получателей средств местного бюджета не позднее, чем за четыре рабочих дня до окончания текущего финансового года.</w:t>
      </w:r>
    </w:p>
    <w:p w:rsidR="00505FC6" w:rsidRPr="000817A6" w:rsidRDefault="00422A2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3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0F6AD5" w:rsidRPr="000817A6">
        <w:rPr>
          <w:rFonts w:ascii="Times New Roman" w:hAnsi="Times New Roman" w:cs="Times New Roman"/>
          <w:sz w:val="28"/>
          <w:szCs w:val="28"/>
        </w:rPr>
        <w:t>З</w:t>
      </w:r>
      <w:r w:rsidR="00505FC6" w:rsidRPr="000817A6">
        <w:rPr>
          <w:rFonts w:ascii="Times New Roman" w:hAnsi="Times New Roman" w:cs="Times New Roman"/>
          <w:sz w:val="28"/>
          <w:szCs w:val="28"/>
        </w:rPr>
        <w:t>ачисления в местный бюджет поступлений отчетного финансового года, распределенных в установленном порядке Управлением Федерального казначейства по Ленинградской области (далее - УФК по Ленинградской области) между бюджетами бюджетной системы Российской Федерации, и их отражения в отчетности об исполнении местного бюджета за 201</w:t>
      </w:r>
      <w:r w:rsidR="00270A9A">
        <w:rPr>
          <w:rFonts w:ascii="Times New Roman" w:hAnsi="Times New Roman" w:cs="Times New Roman"/>
          <w:sz w:val="28"/>
          <w:szCs w:val="28"/>
        </w:rPr>
        <w:t>7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год -</w:t>
      </w:r>
      <w:r w:rsidR="00FA0559" w:rsidRPr="000817A6">
        <w:rPr>
          <w:rFonts w:ascii="Times New Roman" w:hAnsi="Times New Roman" w:cs="Times New Roman"/>
          <w:sz w:val="28"/>
          <w:szCs w:val="28"/>
        </w:rPr>
        <w:t>осуществляются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в первые пять рабочих дней очередного финансового года.</w:t>
      </w:r>
    </w:p>
    <w:p w:rsidR="009A72FD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C5D45">
        <w:rPr>
          <w:rFonts w:ascii="Times New Roman" w:hAnsi="Times New Roman" w:cs="Times New Roman"/>
          <w:sz w:val="28"/>
          <w:szCs w:val="28"/>
        </w:rPr>
        <w:t>.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Получатели средств местного бюджета, бюджетные и автономные учреждения обязаны принять меры по </w:t>
      </w:r>
      <w:r w:rsidR="009A72FD" w:rsidRPr="001930EF">
        <w:rPr>
          <w:rFonts w:ascii="Times New Roman" w:hAnsi="Times New Roman" w:cs="Times New Roman"/>
          <w:sz w:val="28"/>
          <w:szCs w:val="28"/>
          <w:u w:val="single"/>
        </w:rPr>
        <w:t xml:space="preserve">недопущению наличия остатка денежных средств в кассе по состоянию на 1 января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очередного финансового </w:t>
      </w:r>
      <w:r w:rsidR="009A72FD" w:rsidRPr="000817A6">
        <w:rPr>
          <w:rFonts w:ascii="Times New Roman" w:hAnsi="Times New Roman" w:cs="Times New Roman"/>
          <w:sz w:val="28"/>
          <w:szCs w:val="28"/>
        </w:rPr>
        <w:lastRenderedPageBreak/>
        <w:t xml:space="preserve">года. Наличие остатка денежных средств кассы (далее – остаток кассы) в пределах установленного лимита остатка в кассе допускается исключительно на расходы, которые возможно произвести только за наличный расчёт, при осуществлении получателями средств местного бюджета, бюджетными и автономными учреждениями  со специальным режимом работы деятельности в нерабочие праздничные дни в Российской Федерации в январе очередного финансового года. </w:t>
      </w:r>
    </w:p>
    <w:p w:rsidR="00E51242" w:rsidRPr="00611148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5</w:t>
      </w:r>
      <w:r w:rsidR="00AE4805" w:rsidRPr="00601C0B">
        <w:rPr>
          <w:rFonts w:ascii="Times New Roman" w:hAnsi="Times New Roman" w:cs="Times New Roman"/>
          <w:sz w:val="28"/>
          <w:szCs w:val="28"/>
        </w:rPr>
        <w:t xml:space="preserve">. </w:t>
      </w:r>
      <w:r w:rsidR="00E51242" w:rsidRPr="00601C0B">
        <w:rPr>
          <w:rFonts w:ascii="Times New Roman" w:hAnsi="Times New Roman" w:cs="Times New Roman"/>
          <w:sz w:val="28"/>
          <w:szCs w:val="28"/>
        </w:rPr>
        <w:t>Не использов</w:t>
      </w:r>
      <w:r w:rsidR="002A5015" w:rsidRPr="00601C0B">
        <w:rPr>
          <w:rFonts w:ascii="Times New Roman" w:hAnsi="Times New Roman" w:cs="Times New Roman"/>
          <w:sz w:val="28"/>
          <w:szCs w:val="28"/>
        </w:rPr>
        <w:t>анные по состоянию на 1 января 201</w:t>
      </w:r>
      <w:r w:rsidR="001930EF" w:rsidRPr="00601C0B">
        <w:rPr>
          <w:rFonts w:ascii="Times New Roman" w:hAnsi="Times New Roman" w:cs="Times New Roman"/>
          <w:sz w:val="28"/>
          <w:szCs w:val="28"/>
        </w:rPr>
        <w:t>8</w:t>
      </w:r>
      <w:r w:rsidR="00E51242" w:rsidRPr="00601C0B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E51242" w:rsidRPr="009E0F61">
        <w:rPr>
          <w:rFonts w:ascii="Times New Roman" w:hAnsi="Times New Roman" w:cs="Times New Roman"/>
          <w:sz w:val="28"/>
          <w:szCs w:val="28"/>
        </w:rPr>
        <w:t>подлежат возврату в доход бюджета, из которого они были ранее предоставлены,</w:t>
      </w:r>
      <w:r w:rsidR="00E51242" w:rsidRPr="00601C0B">
        <w:rPr>
          <w:rFonts w:ascii="Times New Roman" w:hAnsi="Times New Roman" w:cs="Times New Roman"/>
          <w:sz w:val="28"/>
          <w:szCs w:val="28"/>
        </w:rPr>
        <w:t xml:space="preserve"> </w:t>
      </w:r>
      <w:r w:rsidR="00EA5844" w:rsidRPr="00601C0B">
        <w:rPr>
          <w:rFonts w:ascii="Times New Roman" w:hAnsi="Times New Roman" w:cs="Times New Roman"/>
          <w:sz w:val="28"/>
          <w:szCs w:val="28"/>
        </w:rPr>
        <w:t xml:space="preserve">не позднее 12 января 2018 </w:t>
      </w:r>
      <w:r w:rsidR="00101319" w:rsidRPr="00601C0B">
        <w:rPr>
          <w:rFonts w:ascii="Times New Roman" w:hAnsi="Times New Roman" w:cs="Times New Roman"/>
          <w:sz w:val="28"/>
          <w:szCs w:val="28"/>
        </w:rPr>
        <w:t>года</w:t>
      </w:r>
      <w:r w:rsidR="00E51242" w:rsidRPr="00601C0B">
        <w:rPr>
          <w:rFonts w:ascii="Times New Roman" w:hAnsi="Times New Roman" w:cs="Times New Roman"/>
          <w:sz w:val="28"/>
          <w:szCs w:val="28"/>
        </w:rPr>
        <w:t>.</w:t>
      </w:r>
    </w:p>
    <w:p w:rsidR="00DC61C0" w:rsidRPr="00611148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6</w:t>
      </w:r>
      <w:r w:rsidR="00505FC6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1E573A" w:rsidRPr="00DA2154">
        <w:rPr>
          <w:rFonts w:ascii="Times New Roman" w:hAnsi="Times New Roman" w:cs="Times New Roman"/>
          <w:sz w:val="28"/>
          <w:szCs w:val="28"/>
          <w:u w:val="single"/>
        </w:rPr>
        <w:t>Возврат в местный бюджет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неиспользованных по состоянию на 01 января 201</w:t>
      </w:r>
      <w:r w:rsidR="00EA5844">
        <w:rPr>
          <w:rFonts w:ascii="Times New Roman" w:hAnsi="Times New Roman" w:cs="Times New Roman"/>
          <w:sz w:val="28"/>
          <w:szCs w:val="28"/>
        </w:rPr>
        <w:t>8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года остатков средств, предоставленных из местного бюджета </w:t>
      </w:r>
      <w:r w:rsidR="00AE4805" w:rsidRPr="00611148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автономных учреждениям </w:t>
      </w:r>
      <w:r w:rsidR="001E573A" w:rsidRPr="00611148">
        <w:rPr>
          <w:rFonts w:ascii="Times New Roman" w:hAnsi="Times New Roman" w:cs="Times New Roman"/>
          <w:sz w:val="28"/>
          <w:szCs w:val="28"/>
        </w:rPr>
        <w:t>в виде субсидий на цели не связанные с обеспечением на выполнение муниципального задания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b/>
          <w:sz w:val="28"/>
          <w:szCs w:val="28"/>
        </w:rPr>
        <w:t>(КВФО 5)</w:t>
      </w:r>
      <w:r w:rsidR="001E573A" w:rsidRPr="00DA2154">
        <w:rPr>
          <w:rFonts w:ascii="Times New Roman" w:hAnsi="Times New Roman" w:cs="Times New Roman"/>
          <w:b/>
          <w:sz w:val="28"/>
          <w:szCs w:val="28"/>
        </w:rPr>
        <w:t>,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а также бюджетных инвестиций</w:t>
      </w:r>
      <w:r w:rsidR="007B7C86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1E573A" w:rsidRPr="00611148">
        <w:rPr>
          <w:rFonts w:ascii="Times New Roman" w:hAnsi="Times New Roman" w:cs="Times New Roman"/>
          <w:sz w:val="28"/>
          <w:szCs w:val="28"/>
        </w:rPr>
        <w:t>осуществляется, в соответствии с положениями части 18 статьи 30 Федерального закона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  <w:r w:rsidR="00AE4805" w:rsidRPr="00611148">
        <w:rPr>
          <w:rFonts w:ascii="Times New Roman" w:hAnsi="Times New Roman" w:cs="Times New Roman"/>
          <w:sz w:val="28"/>
          <w:szCs w:val="28"/>
        </w:rPr>
        <w:t>,</w:t>
      </w:r>
      <w:r w:rsidR="00DA2154" w:rsidRP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611148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b/>
          <w:sz w:val="28"/>
          <w:szCs w:val="28"/>
        </w:rPr>
        <w:t>(КВФО 6)</w:t>
      </w:r>
      <w:r w:rsidR="00DA2154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sz w:val="28"/>
          <w:szCs w:val="28"/>
          <w:u w:val="single"/>
        </w:rPr>
        <w:t>осуществляется в соответствии</w:t>
      </w:r>
      <w:r w:rsidR="00DA2154" w:rsidRPr="00611148">
        <w:rPr>
          <w:rFonts w:ascii="Times New Roman" w:hAnsi="Times New Roman" w:cs="Times New Roman"/>
          <w:sz w:val="28"/>
          <w:szCs w:val="28"/>
        </w:rPr>
        <w:t xml:space="preserve"> с положениями пункта 4 статьи 78.2 Бюджетного кодекса Российской Федерации</w:t>
      </w:r>
      <w:r w:rsidR="00AE4805" w:rsidRPr="00611148">
        <w:rPr>
          <w:rFonts w:ascii="Times New Roman" w:hAnsi="Times New Roman" w:cs="Times New Roman"/>
          <w:sz w:val="28"/>
          <w:szCs w:val="28"/>
        </w:rPr>
        <w:t xml:space="preserve"> с учетом требований</w:t>
      </w:r>
      <w:r w:rsidR="00DC61C0" w:rsidRPr="00611148">
        <w:rPr>
          <w:rFonts w:ascii="Times New Roman" w:hAnsi="Times New Roman" w:cs="Times New Roman"/>
          <w:sz w:val="28"/>
          <w:szCs w:val="28"/>
        </w:rPr>
        <w:t xml:space="preserve"> Порядка </w:t>
      </w:r>
      <w:bookmarkStart w:id="4" w:name="OLE_LINK5"/>
      <w:r w:rsidR="00DC61C0" w:rsidRPr="00611148">
        <w:rPr>
          <w:rFonts w:ascii="Times New Roman" w:hAnsi="Times New Roman" w:cs="Times New Roman"/>
          <w:sz w:val="28"/>
          <w:szCs w:val="28"/>
        </w:rPr>
        <w:t xml:space="preserve">возврата и взыскания неиспользованных остатков средств, предоставленных 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</w:t>
      </w:r>
      <w:r w:rsidR="00DC61C0" w:rsidRPr="008924E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C104E8">
        <w:rPr>
          <w:rFonts w:ascii="Times New Roman" w:hAnsi="Times New Roman" w:cs="Times New Roman"/>
          <w:sz w:val="28"/>
          <w:szCs w:val="28"/>
        </w:rPr>
        <w:t>,</w:t>
      </w:r>
      <w:r w:rsidR="00DC61C0" w:rsidRPr="008924E5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DC61C0" w:rsidRPr="008924E5">
        <w:rPr>
          <w:rFonts w:ascii="Times New Roman" w:hAnsi="Times New Roman" w:cs="Times New Roman"/>
          <w:sz w:val="28"/>
          <w:szCs w:val="28"/>
        </w:rPr>
        <w:t>утвержденного Комитетом финансов от 01.12.2015г. №149/</w:t>
      </w:r>
      <w:proofErr w:type="spellStart"/>
      <w:r w:rsidR="00DC61C0" w:rsidRPr="008924E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CC2620">
        <w:rPr>
          <w:rFonts w:ascii="Times New Roman" w:hAnsi="Times New Roman" w:cs="Times New Roman"/>
          <w:sz w:val="28"/>
          <w:szCs w:val="28"/>
        </w:rPr>
        <w:t>.</w:t>
      </w:r>
    </w:p>
    <w:p w:rsidR="00FA68F9" w:rsidRPr="00611148" w:rsidRDefault="00AE4805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2A5015" w:rsidRPr="00611148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. Остатки средств на </w:t>
      </w:r>
      <w:r w:rsidR="00FA68F9" w:rsidRPr="00611148">
        <w:rPr>
          <w:rFonts w:ascii="Times New Roman" w:hAnsi="Times New Roman" w:cs="Times New Roman"/>
          <w:sz w:val="28"/>
          <w:szCs w:val="28"/>
        </w:rPr>
        <w:t>лицевых счетах бюджетных,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отражаются в очередном финансовом году на </w:t>
      </w:r>
      <w:r w:rsidR="00B63E23" w:rsidRPr="008924E5">
        <w:rPr>
          <w:rFonts w:ascii="Times New Roman" w:hAnsi="Times New Roman" w:cs="Times New Roman"/>
          <w:sz w:val="28"/>
          <w:szCs w:val="28"/>
        </w:rPr>
        <w:t>соответствующих</w:t>
      </w:r>
      <w:r w:rsidR="00FA68F9" w:rsidRPr="008924E5">
        <w:rPr>
          <w:rFonts w:ascii="Times New Roman" w:hAnsi="Times New Roman" w:cs="Times New Roman"/>
          <w:sz w:val="28"/>
          <w:szCs w:val="28"/>
        </w:rPr>
        <w:t xml:space="preserve"> целевых лицевых счетах</w:t>
      </w:r>
      <w:r w:rsidR="00FA68F9" w:rsidRPr="00611148">
        <w:rPr>
          <w:rFonts w:ascii="Times New Roman" w:hAnsi="Times New Roman" w:cs="Times New Roman"/>
          <w:sz w:val="28"/>
          <w:szCs w:val="28"/>
        </w:rPr>
        <w:t>, лицевых счетах на выполнение муниципального задания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b/>
          <w:sz w:val="28"/>
          <w:szCs w:val="28"/>
        </w:rPr>
        <w:t>(КВФО 4)</w:t>
      </w:r>
      <w:r w:rsidR="00FA68F9" w:rsidRPr="00DA2154">
        <w:rPr>
          <w:rFonts w:ascii="Times New Roman" w:hAnsi="Times New Roman" w:cs="Times New Roman"/>
          <w:b/>
          <w:sz w:val="28"/>
          <w:szCs w:val="28"/>
        </w:rPr>
        <w:t>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лицевых счетах по учету доходов учреждения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b/>
          <w:sz w:val="28"/>
          <w:szCs w:val="28"/>
        </w:rPr>
        <w:t>(КВФО 2)</w:t>
      </w:r>
      <w:r w:rsidR="00FA68F9" w:rsidRPr="00DA2154">
        <w:rPr>
          <w:rFonts w:ascii="Times New Roman" w:hAnsi="Times New Roman" w:cs="Times New Roman"/>
          <w:b/>
          <w:sz w:val="28"/>
          <w:szCs w:val="28"/>
        </w:rPr>
        <w:t>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лицевых счетах по учету средств во временном распоряжении</w:t>
      </w:r>
      <w:r w:rsidR="00DA2154">
        <w:rPr>
          <w:rFonts w:ascii="Times New Roman" w:hAnsi="Times New Roman" w:cs="Times New Roman"/>
          <w:sz w:val="28"/>
          <w:szCs w:val="28"/>
        </w:rPr>
        <w:t xml:space="preserve"> </w:t>
      </w:r>
      <w:r w:rsidR="00DA2154" w:rsidRPr="00DA2154">
        <w:rPr>
          <w:rFonts w:ascii="Times New Roman" w:hAnsi="Times New Roman" w:cs="Times New Roman"/>
          <w:b/>
          <w:sz w:val="28"/>
          <w:szCs w:val="28"/>
        </w:rPr>
        <w:t>(КВФО 3)</w:t>
      </w:r>
      <w:r w:rsidR="00FA68F9" w:rsidRPr="00DA2154">
        <w:rPr>
          <w:rFonts w:ascii="Times New Roman" w:hAnsi="Times New Roman" w:cs="Times New Roman"/>
          <w:b/>
          <w:sz w:val="28"/>
          <w:szCs w:val="28"/>
        </w:rPr>
        <w:t>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лицевых счетах  муниципальных унитарных предприятий</w:t>
      </w:r>
      <w:r w:rsidR="00DC211C" w:rsidRPr="00611148">
        <w:rPr>
          <w:rFonts w:ascii="Times New Roman" w:hAnsi="Times New Roman" w:cs="Times New Roman"/>
          <w:sz w:val="28"/>
          <w:szCs w:val="28"/>
        </w:rPr>
        <w:t>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63E23" w:rsidRPr="00DA2154">
        <w:rPr>
          <w:rFonts w:ascii="Times New Roman" w:hAnsi="Times New Roman" w:cs="Times New Roman"/>
          <w:sz w:val="28"/>
          <w:szCs w:val="28"/>
          <w:u w:val="single"/>
        </w:rPr>
        <w:t>как входящий остаток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 xml:space="preserve">открытия и ведения лицевых счетов  для  учета операций  муниципальных бюджетных учреждений, муниципальных  автономных учреждений и муниципальных унитарных предприятий, </w:t>
      </w:r>
      <w:r w:rsidR="00FA68F9" w:rsidRPr="008924E5">
        <w:rPr>
          <w:rFonts w:ascii="Times New Roman" w:eastAsia="Calibri" w:hAnsi="Times New Roman" w:cs="Times New Roman"/>
          <w:sz w:val="28"/>
          <w:szCs w:val="28"/>
        </w:rPr>
        <w:t xml:space="preserve">открытых  в </w:t>
      </w:r>
      <w:r w:rsidR="00327A0F" w:rsidRPr="008924E5">
        <w:rPr>
          <w:rFonts w:ascii="Times New Roman" w:eastAsia="Calibri" w:hAnsi="Times New Roman" w:cs="Times New Roman"/>
          <w:sz w:val="28"/>
          <w:szCs w:val="28"/>
        </w:rPr>
        <w:t>К</w:t>
      </w:r>
      <w:r w:rsidR="00FA68F9" w:rsidRPr="008924E5">
        <w:rPr>
          <w:rFonts w:ascii="Times New Roman" w:eastAsia="Calibri" w:hAnsi="Times New Roman" w:cs="Times New Roman"/>
          <w:sz w:val="28"/>
          <w:szCs w:val="28"/>
        </w:rPr>
        <w:t>омитете финансов Гатчинского муниципального района</w:t>
      </w:r>
      <w:r w:rsidR="00ED54A6" w:rsidRPr="008924E5">
        <w:rPr>
          <w:rFonts w:ascii="Times New Roman" w:hAnsi="Times New Roman" w:cs="Times New Roman"/>
          <w:sz w:val="28"/>
          <w:szCs w:val="28"/>
        </w:rPr>
        <w:t xml:space="preserve"> утвержденного приказом от</w:t>
      </w:r>
      <w:r w:rsidR="00327A0F" w:rsidRPr="008924E5">
        <w:rPr>
          <w:rFonts w:ascii="Times New Roman" w:hAnsi="Times New Roman" w:cs="Times New Roman"/>
          <w:sz w:val="28"/>
          <w:szCs w:val="28"/>
        </w:rPr>
        <w:t xml:space="preserve"> 05.06.2015г. №62/1 </w:t>
      </w:r>
      <w:proofErr w:type="spellStart"/>
      <w:r w:rsidR="00327A0F" w:rsidRPr="008924E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327A0F" w:rsidRPr="008924E5">
        <w:rPr>
          <w:rFonts w:ascii="Times New Roman" w:hAnsi="Times New Roman" w:cs="Times New Roman"/>
          <w:sz w:val="28"/>
          <w:szCs w:val="28"/>
        </w:rPr>
        <w:t>.</w:t>
      </w:r>
    </w:p>
    <w:p w:rsidR="00E734CF" w:rsidRDefault="00E734CF" w:rsidP="00E734C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E37" w:rsidRPr="004C55BB" w:rsidRDefault="00E734CF" w:rsidP="00E734C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547EDB" w:rsidRPr="00611148">
        <w:rPr>
          <w:rFonts w:ascii="Times New Roman" w:hAnsi="Times New Roman" w:cs="Times New Roman"/>
          <w:sz w:val="28"/>
          <w:szCs w:val="28"/>
        </w:rPr>
        <w:t>Комитету финансов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сформировать и довести до соответствующих администраторов доходов бюджетов муниципальных образований Уведомления по расчетам между бюджетами </w:t>
      </w:r>
      <w:hyperlink r:id="rId8" w:history="1">
        <w:r w:rsidR="00C94E37" w:rsidRPr="004C55BB">
          <w:rPr>
            <w:rFonts w:ascii="Times New Roman" w:hAnsi="Times New Roman" w:cs="Times New Roman"/>
            <w:sz w:val="28"/>
            <w:szCs w:val="28"/>
          </w:rPr>
          <w:t>(ф. 0504817)</w:t>
        </w:r>
      </w:hyperlink>
      <w:r w:rsidR="00C94E37" w:rsidRPr="004C55BB">
        <w:rPr>
          <w:rFonts w:ascii="Times New Roman" w:hAnsi="Times New Roman" w:cs="Times New Roman"/>
          <w:sz w:val="28"/>
          <w:szCs w:val="28"/>
        </w:rPr>
        <w:t xml:space="preserve"> (далее – Уведомления ф. 0504817) на суммы расходов, подтвержденных отчетом администратора доходов по полученным межбюджетным трансфертам из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местного</w:t>
      </w:r>
      <w:r w:rsidR="008D522B">
        <w:rPr>
          <w:rFonts w:ascii="Times New Roman" w:hAnsi="Times New Roman" w:cs="Times New Roman"/>
          <w:sz w:val="28"/>
          <w:szCs w:val="28"/>
        </w:rPr>
        <w:t xml:space="preserve"> бюджета на 01 января 2018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 w:rsidR="00CC2620">
        <w:rPr>
          <w:rFonts w:ascii="Times New Roman" w:hAnsi="Times New Roman" w:cs="Times New Roman"/>
          <w:sz w:val="28"/>
          <w:szCs w:val="28"/>
        </w:rPr>
        <w:t>12 января 2018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>осуществить контроль за предоставлением адми</w:t>
      </w:r>
      <w:r w:rsidR="00E734CF">
        <w:rPr>
          <w:rFonts w:ascii="Times New Roman" w:hAnsi="Times New Roman" w:cs="Times New Roman"/>
          <w:sz w:val="28"/>
          <w:szCs w:val="28"/>
        </w:rPr>
        <w:t>нистраторами доходов бюджетов  Уведомлений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ф. 0504817, сформированных на суммы неиспользованных остатков межбюджетных трансфертов, имеющих целе</w:t>
      </w:r>
      <w:r w:rsidR="00DA6D59">
        <w:rPr>
          <w:rFonts w:ascii="Times New Roman" w:hAnsi="Times New Roman" w:cs="Times New Roman"/>
          <w:sz w:val="28"/>
          <w:szCs w:val="28"/>
        </w:rPr>
        <w:t>вое назначение на 01 января 2018 года, не позднее 12 января 2018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0F0" w:rsidRPr="004C55BB" w:rsidRDefault="00E734CF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ринять решение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текущем году, </w:t>
      </w:r>
      <w:r w:rsidR="00C94E37" w:rsidRPr="00DA6D59">
        <w:rPr>
          <w:rFonts w:ascii="Times New Roman" w:hAnsi="Times New Roman" w:cs="Times New Roman"/>
          <w:sz w:val="28"/>
          <w:szCs w:val="28"/>
          <w:u w:val="single"/>
        </w:rPr>
        <w:t>а также осуществить возврат указанных межбюджетных трансфертов в бюджет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, которому они были ранее направлены, при принятии решения о наличии в них потребности, в срок не позднее 30 календарных дней со дня поступления в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местный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бюджет неиспользованны</w:t>
      </w:r>
      <w:r w:rsidR="00DA6D59">
        <w:rPr>
          <w:rFonts w:ascii="Times New Roman" w:hAnsi="Times New Roman" w:cs="Times New Roman"/>
          <w:sz w:val="28"/>
          <w:szCs w:val="28"/>
        </w:rPr>
        <w:t>х по состоянию на 01 января 2018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 остатков, указанных целевых средст</w:t>
      </w:r>
      <w:r w:rsidR="00DA6D59">
        <w:rPr>
          <w:rFonts w:ascii="Times New Roman" w:hAnsi="Times New Roman" w:cs="Times New Roman"/>
          <w:sz w:val="28"/>
          <w:szCs w:val="28"/>
        </w:rPr>
        <w:t>в, но не позднее 02 февраля 2018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7587" w:rsidRDefault="00DF20D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3120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6C116A" w:rsidRPr="00611148">
        <w:rPr>
          <w:rFonts w:ascii="Times New Roman" w:hAnsi="Times New Roman" w:cs="Times New Roman"/>
          <w:sz w:val="28"/>
          <w:szCs w:val="28"/>
        </w:rPr>
        <w:t>Комитет финансов в</w:t>
      </w:r>
      <w:r w:rsidR="00DC211C" w:rsidRPr="00611148">
        <w:rPr>
          <w:rFonts w:ascii="Times New Roman" w:hAnsi="Times New Roman" w:cs="Times New Roman"/>
          <w:sz w:val="28"/>
          <w:szCs w:val="28"/>
        </w:rPr>
        <w:t xml:space="preserve"> целях завер</w:t>
      </w:r>
      <w:r w:rsidR="006C116A" w:rsidRPr="00611148">
        <w:rPr>
          <w:rFonts w:ascii="Times New Roman" w:hAnsi="Times New Roman" w:cs="Times New Roman"/>
          <w:sz w:val="28"/>
          <w:szCs w:val="28"/>
        </w:rPr>
        <w:t>шен</w:t>
      </w:r>
      <w:r w:rsidR="00E734CF">
        <w:rPr>
          <w:rFonts w:ascii="Times New Roman" w:hAnsi="Times New Roman" w:cs="Times New Roman"/>
          <w:sz w:val="28"/>
          <w:szCs w:val="28"/>
        </w:rPr>
        <w:t xml:space="preserve">ия операций по расходам 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бюджета, принимает:</w:t>
      </w:r>
    </w:p>
    <w:p w:rsidR="00390E46" w:rsidRPr="00611148" w:rsidRDefault="00390E4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платежные документы (заявка на оплату расходов) необходимых для перечисления из местного бюджета в бюджеты городских и сельских поселений Гатчинского муниципального района средств межбюджетных трансфертов;</w:t>
      </w:r>
    </w:p>
    <w:p w:rsidR="00573574" w:rsidRDefault="006C116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755A0F">
        <w:rPr>
          <w:rFonts w:ascii="Times New Roman" w:hAnsi="Times New Roman" w:cs="Times New Roman"/>
          <w:b/>
          <w:sz w:val="28"/>
          <w:szCs w:val="28"/>
        </w:rPr>
        <w:t>5</w:t>
      </w:r>
      <w:r w:rsidR="00A43A6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1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5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1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0302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48">
        <w:rPr>
          <w:rFonts w:ascii="Times New Roman" w:hAnsi="Times New Roman" w:cs="Times New Roman"/>
          <w:b/>
          <w:sz w:val="28"/>
          <w:szCs w:val="28"/>
        </w:rPr>
        <w:t>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заявки на оплату расходов и документов, необходимых для подтверждения в установленном порядке п</w:t>
      </w:r>
      <w:r w:rsidR="00573574" w:rsidRPr="00611148">
        <w:rPr>
          <w:rFonts w:ascii="Times New Roman" w:hAnsi="Times New Roman" w:cs="Times New Roman"/>
          <w:sz w:val="28"/>
          <w:szCs w:val="28"/>
        </w:rPr>
        <w:t>ринятых бюджетных обязательств получателей средств местного бюджета</w:t>
      </w:r>
      <w:r w:rsidR="00860585" w:rsidRPr="00611148">
        <w:rPr>
          <w:rFonts w:ascii="Times New Roman" w:hAnsi="Times New Roman" w:cs="Times New Roman"/>
          <w:sz w:val="28"/>
          <w:szCs w:val="28"/>
        </w:rPr>
        <w:t>;</w:t>
      </w:r>
    </w:p>
    <w:p w:rsidR="00390E46" w:rsidRPr="00611148" w:rsidRDefault="00390E4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не позднее 25 декабря 2017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документы для принятия к учету бюджетных обязательств, один из сроков опла</w:t>
      </w:r>
      <w:r>
        <w:rPr>
          <w:rFonts w:ascii="Times New Roman" w:hAnsi="Times New Roman" w:cs="Times New Roman"/>
          <w:sz w:val="28"/>
          <w:szCs w:val="28"/>
        </w:rPr>
        <w:t>ты по которым приходится на 2017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год. При этом дата составления документа в поле «дата» документа не должна быть позднее даты, установленной настоящим пунктом для представления данного документа.</w:t>
      </w:r>
    </w:p>
    <w:p w:rsidR="006C116A" w:rsidRPr="00611148" w:rsidRDefault="0057357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 xml:space="preserve">не позднее 28 декабря </w:t>
      </w:r>
      <w:r w:rsidR="00AF4A1A">
        <w:rPr>
          <w:rFonts w:ascii="Times New Roman" w:hAnsi="Times New Roman" w:cs="Times New Roman"/>
          <w:b/>
          <w:sz w:val="28"/>
          <w:szCs w:val="28"/>
        </w:rPr>
        <w:t>2017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</w:t>
      </w:r>
      <w:r w:rsidR="00B35B77" w:rsidRPr="00611148">
        <w:rPr>
          <w:rFonts w:ascii="Times New Roman" w:hAnsi="Times New Roman" w:cs="Times New Roman"/>
          <w:sz w:val="28"/>
          <w:szCs w:val="28"/>
        </w:rPr>
        <w:t xml:space="preserve">заявки БУ/АУ на выплату средств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B35B77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D09A1" w:rsidRPr="00611148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B73F05">
        <w:rPr>
          <w:rFonts w:ascii="Times New Roman" w:hAnsi="Times New Roman" w:cs="Times New Roman"/>
          <w:b/>
          <w:sz w:val="28"/>
          <w:szCs w:val="28"/>
        </w:rPr>
        <w:t>не позднее 28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F4A1A">
        <w:rPr>
          <w:rFonts w:ascii="Times New Roman" w:hAnsi="Times New Roman" w:cs="Times New Roman"/>
          <w:b/>
          <w:sz w:val="28"/>
          <w:szCs w:val="28"/>
        </w:rPr>
        <w:t>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документы по внесению изменений (уточнений) кодов бюджетной классификации по произведенным кассовым выплатам</w:t>
      </w:r>
      <w:r w:rsidR="00BD09A1" w:rsidRPr="00611148">
        <w:rPr>
          <w:rFonts w:ascii="Times New Roman" w:hAnsi="Times New Roman" w:cs="Times New Roman"/>
          <w:sz w:val="28"/>
          <w:szCs w:val="28"/>
        </w:rPr>
        <w:t>;</w:t>
      </w:r>
    </w:p>
    <w:p w:rsidR="00A43A6B" w:rsidRPr="00611148" w:rsidRDefault="00A43A6B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B73F05">
        <w:rPr>
          <w:rFonts w:ascii="Times New Roman" w:hAnsi="Times New Roman" w:cs="Times New Roman"/>
          <w:b/>
          <w:sz w:val="28"/>
          <w:szCs w:val="28"/>
        </w:rPr>
        <w:t>не позднее 29</w:t>
      </w:r>
      <w:r w:rsidR="00AF4A1A">
        <w:rPr>
          <w:rFonts w:ascii="Times New Roman" w:hAnsi="Times New Roman" w:cs="Times New Roman"/>
          <w:b/>
          <w:sz w:val="28"/>
          <w:szCs w:val="28"/>
        </w:rPr>
        <w:t xml:space="preserve"> декабря 2017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платежные документы на перечисление заработной платы, начислений на оплату труда и удержаний из заработной платы;</w:t>
      </w:r>
    </w:p>
    <w:p w:rsidR="005720F0" w:rsidRPr="00611148" w:rsidRDefault="00BD09A1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330A">
        <w:rPr>
          <w:rFonts w:ascii="Times New Roman" w:hAnsi="Times New Roman" w:cs="Times New Roman"/>
          <w:b/>
          <w:sz w:val="28"/>
          <w:szCs w:val="28"/>
        </w:rPr>
        <w:t>до 29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F4A1A">
        <w:rPr>
          <w:rFonts w:ascii="Times New Roman" w:hAnsi="Times New Roman" w:cs="Times New Roman"/>
          <w:b/>
          <w:sz w:val="28"/>
          <w:szCs w:val="28"/>
        </w:rPr>
        <w:t>7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уточненные планы финансово-хозяйственной деятельности муниципальных бюджетных и автономных учреждений на 201</w:t>
      </w:r>
      <w:r w:rsidR="004D330A">
        <w:rPr>
          <w:rFonts w:ascii="Times New Roman" w:hAnsi="Times New Roman" w:cs="Times New Roman"/>
          <w:sz w:val="28"/>
          <w:szCs w:val="28"/>
        </w:rPr>
        <w:t>7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7705" w:rsidRPr="00611148" w:rsidRDefault="0024770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4D330A">
        <w:rPr>
          <w:rFonts w:ascii="Times New Roman" w:hAnsi="Times New Roman" w:cs="Times New Roman"/>
          <w:b/>
          <w:sz w:val="28"/>
          <w:szCs w:val="28"/>
        </w:rPr>
        <w:t>не позднее 29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F4A1A">
        <w:rPr>
          <w:rFonts w:ascii="Times New Roman" w:hAnsi="Times New Roman" w:cs="Times New Roman"/>
          <w:b/>
          <w:sz w:val="28"/>
          <w:szCs w:val="28"/>
        </w:rPr>
        <w:t>7</w:t>
      </w:r>
      <w:r w:rsidR="006C5E0D" w:rsidRPr="006111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C5E0D" w:rsidRPr="00611148">
        <w:rPr>
          <w:rFonts w:ascii="Times New Roman" w:hAnsi="Times New Roman" w:cs="Times New Roman"/>
          <w:sz w:val="28"/>
          <w:szCs w:val="28"/>
        </w:rPr>
        <w:t xml:space="preserve">(включая указанную дату) </w:t>
      </w:r>
      <w:r w:rsidRPr="00611148">
        <w:rPr>
          <w:rFonts w:ascii="Times New Roman" w:hAnsi="Times New Roman" w:cs="Times New Roman"/>
          <w:sz w:val="28"/>
          <w:szCs w:val="28"/>
        </w:rPr>
        <w:t>документы на уточнение по ранее проведенным операциям по муниципальным бюджетным</w:t>
      </w:r>
      <w:r w:rsidR="00EE375D" w:rsidRPr="00611148">
        <w:rPr>
          <w:rFonts w:ascii="Times New Roman" w:hAnsi="Times New Roman" w:cs="Times New Roman"/>
          <w:sz w:val="28"/>
          <w:szCs w:val="28"/>
        </w:rPr>
        <w:t>,</w:t>
      </w:r>
      <w:r w:rsidRPr="00611148">
        <w:rPr>
          <w:rFonts w:ascii="Times New Roman" w:hAnsi="Times New Roman" w:cs="Times New Roman"/>
          <w:sz w:val="28"/>
          <w:szCs w:val="28"/>
        </w:rPr>
        <w:t xml:space="preserve"> автономным учреждениям</w:t>
      </w:r>
      <w:r w:rsidR="00EE375D" w:rsidRPr="00611148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Pr="00611148">
        <w:rPr>
          <w:rFonts w:ascii="Times New Roman" w:hAnsi="Times New Roman" w:cs="Times New Roman"/>
          <w:sz w:val="28"/>
          <w:szCs w:val="28"/>
        </w:rPr>
        <w:t>;</w:t>
      </w:r>
    </w:p>
    <w:p w:rsidR="00566E04" w:rsidRPr="00611148" w:rsidRDefault="0030144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После 1 января очередного финансового года документы на внесение изменений кодов бюджетной классификации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, внесение изменений в учетных записях по произведенным кассовым выплатам и поступлениям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243C7C" w:rsidRPr="00611148">
        <w:rPr>
          <w:rFonts w:ascii="Times New Roman" w:hAnsi="Times New Roman" w:cs="Times New Roman"/>
          <w:sz w:val="28"/>
          <w:szCs w:val="28"/>
        </w:rPr>
        <w:t>кодов бюджетных, автономных, муниципальных унитарных предприятий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0563EC" w:rsidRPr="00611148" w:rsidRDefault="00DF20D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3EC" w:rsidRPr="00611148">
        <w:rPr>
          <w:rFonts w:ascii="Times New Roman" w:hAnsi="Times New Roman" w:cs="Times New Roman"/>
          <w:sz w:val="28"/>
          <w:szCs w:val="28"/>
        </w:rPr>
        <w:t>. Главным распорядителям и получателям средств местного бюджета необходимо принять меры к устранению</w:t>
      </w:r>
      <w:r>
        <w:rPr>
          <w:rFonts w:ascii="Times New Roman" w:hAnsi="Times New Roman" w:cs="Times New Roman"/>
          <w:sz w:val="28"/>
          <w:szCs w:val="28"/>
        </w:rPr>
        <w:t xml:space="preserve"> (списанию)</w:t>
      </w:r>
      <w:r w:rsidR="000563EC" w:rsidRPr="00611148">
        <w:rPr>
          <w:rFonts w:ascii="Times New Roman" w:hAnsi="Times New Roman" w:cs="Times New Roman"/>
          <w:sz w:val="28"/>
          <w:szCs w:val="28"/>
        </w:rPr>
        <w:t xml:space="preserve"> нереальной к взысканию дебиторской задолженности, просроченной кредиторской задолженности, </w:t>
      </w:r>
      <w:r w:rsidR="000563EC" w:rsidRPr="00DF20D4">
        <w:rPr>
          <w:rFonts w:ascii="Times New Roman" w:hAnsi="Times New Roman" w:cs="Times New Roman"/>
          <w:sz w:val="28"/>
          <w:szCs w:val="28"/>
          <w:u w:val="single"/>
        </w:rPr>
        <w:t>минимизации</w:t>
      </w:r>
      <w:r w:rsidRPr="00DF20D4">
        <w:rPr>
          <w:rFonts w:ascii="Times New Roman" w:hAnsi="Times New Roman" w:cs="Times New Roman"/>
          <w:sz w:val="28"/>
          <w:szCs w:val="28"/>
          <w:u w:val="single"/>
        </w:rPr>
        <w:t xml:space="preserve"> и достоверному отражению</w:t>
      </w:r>
      <w:r w:rsidR="000563EC" w:rsidRPr="00DF20D4">
        <w:rPr>
          <w:rFonts w:ascii="Times New Roman" w:hAnsi="Times New Roman" w:cs="Times New Roman"/>
          <w:sz w:val="28"/>
          <w:szCs w:val="28"/>
          <w:u w:val="single"/>
        </w:rPr>
        <w:t xml:space="preserve"> кредиторской и дебиторской задолженност</w:t>
      </w:r>
      <w:r w:rsidR="004D330A" w:rsidRPr="00DF20D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4D330A">
        <w:rPr>
          <w:rFonts w:ascii="Times New Roman" w:hAnsi="Times New Roman" w:cs="Times New Roman"/>
          <w:sz w:val="28"/>
          <w:szCs w:val="28"/>
        </w:rPr>
        <w:t>по состоянию на 01 января 2018</w:t>
      </w:r>
      <w:r w:rsidR="000563EC" w:rsidRPr="006111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20D4" w:rsidRDefault="00566E0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DF20D4">
        <w:rPr>
          <w:rFonts w:ascii="Times New Roman" w:hAnsi="Times New Roman" w:cs="Times New Roman"/>
          <w:sz w:val="28"/>
          <w:szCs w:val="28"/>
        </w:rPr>
        <w:t>1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Pr="00611148">
        <w:rPr>
          <w:rFonts w:ascii="Times New Roman" w:hAnsi="Times New Roman" w:cs="Times New Roman"/>
          <w:sz w:val="28"/>
          <w:szCs w:val="28"/>
        </w:rPr>
        <w:t>местного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бюджета обеспечить проведение инвентаризации и уточнение всех невыясненных поступлений, зачисленных в </w:t>
      </w:r>
      <w:r w:rsidRPr="00611148">
        <w:rPr>
          <w:rFonts w:ascii="Times New Roman" w:hAnsi="Times New Roman" w:cs="Times New Roman"/>
          <w:sz w:val="28"/>
          <w:szCs w:val="28"/>
        </w:rPr>
        <w:t>местный</w:t>
      </w:r>
      <w:r w:rsidR="00DF20D4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="004D330A">
        <w:rPr>
          <w:rFonts w:ascii="Times New Roman" w:hAnsi="Times New Roman" w:cs="Times New Roman"/>
          <w:sz w:val="28"/>
          <w:szCs w:val="28"/>
        </w:rPr>
        <w:t xml:space="preserve"> 2017</w:t>
      </w:r>
      <w:r w:rsidR="00DF20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543D" w:rsidRPr="00611148">
        <w:rPr>
          <w:rFonts w:ascii="Times New Roman" w:hAnsi="Times New Roman" w:cs="Times New Roman"/>
          <w:sz w:val="28"/>
          <w:szCs w:val="28"/>
        </w:rPr>
        <w:t>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r w:rsidR="0005543D" w:rsidRPr="00611148">
        <w:rPr>
          <w:rFonts w:ascii="Times New Roman" w:hAnsi="Times New Roman" w:cs="Times New Roman"/>
          <w:sz w:val="28"/>
          <w:szCs w:val="28"/>
        </w:rPr>
        <w:t>В случае отсутствия возможности уточнения произвести возврат плательщику.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r w:rsidR="00DF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B2" w:rsidRPr="00611148" w:rsidRDefault="00CD55C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DF20D4">
        <w:rPr>
          <w:rFonts w:ascii="Times New Roman" w:hAnsi="Times New Roman" w:cs="Times New Roman"/>
          <w:sz w:val="28"/>
          <w:szCs w:val="28"/>
        </w:rPr>
        <w:t>2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47247A" w:rsidRPr="0061114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B7BB2" w:rsidRPr="00611148">
        <w:rPr>
          <w:rFonts w:ascii="Times New Roman" w:hAnsi="Times New Roman" w:cs="Times New Roman"/>
          <w:sz w:val="28"/>
          <w:szCs w:val="28"/>
        </w:rPr>
        <w:t>бюджета</w:t>
      </w:r>
      <w:r w:rsidR="00E95E9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B7BB2" w:rsidRPr="00611148">
        <w:rPr>
          <w:rFonts w:ascii="Times New Roman" w:hAnsi="Times New Roman" w:cs="Times New Roman"/>
          <w:sz w:val="28"/>
          <w:szCs w:val="28"/>
        </w:rPr>
        <w:t>довести настоящ</w:t>
      </w:r>
      <w:r w:rsidR="0047247A" w:rsidRPr="00611148">
        <w:rPr>
          <w:rFonts w:ascii="Times New Roman" w:hAnsi="Times New Roman" w:cs="Times New Roman"/>
          <w:sz w:val="28"/>
          <w:szCs w:val="28"/>
        </w:rPr>
        <w:t>ий приказ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до сведения подведомственных получателей бюджетных средств, а также бюджетных</w:t>
      </w:r>
      <w:r w:rsidR="005720F0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0B7BB2" w:rsidRPr="00611148">
        <w:rPr>
          <w:rFonts w:ascii="Times New Roman" w:hAnsi="Times New Roman" w:cs="Times New Roman"/>
          <w:sz w:val="28"/>
          <w:szCs w:val="28"/>
        </w:rPr>
        <w:t>автономных учреждений,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в отношении которых они осуществляют 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0B7BB2" w:rsidRPr="00611148">
        <w:rPr>
          <w:rFonts w:ascii="Times New Roman" w:hAnsi="Times New Roman" w:cs="Times New Roman"/>
          <w:sz w:val="28"/>
          <w:szCs w:val="28"/>
        </w:rPr>
        <w:t>полномочия Учредителя.</w:t>
      </w:r>
      <w:r w:rsidR="00844380" w:rsidRPr="006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04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DF20D4">
        <w:rPr>
          <w:rFonts w:ascii="Times New Roman" w:hAnsi="Times New Roman" w:cs="Times New Roman"/>
          <w:sz w:val="28"/>
          <w:szCs w:val="28"/>
        </w:rPr>
        <w:t>3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D54608" w:rsidRPr="00611148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осуществляет передачу в Отдел №</w:t>
      </w:r>
      <w:r w:rsidR="00D54608" w:rsidRPr="00611148">
        <w:rPr>
          <w:rFonts w:ascii="Times New Roman" w:hAnsi="Times New Roman" w:cs="Times New Roman"/>
          <w:sz w:val="28"/>
          <w:szCs w:val="28"/>
        </w:rPr>
        <w:t>6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</w:t>
      </w:r>
      <w:r w:rsidR="00D54608" w:rsidRPr="0061114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F47BC3" w:rsidRPr="00611148" w:rsidRDefault="00B8729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04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платежных поручений для проведения кассовых выплат из мест</w:t>
      </w:r>
      <w:r w:rsidR="00D54608" w:rsidRPr="00611148">
        <w:rPr>
          <w:rFonts w:ascii="Times New Roman" w:hAnsi="Times New Roman" w:cs="Times New Roman"/>
          <w:sz w:val="28"/>
          <w:szCs w:val="28"/>
        </w:rPr>
        <w:t>н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ого бюджета на основании </w:t>
      </w:r>
      <w:r w:rsidR="00F47BC3" w:rsidRPr="00611148">
        <w:rPr>
          <w:rFonts w:ascii="Times New Roman" w:hAnsi="Times New Roman" w:cs="Times New Roman"/>
          <w:sz w:val="28"/>
          <w:szCs w:val="28"/>
        </w:rPr>
        <w:t>заявок на оплату расходов</w:t>
      </w:r>
      <w:r w:rsidR="00BF3404" w:rsidRPr="00611148">
        <w:rPr>
          <w:rFonts w:ascii="Times New Roman" w:hAnsi="Times New Roman" w:cs="Times New Roman"/>
          <w:sz w:val="28"/>
          <w:szCs w:val="28"/>
        </w:rPr>
        <w:t>,</w:t>
      </w:r>
      <w:r w:rsidR="00F47BC3" w:rsidRPr="00611148">
        <w:rPr>
          <w:rFonts w:ascii="Times New Roman" w:hAnsi="Times New Roman" w:cs="Times New Roman"/>
          <w:sz w:val="28"/>
          <w:szCs w:val="28"/>
        </w:rPr>
        <w:t xml:space="preserve"> кассовых выплат согласно утвержденных планов финансово-хозяйственной деятельности заявок БУ/АУ </w:t>
      </w:r>
      <w:r w:rsidR="00844380" w:rsidRPr="00611148">
        <w:rPr>
          <w:rFonts w:ascii="Times New Roman" w:hAnsi="Times New Roman" w:cs="Times New Roman"/>
          <w:sz w:val="28"/>
          <w:szCs w:val="28"/>
        </w:rPr>
        <w:t>на выплату средств</w:t>
      </w:r>
      <w:r w:rsidR="00611148">
        <w:rPr>
          <w:rFonts w:ascii="Times New Roman" w:hAnsi="Times New Roman" w:cs="Times New Roman"/>
          <w:sz w:val="28"/>
          <w:szCs w:val="28"/>
        </w:rPr>
        <w:t>, заявок БУ/АУ муниципальных унитарных предприятий</w:t>
      </w:r>
      <w:r w:rsidR="00844380" w:rsidRPr="00611148">
        <w:rPr>
          <w:rFonts w:ascii="Times New Roman" w:hAnsi="Times New Roman" w:cs="Times New Roman"/>
          <w:sz w:val="28"/>
          <w:szCs w:val="28"/>
        </w:rPr>
        <w:t>.</w:t>
      </w:r>
    </w:p>
    <w:p w:rsidR="008E6866" w:rsidRPr="00611148" w:rsidRDefault="00611148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до последнего рабочего дня текущего финансового </w:t>
      </w:r>
      <w:r w:rsidR="00CC2620">
        <w:rPr>
          <w:rFonts w:ascii="Times New Roman" w:hAnsi="Times New Roman" w:cs="Times New Roman"/>
          <w:sz w:val="28"/>
          <w:szCs w:val="28"/>
        </w:rPr>
        <w:t>года включительно –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 уточне</w:t>
      </w:r>
      <w:r w:rsidR="008E6866" w:rsidRPr="00611148">
        <w:rPr>
          <w:rFonts w:ascii="Times New Roman" w:hAnsi="Times New Roman" w:cs="Times New Roman"/>
          <w:sz w:val="28"/>
          <w:szCs w:val="28"/>
        </w:rPr>
        <w:t>ние ранее проведенных кассовых операций по расходам местного бюджета и источникам финансирования дефицита местного бюджета</w:t>
      </w:r>
      <w:r w:rsidR="00D8694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54AEB" w:rsidRPr="00611148" w:rsidRDefault="00157AEE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458C">
        <w:rPr>
          <w:rFonts w:ascii="Times New Roman" w:hAnsi="Times New Roman" w:cs="Times New Roman"/>
          <w:sz w:val="28"/>
          <w:szCs w:val="28"/>
        </w:rPr>
        <w:t xml:space="preserve">. </w:t>
      </w:r>
      <w:r w:rsidR="00DF20D4">
        <w:rPr>
          <w:rFonts w:ascii="Times New Roman" w:hAnsi="Times New Roman" w:cs="Times New Roman"/>
          <w:sz w:val="28"/>
          <w:szCs w:val="28"/>
        </w:rPr>
        <w:t>Администрациям муниципальных образований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09212B" w:rsidRPr="00611148">
        <w:rPr>
          <w:rFonts w:ascii="Times New Roman" w:hAnsi="Times New Roman" w:cs="Times New Roman"/>
          <w:sz w:val="28"/>
          <w:szCs w:val="28"/>
        </w:rPr>
        <w:t>,</w:t>
      </w:r>
      <w:r w:rsidR="00A96BF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финансов Гатчинского муниципального района</w:t>
      </w:r>
      <w:r w:rsidR="00E20C94" w:rsidRPr="00611148">
        <w:rPr>
          <w:rFonts w:ascii="Times New Roman" w:hAnsi="Times New Roman" w:cs="Times New Roman"/>
          <w:sz w:val="28"/>
          <w:szCs w:val="28"/>
        </w:rPr>
        <w:t>,</w:t>
      </w:r>
      <w:r w:rsidR="00A96BFE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руководствоваться настоящим порядком.</w:t>
      </w:r>
    </w:p>
    <w:p w:rsidR="007C27D3" w:rsidRPr="00611148" w:rsidRDefault="007C27D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7D3" w:rsidRPr="00611148" w:rsidSect="000563E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A"/>
    <w:multiLevelType w:val="hybridMultilevel"/>
    <w:tmpl w:val="B0F2BCD0"/>
    <w:lvl w:ilvl="0" w:tplc="13B20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A1E008E"/>
    <w:multiLevelType w:val="hybridMultilevel"/>
    <w:tmpl w:val="B6FED268"/>
    <w:lvl w:ilvl="0" w:tplc="76B6C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7BB2"/>
    <w:rsid w:val="00024DDF"/>
    <w:rsid w:val="00030AAF"/>
    <w:rsid w:val="00047070"/>
    <w:rsid w:val="0005543D"/>
    <w:rsid w:val="000563EC"/>
    <w:rsid w:val="000602B1"/>
    <w:rsid w:val="000817A6"/>
    <w:rsid w:val="00085CE5"/>
    <w:rsid w:val="0009212B"/>
    <w:rsid w:val="00094B7B"/>
    <w:rsid w:val="000B7BB2"/>
    <w:rsid w:val="000E2D3F"/>
    <w:rsid w:val="000E2F5F"/>
    <w:rsid w:val="000E4680"/>
    <w:rsid w:val="000E6B91"/>
    <w:rsid w:val="000F34D5"/>
    <w:rsid w:val="000F6AD5"/>
    <w:rsid w:val="00101319"/>
    <w:rsid w:val="00110B18"/>
    <w:rsid w:val="00151BA2"/>
    <w:rsid w:val="00155D10"/>
    <w:rsid w:val="00157AEE"/>
    <w:rsid w:val="00160B9C"/>
    <w:rsid w:val="0017250D"/>
    <w:rsid w:val="00175E19"/>
    <w:rsid w:val="00180AE9"/>
    <w:rsid w:val="001930EF"/>
    <w:rsid w:val="001A627B"/>
    <w:rsid w:val="001B3827"/>
    <w:rsid w:val="001C5D45"/>
    <w:rsid w:val="001E55D2"/>
    <w:rsid w:val="001E573A"/>
    <w:rsid w:val="001F61B6"/>
    <w:rsid w:val="00217E55"/>
    <w:rsid w:val="0022408E"/>
    <w:rsid w:val="002336A1"/>
    <w:rsid w:val="00242605"/>
    <w:rsid w:val="00242E6F"/>
    <w:rsid w:val="00243C7C"/>
    <w:rsid w:val="00247705"/>
    <w:rsid w:val="00262081"/>
    <w:rsid w:val="002645CD"/>
    <w:rsid w:val="00270A9A"/>
    <w:rsid w:val="00293B12"/>
    <w:rsid w:val="002969AB"/>
    <w:rsid w:val="002A5015"/>
    <w:rsid w:val="002A613A"/>
    <w:rsid w:val="002B2E0F"/>
    <w:rsid w:val="002C3678"/>
    <w:rsid w:val="002F7681"/>
    <w:rsid w:val="00301447"/>
    <w:rsid w:val="003063BE"/>
    <w:rsid w:val="00307022"/>
    <w:rsid w:val="003120BF"/>
    <w:rsid w:val="00312C48"/>
    <w:rsid w:val="00326B49"/>
    <w:rsid w:val="00327A0F"/>
    <w:rsid w:val="00344600"/>
    <w:rsid w:val="003560B7"/>
    <w:rsid w:val="003563D1"/>
    <w:rsid w:val="00360DAB"/>
    <w:rsid w:val="00366E32"/>
    <w:rsid w:val="00371F6D"/>
    <w:rsid w:val="003727F1"/>
    <w:rsid w:val="00383BCA"/>
    <w:rsid w:val="00390E46"/>
    <w:rsid w:val="003971C2"/>
    <w:rsid w:val="003D5E3D"/>
    <w:rsid w:val="003D795F"/>
    <w:rsid w:val="003F16C8"/>
    <w:rsid w:val="00403931"/>
    <w:rsid w:val="00422A23"/>
    <w:rsid w:val="00425669"/>
    <w:rsid w:val="00426F75"/>
    <w:rsid w:val="00434FBB"/>
    <w:rsid w:val="00435B6F"/>
    <w:rsid w:val="0045289B"/>
    <w:rsid w:val="004547AA"/>
    <w:rsid w:val="0047247A"/>
    <w:rsid w:val="004B006C"/>
    <w:rsid w:val="004B2446"/>
    <w:rsid w:val="004B6B89"/>
    <w:rsid w:val="004B7FCC"/>
    <w:rsid w:val="004C55BB"/>
    <w:rsid w:val="004D1CBE"/>
    <w:rsid w:val="004D330A"/>
    <w:rsid w:val="004D79EE"/>
    <w:rsid w:val="004E5B8A"/>
    <w:rsid w:val="004F6DE3"/>
    <w:rsid w:val="00505FC6"/>
    <w:rsid w:val="00515531"/>
    <w:rsid w:val="00530418"/>
    <w:rsid w:val="00533A41"/>
    <w:rsid w:val="00547EDB"/>
    <w:rsid w:val="00555229"/>
    <w:rsid w:val="005577AA"/>
    <w:rsid w:val="00566E04"/>
    <w:rsid w:val="005720F0"/>
    <w:rsid w:val="00573574"/>
    <w:rsid w:val="005770C6"/>
    <w:rsid w:val="00582967"/>
    <w:rsid w:val="00592A04"/>
    <w:rsid w:val="00593C24"/>
    <w:rsid w:val="005A3DA4"/>
    <w:rsid w:val="005A6A9A"/>
    <w:rsid w:val="005D0065"/>
    <w:rsid w:val="005D439C"/>
    <w:rsid w:val="005D652B"/>
    <w:rsid w:val="005E1A4A"/>
    <w:rsid w:val="005E5431"/>
    <w:rsid w:val="0060097D"/>
    <w:rsid w:val="00601C0B"/>
    <w:rsid w:val="00611148"/>
    <w:rsid w:val="00645D65"/>
    <w:rsid w:val="00675D8F"/>
    <w:rsid w:val="0068144C"/>
    <w:rsid w:val="0069140C"/>
    <w:rsid w:val="0069232E"/>
    <w:rsid w:val="00695E49"/>
    <w:rsid w:val="006A34D0"/>
    <w:rsid w:val="006A6B52"/>
    <w:rsid w:val="006A7B05"/>
    <w:rsid w:val="006B045E"/>
    <w:rsid w:val="006B63DA"/>
    <w:rsid w:val="006C116A"/>
    <w:rsid w:val="006C1421"/>
    <w:rsid w:val="006C5E0D"/>
    <w:rsid w:val="006D458C"/>
    <w:rsid w:val="006D4980"/>
    <w:rsid w:val="006E7A71"/>
    <w:rsid w:val="006F364A"/>
    <w:rsid w:val="00705A8E"/>
    <w:rsid w:val="007067E6"/>
    <w:rsid w:val="00710D2D"/>
    <w:rsid w:val="0071697C"/>
    <w:rsid w:val="00750AA9"/>
    <w:rsid w:val="00750CE7"/>
    <w:rsid w:val="0075474B"/>
    <w:rsid w:val="00755A0F"/>
    <w:rsid w:val="00756722"/>
    <w:rsid w:val="00765238"/>
    <w:rsid w:val="0076776C"/>
    <w:rsid w:val="007A4B1E"/>
    <w:rsid w:val="007B6B6D"/>
    <w:rsid w:val="007B7C86"/>
    <w:rsid w:val="007C27D3"/>
    <w:rsid w:val="007C73B6"/>
    <w:rsid w:val="008011A5"/>
    <w:rsid w:val="00813E83"/>
    <w:rsid w:val="008214D1"/>
    <w:rsid w:val="00840A62"/>
    <w:rsid w:val="00844380"/>
    <w:rsid w:val="00844C92"/>
    <w:rsid w:val="00860585"/>
    <w:rsid w:val="00860C48"/>
    <w:rsid w:val="00870233"/>
    <w:rsid w:val="008844E0"/>
    <w:rsid w:val="0088703C"/>
    <w:rsid w:val="008924E5"/>
    <w:rsid w:val="008924FB"/>
    <w:rsid w:val="00897CCA"/>
    <w:rsid w:val="008A0C9C"/>
    <w:rsid w:val="008D522B"/>
    <w:rsid w:val="008E6866"/>
    <w:rsid w:val="008F444A"/>
    <w:rsid w:val="00912F9C"/>
    <w:rsid w:val="00924C2D"/>
    <w:rsid w:val="009272A6"/>
    <w:rsid w:val="00933253"/>
    <w:rsid w:val="00944F4B"/>
    <w:rsid w:val="009507FF"/>
    <w:rsid w:val="00957B39"/>
    <w:rsid w:val="00981743"/>
    <w:rsid w:val="009872A2"/>
    <w:rsid w:val="00993768"/>
    <w:rsid w:val="00997587"/>
    <w:rsid w:val="009A72FD"/>
    <w:rsid w:val="009E0F61"/>
    <w:rsid w:val="009E638E"/>
    <w:rsid w:val="009E6998"/>
    <w:rsid w:val="009E71CF"/>
    <w:rsid w:val="009F03AC"/>
    <w:rsid w:val="009F5E47"/>
    <w:rsid w:val="009F5E98"/>
    <w:rsid w:val="009F6A61"/>
    <w:rsid w:val="009F76A0"/>
    <w:rsid w:val="00A01A24"/>
    <w:rsid w:val="00A0295A"/>
    <w:rsid w:val="00A11511"/>
    <w:rsid w:val="00A21DB7"/>
    <w:rsid w:val="00A26DF3"/>
    <w:rsid w:val="00A2781A"/>
    <w:rsid w:val="00A374B2"/>
    <w:rsid w:val="00A43A6B"/>
    <w:rsid w:val="00A44227"/>
    <w:rsid w:val="00A52D10"/>
    <w:rsid w:val="00A57A9C"/>
    <w:rsid w:val="00A6118F"/>
    <w:rsid w:val="00A62AD9"/>
    <w:rsid w:val="00A679F7"/>
    <w:rsid w:val="00A7317F"/>
    <w:rsid w:val="00A85CD0"/>
    <w:rsid w:val="00A90E0B"/>
    <w:rsid w:val="00A933A1"/>
    <w:rsid w:val="00A96BFE"/>
    <w:rsid w:val="00AA4685"/>
    <w:rsid w:val="00AA4BC5"/>
    <w:rsid w:val="00AB70E0"/>
    <w:rsid w:val="00AC740F"/>
    <w:rsid w:val="00AE4805"/>
    <w:rsid w:val="00AF4A1A"/>
    <w:rsid w:val="00B024BE"/>
    <w:rsid w:val="00B03F3C"/>
    <w:rsid w:val="00B05F86"/>
    <w:rsid w:val="00B12C4F"/>
    <w:rsid w:val="00B16DBD"/>
    <w:rsid w:val="00B235EE"/>
    <w:rsid w:val="00B326DC"/>
    <w:rsid w:val="00B3519F"/>
    <w:rsid w:val="00B35350"/>
    <w:rsid w:val="00B35B77"/>
    <w:rsid w:val="00B5478E"/>
    <w:rsid w:val="00B54AEB"/>
    <w:rsid w:val="00B54C26"/>
    <w:rsid w:val="00B63E23"/>
    <w:rsid w:val="00B648E2"/>
    <w:rsid w:val="00B73B04"/>
    <w:rsid w:val="00B73F05"/>
    <w:rsid w:val="00B74D5E"/>
    <w:rsid w:val="00B774CB"/>
    <w:rsid w:val="00B82F9B"/>
    <w:rsid w:val="00B87296"/>
    <w:rsid w:val="00B95B3A"/>
    <w:rsid w:val="00BA3FC5"/>
    <w:rsid w:val="00BB4BF1"/>
    <w:rsid w:val="00BD09A1"/>
    <w:rsid w:val="00BD264E"/>
    <w:rsid w:val="00BD4741"/>
    <w:rsid w:val="00BD6CE1"/>
    <w:rsid w:val="00BF3404"/>
    <w:rsid w:val="00BF508D"/>
    <w:rsid w:val="00BF757C"/>
    <w:rsid w:val="00C104E8"/>
    <w:rsid w:val="00C11CB3"/>
    <w:rsid w:val="00C271D8"/>
    <w:rsid w:val="00C40276"/>
    <w:rsid w:val="00C40B87"/>
    <w:rsid w:val="00C435DB"/>
    <w:rsid w:val="00C529F8"/>
    <w:rsid w:val="00C52C4E"/>
    <w:rsid w:val="00C70A02"/>
    <w:rsid w:val="00C75883"/>
    <w:rsid w:val="00C7694F"/>
    <w:rsid w:val="00C76A51"/>
    <w:rsid w:val="00C91062"/>
    <w:rsid w:val="00C94E37"/>
    <w:rsid w:val="00CB1B30"/>
    <w:rsid w:val="00CC1E44"/>
    <w:rsid w:val="00CC2620"/>
    <w:rsid w:val="00CC4D26"/>
    <w:rsid w:val="00CD55CA"/>
    <w:rsid w:val="00CE262E"/>
    <w:rsid w:val="00CE41BF"/>
    <w:rsid w:val="00CE779D"/>
    <w:rsid w:val="00CF2184"/>
    <w:rsid w:val="00CF4332"/>
    <w:rsid w:val="00D0302B"/>
    <w:rsid w:val="00D11A66"/>
    <w:rsid w:val="00D17AF3"/>
    <w:rsid w:val="00D23588"/>
    <w:rsid w:val="00D3280F"/>
    <w:rsid w:val="00D47B1B"/>
    <w:rsid w:val="00D54608"/>
    <w:rsid w:val="00D55255"/>
    <w:rsid w:val="00D57F66"/>
    <w:rsid w:val="00D6083A"/>
    <w:rsid w:val="00D81417"/>
    <w:rsid w:val="00D86943"/>
    <w:rsid w:val="00D90F91"/>
    <w:rsid w:val="00D92DC5"/>
    <w:rsid w:val="00D94D41"/>
    <w:rsid w:val="00DA2154"/>
    <w:rsid w:val="00DA6D59"/>
    <w:rsid w:val="00DC02FB"/>
    <w:rsid w:val="00DC211C"/>
    <w:rsid w:val="00DC61C0"/>
    <w:rsid w:val="00DD3AB4"/>
    <w:rsid w:val="00DD51B0"/>
    <w:rsid w:val="00DF1916"/>
    <w:rsid w:val="00DF20D4"/>
    <w:rsid w:val="00E1191C"/>
    <w:rsid w:val="00E20C94"/>
    <w:rsid w:val="00E259C1"/>
    <w:rsid w:val="00E43BDC"/>
    <w:rsid w:val="00E47A12"/>
    <w:rsid w:val="00E47BF2"/>
    <w:rsid w:val="00E51242"/>
    <w:rsid w:val="00E61911"/>
    <w:rsid w:val="00E7195E"/>
    <w:rsid w:val="00E734CF"/>
    <w:rsid w:val="00E73AC2"/>
    <w:rsid w:val="00E76EC7"/>
    <w:rsid w:val="00E95E93"/>
    <w:rsid w:val="00E97EB4"/>
    <w:rsid w:val="00EA354A"/>
    <w:rsid w:val="00EA5844"/>
    <w:rsid w:val="00EB17C3"/>
    <w:rsid w:val="00ED54A6"/>
    <w:rsid w:val="00EE375D"/>
    <w:rsid w:val="00F01CED"/>
    <w:rsid w:val="00F07FB2"/>
    <w:rsid w:val="00F11492"/>
    <w:rsid w:val="00F11749"/>
    <w:rsid w:val="00F11A75"/>
    <w:rsid w:val="00F11B4A"/>
    <w:rsid w:val="00F12130"/>
    <w:rsid w:val="00F23120"/>
    <w:rsid w:val="00F301C4"/>
    <w:rsid w:val="00F35025"/>
    <w:rsid w:val="00F47BC3"/>
    <w:rsid w:val="00F507C2"/>
    <w:rsid w:val="00F631F2"/>
    <w:rsid w:val="00F9003A"/>
    <w:rsid w:val="00F92C79"/>
    <w:rsid w:val="00F941F5"/>
    <w:rsid w:val="00FA0559"/>
    <w:rsid w:val="00FA5B8C"/>
    <w:rsid w:val="00FA68F9"/>
    <w:rsid w:val="00FB2ABB"/>
    <w:rsid w:val="00FC2D9D"/>
    <w:rsid w:val="00FC7484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722"/>
    <w:pPr>
      <w:ind w:left="720"/>
      <w:contextualSpacing/>
    </w:pPr>
  </w:style>
  <w:style w:type="paragraph" w:customStyle="1" w:styleId="ConsPlusNormal">
    <w:name w:val="ConsPlusNormal"/>
    <w:rsid w:val="00B1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3A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5543D"/>
    <w:rPr>
      <w:color w:val="0000FF"/>
      <w:u w:val="single"/>
    </w:rPr>
  </w:style>
  <w:style w:type="paragraph" w:styleId="a8">
    <w:name w:val="No Spacing"/>
    <w:uiPriority w:val="1"/>
    <w:qFormat/>
    <w:rsid w:val="0061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451;fld=134;dst=19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8F2A0BA3CA53580E0286785DF921DB21BCE5170739FD5E84B7543BFDF38D21DC928556A92Y8X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C72EFE-F096-4721-949A-C9A2E2B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Savina_AV</dc:creator>
  <cp:keywords/>
  <dc:description/>
  <cp:lastModifiedBy>dovgaluk</cp:lastModifiedBy>
  <cp:revision>172</cp:revision>
  <cp:lastPrinted>2017-11-30T07:44:00Z</cp:lastPrinted>
  <dcterms:created xsi:type="dcterms:W3CDTF">2014-12-02T10:45:00Z</dcterms:created>
  <dcterms:modified xsi:type="dcterms:W3CDTF">2017-11-30T11:07:00Z</dcterms:modified>
</cp:coreProperties>
</file>