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CE" w:rsidRPr="007032A4" w:rsidRDefault="005802CE" w:rsidP="00B36F0F">
      <w:pPr>
        <w:pStyle w:val="1"/>
      </w:pPr>
      <w:bookmarkStart w:id="0" w:name="_Toc437601004"/>
      <w:bookmarkStart w:id="1" w:name="_Toc280265588"/>
      <w:bookmarkStart w:id="2" w:name="_Toc300594927"/>
      <w:r w:rsidRPr="007032A4">
        <w:t>Информация о муниципальных программах, утверждаемых в целях реализации Стратегии, информация о государственных программах Ленинградской области, на основе которых будут сформированы новые муниципальные программы (или в которых предполагается участие)</w:t>
      </w:r>
      <w:bookmarkEnd w:id="0"/>
    </w:p>
    <w:p w:rsidR="00985D5F" w:rsidRPr="007032A4" w:rsidRDefault="00985D5F" w:rsidP="00985D5F">
      <w:pPr>
        <w:jc w:val="right"/>
      </w:pPr>
      <w:r w:rsidRPr="007032A4">
        <w:t>Таблица 4</w:t>
      </w:r>
      <w:r w:rsidR="000F79C3">
        <w:t>1</w:t>
      </w:r>
      <w:r w:rsidRPr="007032A4">
        <w:t>.</w:t>
      </w:r>
    </w:p>
    <w:p w:rsidR="00D63337" w:rsidRPr="007032A4" w:rsidRDefault="00B61C20" w:rsidP="00985D5F">
      <w:pPr>
        <w:jc w:val="center"/>
      </w:pPr>
      <w:r w:rsidRPr="007032A4">
        <w:t>П</w:t>
      </w:r>
      <w:r w:rsidR="00D63337" w:rsidRPr="007032A4">
        <w:t xml:space="preserve">еречень </w:t>
      </w:r>
      <w:r w:rsidR="00985D5F" w:rsidRPr="007032A4">
        <w:t xml:space="preserve">реализуемых </w:t>
      </w:r>
      <w:r w:rsidR="00FC3164" w:rsidRPr="007032A4">
        <w:t>муниципальных программ</w:t>
      </w:r>
    </w:p>
    <w:tbl>
      <w:tblPr>
        <w:tblStyle w:val="afe"/>
        <w:tblW w:w="5000" w:type="pct"/>
        <w:tblLayout w:type="fixed"/>
        <w:tblLook w:val="04A0"/>
      </w:tblPr>
      <w:tblGrid>
        <w:gridCol w:w="5637"/>
        <w:gridCol w:w="4678"/>
        <w:gridCol w:w="4471"/>
      </w:tblGrid>
      <w:tr w:rsidR="00AF176B" w:rsidRPr="007032A4" w:rsidTr="00985D5F">
        <w:trPr>
          <w:cnfStyle w:val="100000000000"/>
          <w:trHeight w:val="20"/>
        </w:trPr>
        <w:tc>
          <w:tcPr>
            <w:tcW w:w="1906" w:type="pct"/>
            <w:noWrap/>
            <w:vAlign w:val="center"/>
            <w:hideMark/>
          </w:tcPr>
          <w:p w:rsidR="00AF176B" w:rsidRPr="007032A4" w:rsidRDefault="00AF176B" w:rsidP="00BF63F6">
            <w:pPr>
              <w:jc w:val="center"/>
              <w:rPr>
                <w:sz w:val="22"/>
                <w:szCs w:val="22"/>
              </w:rPr>
            </w:pPr>
            <w:r w:rsidRPr="007032A4">
              <w:rPr>
                <w:sz w:val="22"/>
                <w:szCs w:val="22"/>
              </w:rPr>
              <w:t>Наименование муниципальной целевой программы Гатчинского муниципального района, подпрограммы</w:t>
            </w:r>
          </w:p>
        </w:tc>
        <w:tc>
          <w:tcPr>
            <w:tcW w:w="1582" w:type="pct"/>
            <w:vAlign w:val="center"/>
          </w:tcPr>
          <w:p w:rsidR="00AF176B" w:rsidRPr="007032A4" w:rsidRDefault="00AF176B" w:rsidP="00BF63F6">
            <w:pPr>
              <w:jc w:val="center"/>
              <w:cnfStyle w:val="000000000000"/>
              <w:rPr>
                <w:sz w:val="22"/>
                <w:szCs w:val="22"/>
              </w:rPr>
            </w:pPr>
            <w:r w:rsidRPr="007032A4">
              <w:rPr>
                <w:sz w:val="22"/>
                <w:szCs w:val="22"/>
              </w:rPr>
              <w:t>Наименование муниципальной целевой программы МО «Город Гатчина», подпрограммы</w:t>
            </w:r>
          </w:p>
        </w:tc>
        <w:tc>
          <w:tcPr>
            <w:tcW w:w="1512" w:type="pct"/>
            <w:vAlign w:val="center"/>
          </w:tcPr>
          <w:p w:rsidR="00AF176B" w:rsidRPr="007032A4" w:rsidRDefault="00AF176B" w:rsidP="00BF63F6">
            <w:pPr>
              <w:jc w:val="center"/>
              <w:cnfStyle w:val="000000000000"/>
              <w:rPr>
                <w:sz w:val="22"/>
                <w:szCs w:val="22"/>
              </w:rPr>
            </w:pPr>
            <w:r w:rsidRPr="007032A4">
              <w:rPr>
                <w:sz w:val="22"/>
                <w:szCs w:val="22"/>
              </w:rPr>
              <w:t>Ответственные исполнители, соисполнители</w:t>
            </w:r>
          </w:p>
        </w:tc>
      </w:tr>
      <w:tr w:rsidR="00AF176B" w:rsidRPr="007032A4" w:rsidTr="00985D5F">
        <w:trPr>
          <w:trHeight w:val="20"/>
        </w:trPr>
        <w:tc>
          <w:tcPr>
            <w:tcW w:w="1906" w:type="pct"/>
            <w:shd w:val="clear" w:color="auto" w:fill="EEECE1" w:themeFill="background2"/>
            <w:noWrap/>
            <w:hideMark/>
          </w:tcPr>
          <w:p w:rsidR="00AF176B" w:rsidRPr="007032A4" w:rsidRDefault="00AF176B" w:rsidP="00E10EC1">
            <w:pPr>
              <w:jc w:val="center"/>
              <w:rPr>
                <w:b/>
                <w:sz w:val="22"/>
                <w:szCs w:val="22"/>
              </w:rPr>
            </w:pPr>
            <w:r w:rsidRPr="007032A4">
              <w:rPr>
                <w:b/>
                <w:sz w:val="22"/>
                <w:szCs w:val="22"/>
              </w:rPr>
              <w:t>ПРИОРИТЕТНОЕ НАПРАВЛЕНИЕ «ЭКОНОМИКА»</w:t>
            </w:r>
          </w:p>
        </w:tc>
        <w:tc>
          <w:tcPr>
            <w:tcW w:w="1582" w:type="pct"/>
            <w:shd w:val="clear" w:color="auto" w:fill="EEECE1" w:themeFill="background2"/>
          </w:tcPr>
          <w:p w:rsidR="00AF176B" w:rsidRPr="007032A4" w:rsidRDefault="00AF176B" w:rsidP="00EB5BAA">
            <w:pPr>
              <w:jc w:val="center"/>
              <w:rPr>
                <w:b/>
                <w:sz w:val="22"/>
                <w:szCs w:val="22"/>
              </w:rPr>
            </w:pPr>
          </w:p>
        </w:tc>
        <w:tc>
          <w:tcPr>
            <w:tcW w:w="1512" w:type="pct"/>
            <w:shd w:val="clear" w:color="auto" w:fill="EEECE1" w:themeFill="background2"/>
          </w:tcPr>
          <w:p w:rsidR="00AF176B" w:rsidRPr="007032A4" w:rsidRDefault="00AF176B" w:rsidP="00EB5BAA">
            <w:pPr>
              <w:jc w:val="center"/>
              <w:rPr>
                <w:b/>
                <w:sz w:val="22"/>
                <w:szCs w:val="22"/>
              </w:rPr>
            </w:pPr>
          </w:p>
        </w:tc>
      </w:tr>
      <w:tr w:rsidR="00AF176B" w:rsidRPr="007032A4" w:rsidTr="00985D5F">
        <w:trPr>
          <w:trHeight w:val="20"/>
        </w:trPr>
        <w:tc>
          <w:tcPr>
            <w:tcW w:w="1906" w:type="pct"/>
          </w:tcPr>
          <w:p w:rsidR="00AF176B" w:rsidRPr="007032A4" w:rsidRDefault="00AF176B" w:rsidP="00F25419">
            <w:pPr>
              <w:rPr>
                <w:sz w:val="22"/>
                <w:szCs w:val="22"/>
              </w:rPr>
            </w:pPr>
            <w:r w:rsidRPr="007032A4">
              <w:rPr>
                <w:sz w:val="22"/>
                <w:szCs w:val="22"/>
              </w:rPr>
              <w:t>Стимулирование экономической активности в Гатчинском муниципальном районе</w:t>
            </w:r>
          </w:p>
          <w:p w:rsidR="00147E4C" w:rsidRPr="007032A4" w:rsidRDefault="00147E4C" w:rsidP="00F25419">
            <w:pPr>
              <w:rPr>
                <w:sz w:val="22"/>
                <w:szCs w:val="22"/>
                <w:u w:val="single"/>
              </w:rPr>
            </w:pPr>
            <w:r w:rsidRPr="007032A4">
              <w:rPr>
                <w:sz w:val="22"/>
                <w:szCs w:val="22"/>
                <w:u w:val="single"/>
              </w:rPr>
              <w:t>Подпрограммы:</w:t>
            </w:r>
          </w:p>
          <w:p w:rsidR="00147E4C" w:rsidRPr="007032A4" w:rsidRDefault="00147E4C" w:rsidP="00147E4C">
            <w:pPr>
              <w:rPr>
                <w:sz w:val="22"/>
                <w:szCs w:val="22"/>
              </w:rPr>
            </w:pPr>
            <w:r w:rsidRPr="007032A4">
              <w:rPr>
                <w:sz w:val="22"/>
                <w:szCs w:val="22"/>
              </w:rPr>
              <w:t>1. Развитие и поддержка</w:t>
            </w:r>
            <w:r w:rsidR="00F13D0F" w:rsidRPr="007032A4">
              <w:rPr>
                <w:sz w:val="22"/>
                <w:szCs w:val="22"/>
              </w:rPr>
              <w:t xml:space="preserve"> </w:t>
            </w:r>
            <w:r w:rsidRPr="007032A4">
              <w:rPr>
                <w:sz w:val="22"/>
                <w:szCs w:val="22"/>
              </w:rPr>
              <w:t>малого и среднего предпринимательства в Гатчинском муниципальном районе на 2015 – 2017 годы</w:t>
            </w:r>
          </w:p>
          <w:p w:rsidR="00147E4C" w:rsidRPr="007032A4" w:rsidRDefault="00147E4C" w:rsidP="00147E4C">
            <w:pPr>
              <w:rPr>
                <w:sz w:val="22"/>
                <w:szCs w:val="22"/>
              </w:rPr>
            </w:pPr>
            <w:r w:rsidRPr="007032A4">
              <w:rPr>
                <w:sz w:val="22"/>
                <w:szCs w:val="22"/>
              </w:rPr>
              <w:t xml:space="preserve"> 2. Содействие занятости граждан Гатчинского муниципального района, испытывающих трудности в поиске работы в 2015-2017 гг</w:t>
            </w:r>
          </w:p>
        </w:tc>
        <w:tc>
          <w:tcPr>
            <w:tcW w:w="1582" w:type="pct"/>
          </w:tcPr>
          <w:p w:rsidR="00AF176B" w:rsidRPr="007032A4" w:rsidRDefault="00AF176B" w:rsidP="00EB5BAA">
            <w:pPr>
              <w:jc w:val="center"/>
              <w:rPr>
                <w:sz w:val="22"/>
                <w:szCs w:val="22"/>
              </w:rPr>
            </w:pPr>
          </w:p>
        </w:tc>
        <w:tc>
          <w:tcPr>
            <w:tcW w:w="1512" w:type="pct"/>
          </w:tcPr>
          <w:p w:rsidR="00AF176B" w:rsidRPr="007032A4" w:rsidRDefault="00AF176B" w:rsidP="005C1821">
            <w:pPr>
              <w:pStyle w:val="affff3"/>
              <w:numPr>
                <w:ilvl w:val="0"/>
                <w:numId w:val="54"/>
              </w:numPr>
              <w:ind w:left="33" w:hanging="120"/>
              <w:rPr>
                <w:sz w:val="22"/>
                <w:szCs w:val="22"/>
              </w:rPr>
            </w:pPr>
            <w:r w:rsidRPr="007032A4">
              <w:rPr>
                <w:sz w:val="22"/>
                <w:szCs w:val="22"/>
              </w:rPr>
              <w:t>Отдел экономического развития и прогнозирования Комитета экономики и инвестиций администрации Гатчинского муниципального района</w:t>
            </w:r>
          </w:p>
          <w:p w:rsidR="00AF176B" w:rsidRPr="007032A4" w:rsidRDefault="00AF176B" w:rsidP="00AF176B">
            <w:pPr>
              <w:pStyle w:val="affff3"/>
              <w:ind w:left="33"/>
              <w:rPr>
                <w:sz w:val="22"/>
                <w:szCs w:val="22"/>
              </w:rPr>
            </w:pPr>
            <w:r w:rsidRPr="007032A4">
              <w:rPr>
                <w:sz w:val="22"/>
                <w:szCs w:val="22"/>
                <w:u w:val="single"/>
              </w:rPr>
              <w:t>Соисполнители</w:t>
            </w:r>
            <w:r w:rsidRPr="007032A4">
              <w:rPr>
                <w:sz w:val="22"/>
                <w:szCs w:val="22"/>
              </w:rPr>
              <w:t>:</w:t>
            </w:r>
          </w:p>
          <w:p w:rsidR="00AF176B" w:rsidRPr="007032A4" w:rsidRDefault="00AF176B" w:rsidP="005C1821">
            <w:pPr>
              <w:pStyle w:val="affff3"/>
              <w:numPr>
                <w:ilvl w:val="0"/>
                <w:numId w:val="54"/>
              </w:numPr>
              <w:ind w:left="33" w:hanging="120"/>
              <w:rPr>
                <w:sz w:val="22"/>
                <w:szCs w:val="22"/>
              </w:rPr>
            </w:pPr>
            <w:r w:rsidRPr="007032A4">
              <w:rPr>
                <w:sz w:val="22"/>
                <w:szCs w:val="22"/>
              </w:rPr>
              <w:t xml:space="preserve">-Отдел по содействию развития малого и среднего предпринимательства </w:t>
            </w:r>
          </w:p>
          <w:p w:rsidR="00AF176B" w:rsidRPr="007032A4" w:rsidRDefault="00AF176B" w:rsidP="005C1821">
            <w:pPr>
              <w:pStyle w:val="affff3"/>
              <w:numPr>
                <w:ilvl w:val="0"/>
                <w:numId w:val="54"/>
              </w:numPr>
              <w:ind w:left="33" w:hanging="120"/>
              <w:rPr>
                <w:sz w:val="22"/>
                <w:szCs w:val="22"/>
              </w:rPr>
            </w:pPr>
            <w:r w:rsidRPr="007032A4">
              <w:rPr>
                <w:sz w:val="22"/>
                <w:szCs w:val="22"/>
              </w:rPr>
              <w:t>-Муниципальный фонд поддержки малого и среднего предпринимательства</w:t>
            </w:r>
          </w:p>
          <w:p w:rsidR="00AF176B" w:rsidRPr="007032A4" w:rsidRDefault="00AF176B" w:rsidP="005C1821">
            <w:pPr>
              <w:pStyle w:val="affff3"/>
              <w:numPr>
                <w:ilvl w:val="0"/>
                <w:numId w:val="54"/>
              </w:numPr>
              <w:ind w:left="33" w:hanging="120"/>
              <w:rPr>
                <w:sz w:val="22"/>
                <w:szCs w:val="22"/>
              </w:rPr>
            </w:pPr>
            <w:r w:rsidRPr="007032A4">
              <w:rPr>
                <w:sz w:val="22"/>
                <w:szCs w:val="22"/>
              </w:rPr>
              <w:t>-Государственное Казенное Учреждение</w:t>
            </w:r>
            <w:r w:rsidR="00F13D0F" w:rsidRPr="007032A4">
              <w:rPr>
                <w:sz w:val="22"/>
                <w:szCs w:val="22"/>
              </w:rPr>
              <w:t xml:space="preserve"> </w:t>
            </w:r>
            <w:r w:rsidRPr="007032A4">
              <w:rPr>
                <w:sz w:val="22"/>
                <w:szCs w:val="22"/>
              </w:rPr>
              <w:t>ЛО Гатчинский Центр занятости населения</w:t>
            </w:r>
          </w:p>
        </w:tc>
      </w:tr>
      <w:tr w:rsidR="00320499" w:rsidRPr="007032A4" w:rsidTr="00985D5F">
        <w:trPr>
          <w:trHeight w:val="20"/>
        </w:trPr>
        <w:tc>
          <w:tcPr>
            <w:tcW w:w="1906" w:type="pct"/>
            <w:noWrap/>
            <w:hideMark/>
          </w:tcPr>
          <w:p w:rsidR="00320499" w:rsidRPr="007032A4" w:rsidRDefault="00320499" w:rsidP="00EB5BAA">
            <w:pPr>
              <w:rPr>
                <w:sz w:val="22"/>
                <w:szCs w:val="22"/>
              </w:rPr>
            </w:pPr>
            <w:r w:rsidRPr="007032A4">
              <w:rPr>
                <w:sz w:val="22"/>
                <w:szCs w:val="22"/>
              </w:rPr>
              <w:t>Развитие</w:t>
            </w:r>
            <w:r w:rsidR="00F13D0F" w:rsidRPr="007032A4">
              <w:rPr>
                <w:sz w:val="22"/>
                <w:szCs w:val="22"/>
              </w:rPr>
              <w:t xml:space="preserve"> </w:t>
            </w:r>
            <w:r w:rsidRPr="007032A4">
              <w:rPr>
                <w:sz w:val="22"/>
                <w:szCs w:val="22"/>
              </w:rPr>
              <w:t>сельского хозяйства</w:t>
            </w:r>
            <w:r w:rsidR="00F13D0F" w:rsidRPr="007032A4">
              <w:rPr>
                <w:sz w:val="22"/>
                <w:szCs w:val="22"/>
              </w:rPr>
              <w:t xml:space="preserve"> </w:t>
            </w:r>
            <w:r w:rsidRPr="007032A4">
              <w:rPr>
                <w:sz w:val="22"/>
                <w:szCs w:val="22"/>
              </w:rPr>
              <w:t>в Гатчинском</w:t>
            </w:r>
            <w:r w:rsidR="00F13D0F" w:rsidRPr="007032A4">
              <w:rPr>
                <w:sz w:val="22"/>
                <w:szCs w:val="22"/>
              </w:rPr>
              <w:t xml:space="preserve"> </w:t>
            </w:r>
            <w:r w:rsidRPr="007032A4">
              <w:rPr>
                <w:sz w:val="22"/>
                <w:szCs w:val="22"/>
              </w:rPr>
              <w:t>муниципальном районе</w:t>
            </w:r>
          </w:p>
          <w:p w:rsidR="00A511AD" w:rsidRPr="007032A4" w:rsidRDefault="00A511AD" w:rsidP="00A511AD">
            <w:pPr>
              <w:rPr>
                <w:sz w:val="22"/>
                <w:szCs w:val="22"/>
                <w:u w:val="single"/>
              </w:rPr>
            </w:pPr>
            <w:r w:rsidRPr="007032A4">
              <w:rPr>
                <w:sz w:val="22"/>
                <w:szCs w:val="22"/>
                <w:u w:val="single"/>
              </w:rPr>
              <w:t>Подпрограммы:</w:t>
            </w:r>
          </w:p>
          <w:p w:rsidR="00075D7C" w:rsidRPr="007032A4" w:rsidRDefault="00075D7C" w:rsidP="00075D7C">
            <w:pPr>
              <w:rPr>
                <w:sz w:val="22"/>
                <w:szCs w:val="22"/>
              </w:rPr>
            </w:pPr>
            <w:r w:rsidRPr="007032A4">
              <w:rPr>
                <w:sz w:val="22"/>
                <w:szCs w:val="22"/>
              </w:rPr>
              <w:t>1. Содействие увеличению объемов производства сельскохозяйственной продукции на рынках;</w:t>
            </w:r>
          </w:p>
          <w:p w:rsidR="00A511AD" w:rsidRPr="007032A4" w:rsidRDefault="00075D7C" w:rsidP="00075D7C">
            <w:pPr>
              <w:rPr>
                <w:sz w:val="22"/>
                <w:szCs w:val="22"/>
              </w:rPr>
            </w:pPr>
            <w:r w:rsidRPr="007032A4">
              <w:rPr>
                <w:sz w:val="22"/>
                <w:szCs w:val="22"/>
              </w:rPr>
              <w:t>2. Борьба с борщевиком Сосновского.</w:t>
            </w:r>
          </w:p>
        </w:tc>
        <w:tc>
          <w:tcPr>
            <w:tcW w:w="1582" w:type="pct"/>
          </w:tcPr>
          <w:p w:rsidR="00320499" w:rsidRPr="007032A4" w:rsidRDefault="00320499" w:rsidP="00EB5BAA">
            <w:pPr>
              <w:rPr>
                <w:b/>
                <w:bCs/>
                <w:sz w:val="22"/>
                <w:szCs w:val="22"/>
              </w:rPr>
            </w:pPr>
          </w:p>
        </w:tc>
        <w:tc>
          <w:tcPr>
            <w:tcW w:w="1512" w:type="pct"/>
          </w:tcPr>
          <w:p w:rsidR="00320499" w:rsidRPr="007032A4" w:rsidRDefault="00320499" w:rsidP="005C1821">
            <w:pPr>
              <w:pStyle w:val="affff3"/>
              <w:numPr>
                <w:ilvl w:val="0"/>
                <w:numId w:val="54"/>
              </w:numPr>
              <w:ind w:left="33" w:hanging="120"/>
              <w:rPr>
                <w:sz w:val="22"/>
                <w:szCs w:val="22"/>
              </w:rPr>
            </w:pPr>
            <w:r w:rsidRPr="007032A4">
              <w:rPr>
                <w:sz w:val="22"/>
                <w:szCs w:val="22"/>
              </w:rPr>
              <w:t> Комитет по агропромышленному комплексу</w:t>
            </w:r>
          </w:p>
        </w:tc>
      </w:tr>
      <w:tr w:rsidR="00AF176B" w:rsidRPr="007032A4" w:rsidTr="00985D5F">
        <w:trPr>
          <w:trHeight w:val="20"/>
        </w:trPr>
        <w:tc>
          <w:tcPr>
            <w:tcW w:w="1906" w:type="pct"/>
          </w:tcPr>
          <w:p w:rsidR="00AF176B" w:rsidRPr="007032A4" w:rsidRDefault="00AF176B" w:rsidP="00F25419">
            <w:pPr>
              <w:rPr>
                <w:sz w:val="22"/>
                <w:szCs w:val="22"/>
              </w:rPr>
            </w:pPr>
          </w:p>
        </w:tc>
        <w:tc>
          <w:tcPr>
            <w:tcW w:w="1582" w:type="pct"/>
          </w:tcPr>
          <w:p w:rsidR="00AF176B" w:rsidRPr="007032A4" w:rsidRDefault="00AF176B" w:rsidP="00EB5BAA">
            <w:pPr>
              <w:jc w:val="center"/>
              <w:rPr>
                <w:sz w:val="22"/>
                <w:szCs w:val="22"/>
              </w:rPr>
            </w:pPr>
            <w:r w:rsidRPr="007032A4">
              <w:rPr>
                <w:sz w:val="22"/>
                <w:szCs w:val="22"/>
              </w:rPr>
              <w:t>Стимулирование экономической активности в МО «Город Гатчина»</w:t>
            </w:r>
          </w:p>
          <w:p w:rsidR="00A511AD" w:rsidRPr="007032A4" w:rsidRDefault="00A511AD" w:rsidP="00A511AD">
            <w:pPr>
              <w:rPr>
                <w:sz w:val="22"/>
                <w:szCs w:val="22"/>
                <w:u w:val="single"/>
              </w:rPr>
            </w:pPr>
            <w:r w:rsidRPr="007032A4">
              <w:rPr>
                <w:sz w:val="22"/>
                <w:szCs w:val="22"/>
                <w:u w:val="single"/>
              </w:rPr>
              <w:t>Подпрограммы:</w:t>
            </w:r>
          </w:p>
          <w:p w:rsidR="004D1B17" w:rsidRPr="007032A4" w:rsidRDefault="004D1B17" w:rsidP="004D1B17">
            <w:pPr>
              <w:rPr>
                <w:sz w:val="22"/>
                <w:szCs w:val="22"/>
              </w:rPr>
            </w:pPr>
            <w:r w:rsidRPr="007032A4">
              <w:rPr>
                <w:sz w:val="22"/>
                <w:szCs w:val="22"/>
              </w:rPr>
              <w:t>1. Развитие и поддержка малого и среднего предпринимательства в МО «Город Гатчина» на 2015 – 2017 годы</w:t>
            </w:r>
          </w:p>
          <w:p w:rsidR="00A511AD" w:rsidRPr="007032A4" w:rsidRDefault="004D1B17" w:rsidP="004D1B17">
            <w:pPr>
              <w:rPr>
                <w:sz w:val="22"/>
                <w:szCs w:val="22"/>
              </w:rPr>
            </w:pPr>
            <w:r w:rsidRPr="007032A4">
              <w:rPr>
                <w:sz w:val="22"/>
                <w:szCs w:val="22"/>
              </w:rPr>
              <w:t xml:space="preserve"> 2.</w:t>
            </w:r>
            <w:r w:rsidR="00F13D0F" w:rsidRPr="007032A4">
              <w:rPr>
                <w:sz w:val="22"/>
                <w:szCs w:val="22"/>
              </w:rPr>
              <w:t xml:space="preserve"> </w:t>
            </w:r>
            <w:r w:rsidRPr="007032A4">
              <w:rPr>
                <w:sz w:val="22"/>
                <w:szCs w:val="22"/>
              </w:rPr>
              <w:t xml:space="preserve">Содействие трудовой адаптации </w:t>
            </w:r>
            <w:r w:rsidRPr="007032A4">
              <w:rPr>
                <w:sz w:val="22"/>
                <w:szCs w:val="22"/>
              </w:rPr>
              <w:lastRenderedPageBreak/>
              <w:t>несовершеннолетних</w:t>
            </w:r>
            <w:r w:rsidR="00F13D0F" w:rsidRPr="007032A4">
              <w:rPr>
                <w:sz w:val="22"/>
                <w:szCs w:val="22"/>
              </w:rPr>
              <w:t xml:space="preserve"> </w:t>
            </w:r>
            <w:r w:rsidRPr="007032A4">
              <w:rPr>
                <w:sz w:val="22"/>
                <w:szCs w:val="22"/>
              </w:rPr>
              <w:t>в возрасте от 14 до 18 лет в свободное от учебы время в</w:t>
            </w:r>
            <w:r w:rsidR="007750E6" w:rsidRPr="007032A4">
              <w:rPr>
                <w:sz w:val="22"/>
                <w:szCs w:val="22"/>
              </w:rPr>
              <w:t xml:space="preserve"> </w:t>
            </w:r>
            <w:r w:rsidRPr="007032A4">
              <w:rPr>
                <w:sz w:val="22"/>
                <w:szCs w:val="22"/>
              </w:rPr>
              <w:t>МО «Город Гатчина»</w:t>
            </w:r>
          </w:p>
        </w:tc>
        <w:tc>
          <w:tcPr>
            <w:tcW w:w="1512" w:type="pct"/>
          </w:tcPr>
          <w:p w:rsidR="00AF176B" w:rsidRPr="007032A4" w:rsidRDefault="00AF176B" w:rsidP="005C1821">
            <w:pPr>
              <w:pStyle w:val="affff3"/>
              <w:numPr>
                <w:ilvl w:val="0"/>
                <w:numId w:val="54"/>
              </w:numPr>
              <w:ind w:left="33" w:hanging="120"/>
              <w:rPr>
                <w:sz w:val="22"/>
                <w:szCs w:val="22"/>
              </w:rPr>
            </w:pPr>
            <w:r w:rsidRPr="007032A4">
              <w:rPr>
                <w:sz w:val="22"/>
                <w:szCs w:val="22"/>
              </w:rPr>
              <w:lastRenderedPageBreak/>
              <w:t>Отдел по содействию развития малого и среднего предпринимательства</w:t>
            </w:r>
          </w:p>
          <w:p w:rsidR="00AF176B" w:rsidRPr="007032A4" w:rsidRDefault="00AF176B" w:rsidP="00AF176B">
            <w:pPr>
              <w:pStyle w:val="affff3"/>
              <w:ind w:left="33"/>
              <w:rPr>
                <w:sz w:val="22"/>
                <w:szCs w:val="22"/>
              </w:rPr>
            </w:pPr>
            <w:r w:rsidRPr="007032A4">
              <w:rPr>
                <w:sz w:val="22"/>
                <w:szCs w:val="22"/>
                <w:u w:val="single"/>
              </w:rPr>
              <w:t>Соисполнители</w:t>
            </w:r>
            <w:r w:rsidRPr="007032A4">
              <w:rPr>
                <w:sz w:val="22"/>
                <w:szCs w:val="22"/>
              </w:rPr>
              <w:t>:</w:t>
            </w:r>
          </w:p>
          <w:p w:rsidR="00AF176B" w:rsidRPr="007032A4" w:rsidRDefault="00AF176B" w:rsidP="005C1821">
            <w:pPr>
              <w:pStyle w:val="affff3"/>
              <w:numPr>
                <w:ilvl w:val="0"/>
                <w:numId w:val="54"/>
              </w:numPr>
              <w:ind w:left="33" w:hanging="120"/>
              <w:rPr>
                <w:sz w:val="22"/>
                <w:szCs w:val="22"/>
              </w:rPr>
            </w:pPr>
            <w:r w:rsidRPr="007032A4">
              <w:rPr>
                <w:sz w:val="22"/>
                <w:szCs w:val="22"/>
              </w:rPr>
              <w:t>-Комитет по физической культуре, спорту, туризму и молодежной политике</w:t>
            </w:r>
          </w:p>
          <w:p w:rsidR="00AF176B" w:rsidRPr="007032A4" w:rsidRDefault="00AF176B" w:rsidP="005C1821">
            <w:pPr>
              <w:pStyle w:val="affff3"/>
              <w:numPr>
                <w:ilvl w:val="0"/>
                <w:numId w:val="54"/>
              </w:numPr>
              <w:ind w:left="33" w:hanging="120"/>
              <w:rPr>
                <w:sz w:val="22"/>
                <w:szCs w:val="22"/>
              </w:rPr>
            </w:pPr>
            <w:r w:rsidRPr="007032A4">
              <w:rPr>
                <w:sz w:val="22"/>
                <w:szCs w:val="22"/>
              </w:rPr>
              <w:t>-Отдел потребительского рынка</w:t>
            </w:r>
          </w:p>
          <w:p w:rsidR="00AF176B" w:rsidRPr="007032A4" w:rsidRDefault="00AF176B" w:rsidP="005C1821">
            <w:pPr>
              <w:pStyle w:val="affff3"/>
              <w:numPr>
                <w:ilvl w:val="0"/>
                <w:numId w:val="54"/>
              </w:numPr>
              <w:ind w:left="33" w:hanging="120"/>
              <w:rPr>
                <w:sz w:val="22"/>
                <w:szCs w:val="22"/>
              </w:rPr>
            </w:pPr>
            <w:r w:rsidRPr="007032A4">
              <w:rPr>
                <w:sz w:val="22"/>
                <w:szCs w:val="22"/>
              </w:rPr>
              <w:t xml:space="preserve">-Гатчинский городской Фонд поддержки </w:t>
            </w:r>
            <w:r w:rsidRPr="007032A4">
              <w:rPr>
                <w:sz w:val="22"/>
                <w:szCs w:val="22"/>
              </w:rPr>
              <w:lastRenderedPageBreak/>
              <w:t>малого и среднего предпринимательства</w:t>
            </w:r>
          </w:p>
        </w:tc>
      </w:tr>
      <w:tr w:rsidR="00AF176B" w:rsidRPr="007032A4" w:rsidTr="00985D5F">
        <w:trPr>
          <w:trHeight w:val="20"/>
        </w:trPr>
        <w:tc>
          <w:tcPr>
            <w:tcW w:w="1906" w:type="pct"/>
            <w:shd w:val="clear" w:color="auto" w:fill="EEECE1" w:themeFill="background2"/>
            <w:hideMark/>
          </w:tcPr>
          <w:p w:rsidR="00AF176B" w:rsidRPr="007032A4" w:rsidRDefault="00AF176B" w:rsidP="009654FE">
            <w:pPr>
              <w:jc w:val="center"/>
              <w:rPr>
                <w:sz w:val="22"/>
                <w:szCs w:val="22"/>
              </w:rPr>
            </w:pPr>
            <w:r w:rsidRPr="007032A4">
              <w:rPr>
                <w:b/>
                <w:sz w:val="22"/>
                <w:szCs w:val="22"/>
              </w:rPr>
              <w:lastRenderedPageBreak/>
              <w:t>ПРИОРИТЕТНОЕ НАПРАВЛЕНИЕ «ИНФРАСТРУКТУРА, ЖИЛИЩНО-КОММУНАЛЬНОЕ ХОЗЯЙСТВО»</w:t>
            </w:r>
          </w:p>
        </w:tc>
        <w:tc>
          <w:tcPr>
            <w:tcW w:w="1582" w:type="pct"/>
            <w:shd w:val="clear" w:color="auto" w:fill="EEECE1" w:themeFill="background2"/>
          </w:tcPr>
          <w:p w:rsidR="00AF176B" w:rsidRPr="007032A4" w:rsidRDefault="00AF176B" w:rsidP="00EB5BAA">
            <w:pPr>
              <w:jc w:val="center"/>
              <w:rPr>
                <w:sz w:val="22"/>
                <w:szCs w:val="22"/>
              </w:rPr>
            </w:pPr>
          </w:p>
        </w:tc>
        <w:tc>
          <w:tcPr>
            <w:tcW w:w="1512" w:type="pct"/>
            <w:shd w:val="clear" w:color="auto" w:fill="EEECE1" w:themeFill="background2"/>
          </w:tcPr>
          <w:p w:rsidR="00AF176B" w:rsidRPr="007032A4" w:rsidRDefault="00AF176B" w:rsidP="00EB5BAA">
            <w:pPr>
              <w:jc w:val="center"/>
              <w:rPr>
                <w:sz w:val="22"/>
                <w:szCs w:val="22"/>
              </w:rPr>
            </w:pPr>
          </w:p>
        </w:tc>
      </w:tr>
      <w:tr w:rsidR="00AF176B" w:rsidRPr="007032A4" w:rsidTr="00985D5F">
        <w:trPr>
          <w:trHeight w:val="20"/>
        </w:trPr>
        <w:tc>
          <w:tcPr>
            <w:tcW w:w="1906" w:type="pct"/>
          </w:tcPr>
          <w:p w:rsidR="00AF176B" w:rsidRPr="007032A4" w:rsidRDefault="00AF176B" w:rsidP="00243145">
            <w:pPr>
              <w:rPr>
                <w:sz w:val="22"/>
                <w:szCs w:val="22"/>
              </w:rPr>
            </w:pPr>
            <w:r w:rsidRPr="007032A4">
              <w:rPr>
                <w:sz w:val="22"/>
                <w:szCs w:val="22"/>
              </w:rPr>
              <w:t>Создание условий для обеспечения определенных категорий граждан жилыми помещениями в Гатчинском муниципальном районе</w:t>
            </w:r>
          </w:p>
          <w:p w:rsidR="00A511AD" w:rsidRPr="007032A4" w:rsidRDefault="00A511AD" w:rsidP="00A511AD">
            <w:pPr>
              <w:rPr>
                <w:sz w:val="22"/>
                <w:szCs w:val="22"/>
                <w:u w:val="single"/>
              </w:rPr>
            </w:pPr>
            <w:r w:rsidRPr="007032A4">
              <w:rPr>
                <w:sz w:val="22"/>
                <w:szCs w:val="22"/>
                <w:u w:val="single"/>
              </w:rPr>
              <w:t>Подпрограммы:</w:t>
            </w:r>
          </w:p>
          <w:p w:rsidR="000E42F2" w:rsidRPr="007032A4" w:rsidRDefault="000E42F2" w:rsidP="000E42F2">
            <w:pPr>
              <w:rPr>
                <w:sz w:val="22"/>
                <w:szCs w:val="22"/>
              </w:rPr>
            </w:pPr>
            <w:r w:rsidRPr="007032A4">
              <w:rPr>
                <w:sz w:val="22"/>
                <w:szCs w:val="22"/>
              </w:rPr>
              <w:t>Подпрограмма 1 «Поддержка граждан, в том числе молодежи Гатчинского муниципального района, нуждающихся в улучшении жилищных условий на 2015 – 2017 годы»;</w:t>
            </w:r>
          </w:p>
          <w:p w:rsidR="000E42F2" w:rsidRPr="007032A4" w:rsidRDefault="000E42F2" w:rsidP="000E42F2">
            <w:pPr>
              <w:rPr>
                <w:sz w:val="22"/>
                <w:szCs w:val="22"/>
              </w:rPr>
            </w:pPr>
            <w:r w:rsidRPr="007032A4">
              <w:rPr>
                <w:sz w:val="22"/>
                <w:szCs w:val="22"/>
              </w:rPr>
              <w:t>Подпрограмма 2 «Обеспечение жильем работников бюджетной сферы Гатчинского муниципального района</w:t>
            </w:r>
            <w:r w:rsidR="00F13D0F" w:rsidRPr="007032A4">
              <w:rPr>
                <w:sz w:val="22"/>
                <w:szCs w:val="22"/>
              </w:rPr>
              <w:t xml:space="preserve"> </w:t>
            </w:r>
            <w:r w:rsidRPr="007032A4">
              <w:rPr>
                <w:sz w:val="22"/>
                <w:szCs w:val="22"/>
              </w:rPr>
              <w:t xml:space="preserve">на 2015-2017 годы»; </w:t>
            </w:r>
          </w:p>
          <w:p w:rsidR="00A511AD" w:rsidRPr="007032A4" w:rsidRDefault="000E42F2" w:rsidP="000E42F2">
            <w:pPr>
              <w:rPr>
                <w:sz w:val="22"/>
                <w:szCs w:val="22"/>
              </w:rPr>
            </w:pPr>
            <w:r w:rsidRPr="007032A4">
              <w:rPr>
                <w:sz w:val="22"/>
                <w:szCs w:val="22"/>
              </w:rPr>
              <w:t>Подпрограмма</w:t>
            </w:r>
            <w:r w:rsidR="00F13D0F" w:rsidRPr="007032A4">
              <w:rPr>
                <w:sz w:val="22"/>
                <w:szCs w:val="22"/>
              </w:rPr>
              <w:t xml:space="preserve"> </w:t>
            </w:r>
            <w:r w:rsidRPr="007032A4">
              <w:rPr>
                <w:sz w:val="22"/>
                <w:szCs w:val="22"/>
              </w:rPr>
              <w:t>3 «Улучшение жилищных условий граждан, проживающих в сельской местности Гатчинского муниципального района Ленинградской области, в том числе молодых семей и молодых специалистов</w:t>
            </w:r>
            <w:r w:rsidR="00F13D0F" w:rsidRPr="007032A4">
              <w:rPr>
                <w:sz w:val="22"/>
                <w:szCs w:val="22"/>
              </w:rPr>
              <w:t xml:space="preserve"> </w:t>
            </w:r>
            <w:r w:rsidRPr="007032A4">
              <w:rPr>
                <w:sz w:val="22"/>
                <w:szCs w:val="22"/>
              </w:rPr>
              <w:t>на 2015 – 2017 годы»</w:t>
            </w:r>
          </w:p>
        </w:tc>
        <w:tc>
          <w:tcPr>
            <w:tcW w:w="1582" w:type="pct"/>
          </w:tcPr>
          <w:p w:rsidR="00AF176B" w:rsidRPr="007032A4" w:rsidRDefault="00AF176B" w:rsidP="00EB5BAA">
            <w:pPr>
              <w:jc w:val="both"/>
              <w:rPr>
                <w:sz w:val="22"/>
                <w:szCs w:val="22"/>
              </w:rPr>
            </w:pPr>
            <w:r w:rsidRPr="007032A4">
              <w:rPr>
                <w:sz w:val="22"/>
                <w:szCs w:val="22"/>
              </w:rPr>
              <w:t>Создание условий для обеспечения качественным жильем граждан МО «Город Гатчина»</w:t>
            </w:r>
          </w:p>
          <w:p w:rsidR="00A511AD" w:rsidRPr="007032A4" w:rsidRDefault="00A511AD" w:rsidP="00A511AD">
            <w:pPr>
              <w:rPr>
                <w:sz w:val="22"/>
                <w:szCs w:val="22"/>
                <w:u w:val="single"/>
              </w:rPr>
            </w:pPr>
            <w:r w:rsidRPr="007032A4">
              <w:rPr>
                <w:sz w:val="22"/>
                <w:szCs w:val="22"/>
                <w:u w:val="single"/>
              </w:rPr>
              <w:t>Подпрограммы:</w:t>
            </w:r>
          </w:p>
          <w:p w:rsidR="00AC5D1E" w:rsidRPr="007032A4" w:rsidRDefault="00AC5D1E" w:rsidP="00AC5D1E">
            <w:pPr>
              <w:jc w:val="both"/>
              <w:rPr>
                <w:sz w:val="22"/>
                <w:szCs w:val="22"/>
              </w:rPr>
            </w:pPr>
            <w:r w:rsidRPr="007032A4">
              <w:rPr>
                <w:sz w:val="22"/>
                <w:szCs w:val="22"/>
              </w:rPr>
              <w:t>1. «Поддержка граждан, нуждающихся в улучшении жилищных условий, на территории МО «Город Гатчина», в том числе молодежи на 2015-2017 годы»</w:t>
            </w:r>
          </w:p>
          <w:p w:rsidR="00AC5D1E" w:rsidRPr="007032A4" w:rsidRDefault="00AC5D1E" w:rsidP="00AC5D1E">
            <w:pPr>
              <w:jc w:val="both"/>
              <w:rPr>
                <w:sz w:val="22"/>
                <w:szCs w:val="22"/>
              </w:rPr>
            </w:pPr>
            <w:r w:rsidRPr="007032A4">
              <w:rPr>
                <w:sz w:val="22"/>
                <w:szCs w:val="22"/>
              </w:rPr>
              <w:t>2. «Переселение граждан из аварийного жилищного фонда муниципального образования «Город Гатчина» на 2016-2017 годы»</w:t>
            </w:r>
          </w:p>
          <w:p w:rsidR="00AC5D1E" w:rsidRPr="007032A4" w:rsidRDefault="00F919B0" w:rsidP="00AC5D1E">
            <w:pPr>
              <w:jc w:val="both"/>
              <w:rPr>
                <w:sz w:val="22"/>
                <w:szCs w:val="22"/>
              </w:rPr>
            </w:pPr>
            <w:r w:rsidRPr="007032A4">
              <w:rPr>
                <w:sz w:val="22"/>
                <w:szCs w:val="22"/>
              </w:rPr>
              <w:t xml:space="preserve">3. </w:t>
            </w:r>
            <w:r w:rsidR="00AC5D1E" w:rsidRPr="007032A4">
              <w:rPr>
                <w:sz w:val="22"/>
                <w:szCs w:val="22"/>
              </w:rPr>
              <w:t>«Обеспечение мероприятий по капитальному ремонту многоквартирных</w:t>
            </w:r>
            <w:r w:rsidR="00F13D0F" w:rsidRPr="007032A4">
              <w:rPr>
                <w:sz w:val="22"/>
                <w:szCs w:val="22"/>
              </w:rPr>
              <w:t xml:space="preserve"> </w:t>
            </w:r>
            <w:r w:rsidR="00AC5D1E" w:rsidRPr="007032A4">
              <w:rPr>
                <w:sz w:val="22"/>
                <w:szCs w:val="22"/>
              </w:rPr>
              <w:t>жилых домов, расположенных на территории МО «Город Гатчина» на 2015-2017 годы»</w:t>
            </w:r>
          </w:p>
          <w:p w:rsidR="00A511AD" w:rsidRPr="007032A4" w:rsidRDefault="003C7583" w:rsidP="00AC5D1E">
            <w:pPr>
              <w:jc w:val="both"/>
              <w:rPr>
                <w:sz w:val="22"/>
                <w:szCs w:val="22"/>
              </w:rPr>
            </w:pPr>
            <w:r w:rsidRPr="007032A4">
              <w:rPr>
                <w:sz w:val="22"/>
                <w:szCs w:val="22"/>
              </w:rPr>
              <w:t xml:space="preserve">4. </w:t>
            </w:r>
            <w:r w:rsidR="00AC5D1E" w:rsidRPr="007032A4">
              <w:rPr>
                <w:sz w:val="22"/>
                <w:szCs w:val="22"/>
              </w:rPr>
              <w:t>«Обеспечение мероприятий по капитальному ремонту жилых помещений, находящихся в муниципальной собственности МО «Город Гатчина» на 2015-2017 годы»</w:t>
            </w:r>
          </w:p>
        </w:tc>
        <w:tc>
          <w:tcPr>
            <w:tcW w:w="1512" w:type="pct"/>
          </w:tcPr>
          <w:p w:rsidR="00AF176B" w:rsidRPr="007032A4" w:rsidRDefault="00AF176B" w:rsidP="005C1821">
            <w:pPr>
              <w:pStyle w:val="affff3"/>
              <w:numPr>
                <w:ilvl w:val="0"/>
                <w:numId w:val="54"/>
              </w:numPr>
              <w:ind w:left="33" w:hanging="120"/>
              <w:rPr>
                <w:sz w:val="22"/>
                <w:szCs w:val="22"/>
              </w:rPr>
            </w:pPr>
            <w:r w:rsidRPr="007032A4">
              <w:rPr>
                <w:sz w:val="22"/>
                <w:szCs w:val="22"/>
              </w:rPr>
              <w:t xml:space="preserve">Отдел жилищной политики администрации Гатчинского муниципального района </w:t>
            </w:r>
          </w:p>
          <w:p w:rsidR="00AF176B" w:rsidRPr="007032A4" w:rsidRDefault="00AF176B" w:rsidP="00AF176B">
            <w:pPr>
              <w:pStyle w:val="affff3"/>
              <w:ind w:left="33"/>
              <w:rPr>
                <w:sz w:val="22"/>
                <w:szCs w:val="22"/>
              </w:rPr>
            </w:pPr>
            <w:r w:rsidRPr="007032A4">
              <w:rPr>
                <w:sz w:val="22"/>
                <w:szCs w:val="22"/>
                <w:u w:val="single"/>
              </w:rPr>
              <w:t>Соисполнители</w:t>
            </w:r>
            <w:r w:rsidRPr="007032A4">
              <w:rPr>
                <w:sz w:val="22"/>
                <w:szCs w:val="22"/>
              </w:rPr>
              <w:t>:</w:t>
            </w:r>
          </w:p>
          <w:p w:rsidR="00AF176B" w:rsidRPr="007032A4" w:rsidRDefault="00AF176B" w:rsidP="005C1821">
            <w:pPr>
              <w:pStyle w:val="affff3"/>
              <w:numPr>
                <w:ilvl w:val="0"/>
                <w:numId w:val="54"/>
              </w:numPr>
              <w:ind w:left="33" w:hanging="120"/>
              <w:rPr>
                <w:sz w:val="22"/>
                <w:szCs w:val="22"/>
              </w:rPr>
            </w:pPr>
            <w:r w:rsidRPr="007032A4">
              <w:rPr>
                <w:sz w:val="22"/>
                <w:szCs w:val="22"/>
              </w:rPr>
              <w:t>МУП «ЖКХ г.Гатчины»</w:t>
            </w:r>
          </w:p>
        </w:tc>
      </w:tr>
      <w:tr w:rsidR="00AF176B" w:rsidRPr="007032A4" w:rsidTr="00985D5F">
        <w:trPr>
          <w:trHeight w:val="20"/>
        </w:trPr>
        <w:tc>
          <w:tcPr>
            <w:tcW w:w="1906" w:type="pct"/>
          </w:tcPr>
          <w:p w:rsidR="00AF176B" w:rsidRPr="007032A4" w:rsidRDefault="00AF176B" w:rsidP="00243145">
            <w:pPr>
              <w:rPr>
                <w:sz w:val="22"/>
                <w:szCs w:val="22"/>
              </w:rPr>
            </w:pPr>
            <w:r w:rsidRPr="007032A4">
              <w:rPr>
                <w:sz w:val="22"/>
                <w:szCs w:val="22"/>
              </w:rPr>
              <w:t>Безопасность Гатчинского муниципального района</w:t>
            </w:r>
          </w:p>
          <w:p w:rsidR="00A511AD" w:rsidRPr="007032A4" w:rsidRDefault="00A511AD" w:rsidP="00A511AD">
            <w:pPr>
              <w:rPr>
                <w:sz w:val="22"/>
                <w:szCs w:val="22"/>
                <w:u w:val="single"/>
              </w:rPr>
            </w:pPr>
            <w:r w:rsidRPr="007032A4">
              <w:rPr>
                <w:sz w:val="22"/>
                <w:szCs w:val="22"/>
                <w:u w:val="single"/>
              </w:rPr>
              <w:t>Подпрограммы:</w:t>
            </w:r>
          </w:p>
          <w:p w:rsidR="00CD6CDA" w:rsidRPr="007032A4" w:rsidRDefault="00CD6CDA" w:rsidP="00CD6CDA">
            <w:pPr>
              <w:rPr>
                <w:sz w:val="22"/>
                <w:szCs w:val="22"/>
              </w:rPr>
            </w:pPr>
            <w:r w:rsidRPr="007032A4">
              <w:rPr>
                <w:sz w:val="22"/>
                <w:szCs w:val="22"/>
              </w:rPr>
              <w:t>Подпрограмма 1 «Обеспечение правопорядка и профилактика правонарушений в Гатчинском муниципальном районе»</w:t>
            </w:r>
          </w:p>
          <w:p w:rsidR="00CD6CDA" w:rsidRPr="007032A4" w:rsidRDefault="00CD6CDA" w:rsidP="00CD6CDA">
            <w:pPr>
              <w:rPr>
                <w:sz w:val="22"/>
                <w:szCs w:val="22"/>
              </w:rPr>
            </w:pPr>
            <w:r w:rsidRPr="007032A4">
              <w:rPr>
                <w:sz w:val="22"/>
                <w:szCs w:val="22"/>
              </w:rPr>
              <w:t xml:space="preserve">Подпрограмма 2 «Предупреждение чрезвычайных ситуаций, развитие гражданской обороны, защита населения и территорий от чрезвычайных ситуаций </w:t>
            </w:r>
            <w:r w:rsidRPr="007032A4">
              <w:rPr>
                <w:sz w:val="22"/>
                <w:szCs w:val="22"/>
              </w:rPr>
              <w:lastRenderedPageBreak/>
              <w:t>природного и техногенного характера, обеспечение пожарной безопасности и безопасности людей на водных объектах»</w:t>
            </w:r>
          </w:p>
          <w:p w:rsidR="00A511AD" w:rsidRPr="007032A4" w:rsidRDefault="00CD6CDA" w:rsidP="00CD6CDA">
            <w:pPr>
              <w:rPr>
                <w:sz w:val="22"/>
                <w:szCs w:val="22"/>
              </w:rPr>
            </w:pPr>
            <w:r w:rsidRPr="007032A4">
              <w:rPr>
                <w:sz w:val="22"/>
                <w:szCs w:val="22"/>
              </w:rPr>
              <w:t>Подпрограмма 3 «Экологическая безопасность Гатчинского муниципального района</w:t>
            </w:r>
            <w:r w:rsidR="00F13D0F" w:rsidRPr="007032A4">
              <w:rPr>
                <w:sz w:val="22"/>
                <w:szCs w:val="22"/>
              </w:rPr>
              <w:t xml:space="preserve"> </w:t>
            </w:r>
            <w:r w:rsidRPr="007032A4">
              <w:rPr>
                <w:sz w:val="22"/>
                <w:szCs w:val="22"/>
              </w:rPr>
              <w:t>на 2015 – 2017 годы»</w:t>
            </w:r>
          </w:p>
        </w:tc>
        <w:tc>
          <w:tcPr>
            <w:tcW w:w="1582" w:type="pct"/>
          </w:tcPr>
          <w:p w:rsidR="00AF176B" w:rsidRPr="007032A4" w:rsidRDefault="00AF176B" w:rsidP="00EB5BAA">
            <w:pPr>
              <w:rPr>
                <w:sz w:val="22"/>
                <w:szCs w:val="22"/>
              </w:rPr>
            </w:pPr>
          </w:p>
        </w:tc>
        <w:tc>
          <w:tcPr>
            <w:tcW w:w="1512" w:type="pct"/>
          </w:tcPr>
          <w:p w:rsidR="00AF176B" w:rsidRPr="007032A4" w:rsidRDefault="00AF176B" w:rsidP="005C1821">
            <w:pPr>
              <w:pStyle w:val="affff3"/>
              <w:numPr>
                <w:ilvl w:val="0"/>
                <w:numId w:val="54"/>
              </w:numPr>
              <w:ind w:left="33" w:hanging="120"/>
              <w:rPr>
                <w:sz w:val="22"/>
                <w:szCs w:val="22"/>
              </w:rPr>
            </w:pPr>
            <w:r w:rsidRPr="007032A4">
              <w:rPr>
                <w:sz w:val="22"/>
                <w:szCs w:val="22"/>
              </w:rPr>
              <w:t>Отдел по делам ГО и ЧС администрации Гатчинского муниципального района</w:t>
            </w:r>
            <w:r w:rsidR="00F13D0F" w:rsidRPr="007032A4">
              <w:rPr>
                <w:sz w:val="22"/>
                <w:szCs w:val="22"/>
              </w:rPr>
              <w:t xml:space="preserve"> </w:t>
            </w:r>
            <w:r w:rsidRPr="007032A4">
              <w:rPr>
                <w:sz w:val="22"/>
                <w:szCs w:val="22"/>
              </w:rPr>
              <w:t>Ленинградской области</w:t>
            </w:r>
          </w:p>
          <w:p w:rsidR="00AF176B" w:rsidRPr="007032A4" w:rsidRDefault="00AF176B" w:rsidP="00AF176B">
            <w:pPr>
              <w:pStyle w:val="affff3"/>
              <w:ind w:left="33"/>
              <w:rPr>
                <w:sz w:val="22"/>
                <w:szCs w:val="22"/>
              </w:rPr>
            </w:pPr>
            <w:r w:rsidRPr="007032A4">
              <w:rPr>
                <w:sz w:val="22"/>
                <w:szCs w:val="22"/>
                <w:u w:val="single"/>
              </w:rPr>
              <w:t>Соисполнители</w:t>
            </w:r>
            <w:r w:rsidRPr="007032A4">
              <w:rPr>
                <w:sz w:val="22"/>
                <w:szCs w:val="22"/>
              </w:rPr>
              <w:t>:</w:t>
            </w:r>
          </w:p>
          <w:p w:rsidR="00AF176B" w:rsidRPr="007032A4" w:rsidRDefault="00AF176B" w:rsidP="005C1821">
            <w:pPr>
              <w:pStyle w:val="affff3"/>
              <w:numPr>
                <w:ilvl w:val="0"/>
                <w:numId w:val="54"/>
              </w:numPr>
              <w:ind w:left="33" w:hanging="120"/>
              <w:rPr>
                <w:sz w:val="22"/>
                <w:szCs w:val="22"/>
              </w:rPr>
            </w:pPr>
            <w:r w:rsidRPr="007032A4">
              <w:rPr>
                <w:sz w:val="22"/>
                <w:szCs w:val="22"/>
              </w:rPr>
              <w:t>Отдел муниципального контроля администрации Гатчинского муниципального района</w:t>
            </w:r>
            <w:r w:rsidR="00F13D0F" w:rsidRPr="007032A4">
              <w:rPr>
                <w:sz w:val="22"/>
                <w:szCs w:val="22"/>
              </w:rPr>
              <w:t xml:space="preserve"> </w:t>
            </w:r>
          </w:p>
        </w:tc>
      </w:tr>
      <w:tr w:rsidR="00547A27" w:rsidRPr="007032A4" w:rsidTr="00985D5F">
        <w:trPr>
          <w:trHeight w:val="20"/>
        </w:trPr>
        <w:tc>
          <w:tcPr>
            <w:tcW w:w="1906" w:type="pct"/>
            <w:noWrap/>
            <w:hideMark/>
          </w:tcPr>
          <w:p w:rsidR="00547A27" w:rsidRPr="007032A4" w:rsidRDefault="00547A27" w:rsidP="00EB5BAA">
            <w:pPr>
              <w:rPr>
                <w:sz w:val="22"/>
                <w:szCs w:val="22"/>
              </w:rPr>
            </w:pPr>
            <w:r w:rsidRPr="007032A4">
              <w:rPr>
                <w:sz w:val="22"/>
                <w:szCs w:val="22"/>
              </w:rPr>
              <w:lastRenderedPageBreak/>
              <w:t>Обеспечение устойчивого функционирования и развития коммунальной, инженерной и транспортной инфраструктуры и повышение энергоэффективности в Гатчинском муниципальном районе</w:t>
            </w:r>
            <w:r w:rsidR="00F13D0F" w:rsidRPr="007032A4">
              <w:rPr>
                <w:sz w:val="22"/>
                <w:szCs w:val="22"/>
              </w:rPr>
              <w:t xml:space="preserve"> </w:t>
            </w:r>
          </w:p>
          <w:p w:rsidR="00A511AD" w:rsidRPr="007032A4" w:rsidRDefault="00A511AD" w:rsidP="00A511AD">
            <w:pPr>
              <w:rPr>
                <w:sz w:val="22"/>
                <w:szCs w:val="22"/>
                <w:u w:val="single"/>
              </w:rPr>
            </w:pPr>
            <w:r w:rsidRPr="007032A4">
              <w:rPr>
                <w:sz w:val="22"/>
                <w:szCs w:val="22"/>
                <w:u w:val="single"/>
              </w:rPr>
              <w:t>Подпрограммы:</w:t>
            </w:r>
          </w:p>
          <w:p w:rsidR="00AF483D" w:rsidRPr="007032A4" w:rsidRDefault="00AF483D" w:rsidP="00AF483D">
            <w:pPr>
              <w:rPr>
                <w:sz w:val="22"/>
                <w:szCs w:val="22"/>
                <w:u w:val="single"/>
              </w:rPr>
            </w:pPr>
            <w:r w:rsidRPr="007032A4">
              <w:rPr>
                <w:sz w:val="22"/>
                <w:szCs w:val="22"/>
                <w:u w:val="single"/>
              </w:rPr>
              <w:t>Подпрограмма 1</w:t>
            </w:r>
            <w:r w:rsidRPr="007032A4">
              <w:rPr>
                <w:sz w:val="22"/>
                <w:szCs w:val="22"/>
              </w:rPr>
              <w:t xml:space="preserve"> "Строительство, реконструкция и капитальный ремонт объектов теплоснабжения и водопроводно-канализационного хозяйства Гатчинского муниципального района на 2015 год и плановый период 2016-2017 годов".</w:t>
            </w:r>
          </w:p>
          <w:p w:rsidR="00AF483D" w:rsidRPr="007032A4" w:rsidRDefault="00AF483D" w:rsidP="00AF483D">
            <w:pPr>
              <w:rPr>
                <w:sz w:val="22"/>
                <w:szCs w:val="22"/>
                <w:u w:val="single"/>
              </w:rPr>
            </w:pPr>
            <w:r w:rsidRPr="007032A4">
              <w:rPr>
                <w:sz w:val="22"/>
                <w:szCs w:val="22"/>
                <w:u w:val="single"/>
              </w:rPr>
              <w:t xml:space="preserve">Подпрограмма 2 </w:t>
            </w:r>
            <w:r w:rsidRPr="007032A4">
              <w:rPr>
                <w:sz w:val="22"/>
                <w:szCs w:val="22"/>
              </w:rPr>
              <w:t>"Газоснабжение</w:t>
            </w:r>
            <w:r w:rsidR="00F13D0F" w:rsidRPr="007032A4">
              <w:rPr>
                <w:sz w:val="22"/>
                <w:szCs w:val="22"/>
              </w:rPr>
              <w:t xml:space="preserve"> </w:t>
            </w:r>
            <w:r w:rsidRPr="007032A4">
              <w:rPr>
                <w:sz w:val="22"/>
                <w:szCs w:val="22"/>
              </w:rPr>
              <w:t>Гатчинского муниципального района на 2015 год и плановый период 2016-2017 годов".</w:t>
            </w:r>
          </w:p>
          <w:p w:rsidR="00AF483D" w:rsidRPr="007032A4" w:rsidRDefault="00AF483D" w:rsidP="00AF483D">
            <w:pPr>
              <w:rPr>
                <w:sz w:val="22"/>
                <w:szCs w:val="22"/>
                <w:u w:val="single"/>
              </w:rPr>
            </w:pPr>
            <w:r w:rsidRPr="007032A4">
              <w:rPr>
                <w:sz w:val="22"/>
                <w:szCs w:val="22"/>
                <w:u w:val="single"/>
              </w:rPr>
              <w:t>Подпрограмма 3</w:t>
            </w:r>
            <w:r w:rsidRPr="007032A4">
              <w:rPr>
                <w:sz w:val="22"/>
                <w:szCs w:val="22"/>
              </w:rPr>
              <w:t xml:space="preserve"> "Энергосбережение и повышение энергетической эффективности на территории Гатчинского муниципального района на 2015 год и плановый период 2016-2017 годов".</w:t>
            </w:r>
          </w:p>
          <w:p w:rsidR="00A511AD" w:rsidRPr="007032A4" w:rsidRDefault="00AF483D" w:rsidP="00EB5BAA">
            <w:pPr>
              <w:rPr>
                <w:sz w:val="22"/>
                <w:szCs w:val="22"/>
                <w:u w:val="single"/>
              </w:rPr>
            </w:pPr>
            <w:r w:rsidRPr="007032A4">
              <w:rPr>
                <w:sz w:val="22"/>
                <w:szCs w:val="22"/>
                <w:u w:val="single"/>
              </w:rPr>
              <w:t>Подпрограмма 4</w:t>
            </w:r>
            <w:r w:rsidR="007750E6" w:rsidRPr="007032A4">
              <w:rPr>
                <w:sz w:val="22"/>
                <w:szCs w:val="22"/>
                <w:u w:val="single"/>
              </w:rPr>
              <w:t xml:space="preserve"> </w:t>
            </w:r>
            <w:r w:rsidRPr="007032A4">
              <w:rPr>
                <w:sz w:val="22"/>
                <w:szCs w:val="22"/>
              </w:rPr>
              <w:t>"Строительство, реконструкция, ремонт и содержание автомобильных дорог местного значения Гатчинского муниципального района на 2015 год и плановый период 2016-2017 годов"</w:t>
            </w:r>
          </w:p>
        </w:tc>
        <w:tc>
          <w:tcPr>
            <w:tcW w:w="1582" w:type="pct"/>
          </w:tcPr>
          <w:p w:rsidR="00547A27" w:rsidRPr="007032A4" w:rsidRDefault="00547A27" w:rsidP="00EB5BAA">
            <w:pPr>
              <w:rPr>
                <w:sz w:val="22"/>
                <w:szCs w:val="22"/>
              </w:rPr>
            </w:pPr>
            <w:r w:rsidRPr="007032A4">
              <w:rPr>
                <w:sz w:val="22"/>
                <w:szCs w:val="22"/>
              </w:rPr>
              <w:t>Обеспечение устойчивого функционирования и развития коммунальной и инженерной инфраструктуры</w:t>
            </w:r>
            <w:r w:rsidR="00F13D0F" w:rsidRPr="007032A4">
              <w:rPr>
                <w:sz w:val="22"/>
                <w:szCs w:val="22"/>
              </w:rPr>
              <w:t xml:space="preserve"> </w:t>
            </w:r>
            <w:r w:rsidRPr="007032A4">
              <w:rPr>
                <w:sz w:val="22"/>
                <w:szCs w:val="22"/>
              </w:rPr>
              <w:t>в</w:t>
            </w:r>
            <w:r w:rsidR="00F13D0F" w:rsidRPr="007032A4">
              <w:rPr>
                <w:sz w:val="22"/>
                <w:szCs w:val="22"/>
              </w:rPr>
              <w:t xml:space="preserve"> </w:t>
            </w:r>
            <w:r w:rsidRPr="007032A4">
              <w:rPr>
                <w:sz w:val="22"/>
                <w:szCs w:val="22"/>
              </w:rPr>
              <w:t>МО "Город Гатчина"</w:t>
            </w:r>
          </w:p>
          <w:p w:rsidR="00A511AD" w:rsidRPr="007032A4" w:rsidRDefault="00A511AD" w:rsidP="00A511AD">
            <w:pPr>
              <w:rPr>
                <w:sz w:val="22"/>
                <w:szCs w:val="22"/>
                <w:u w:val="single"/>
              </w:rPr>
            </w:pPr>
            <w:r w:rsidRPr="007032A4">
              <w:rPr>
                <w:sz w:val="22"/>
                <w:szCs w:val="22"/>
                <w:u w:val="single"/>
              </w:rPr>
              <w:t>Подпрограммы:</w:t>
            </w:r>
          </w:p>
          <w:p w:rsidR="00BD301B" w:rsidRPr="007032A4" w:rsidRDefault="00BD301B" w:rsidP="00BD301B">
            <w:pPr>
              <w:rPr>
                <w:sz w:val="22"/>
                <w:szCs w:val="22"/>
                <w:u w:val="single"/>
              </w:rPr>
            </w:pPr>
            <w:r w:rsidRPr="007032A4">
              <w:rPr>
                <w:sz w:val="22"/>
                <w:szCs w:val="22"/>
                <w:u w:val="single"/>
              </w:rPr>
              <w:t>Подпрограмма 1</w:t>
            </w:r>
            <w:r w:rsidRPr="007032A4">
              <w:rPr>
                <w:sz w:val="22"/>
                <w:szCs w:val="22"/>
              </w:rPr>
              <w:t xml:space="preserve"> "Устойчивое развитие систем водоснабжения и</w:t>
            </w:r>
            <w:r w:rsidR="00F13D0F" w:rsidRPr="007032A4">
              <w:rPr>
                <w:sz w:val="22"/>
                <w:szCs w:val="22"/>
              </w:rPr>
              <w:t xml:space="preserve"> </w:t>
            </w:r>
            <w:r w:rsidRPr="007032A4">
              <w:rPr>
                <w:sz w:val="22"/>
                <w:szCs w:val="22"/>
              </w:rPr>
              <w:t>водоотведения в МО "Город Гатчина" в 2015-2017 гг."</w:t>
            </w:r>
          </w:p>
          <w:p w:rsidR="00BD301B" w:rsidRPr="007032A4" w:rsidRDefault="00BD301B" w:rsidP="00BD301B">
            <w:pPr>
              <w:rPr>
                <w:sz w:val="22"/>
                <w:szCs w:val="22"/>
                <w:u w:val="single"/>
              </w:rPr>
            </w:pPr>
            <w:r w:rsidRPr="007032A4">
              <w:rPr>
                <w:sz w:val="22"/>
                <w:szCs w:val="22"/>
                <w:u w:val="single"/>
              </w:rPr>
              <w:t xml:space="preserve">Подпрограмма 2 </w:t>
            </w:r>
            <w:r w:rsidRPr="007032A4">
              <w:rPr>
                <w:sz w:val="22"/>
                <w:szCs w:val="22"/>
              </w:rPr>
              <w:t>"Устойчивое развитие систем теплоснабжения и энергосбережение в МО "Город Гатчина" в</w:t>
            </w:r>
            <w:r w:rsidR="00F13D0F" w:rsidRPr="007032A4">
              <w:rPr>
                <w:sz w:val="22"/>
                <w:szCs w:val="22"/>
              </w:rPr>
              <w:t xml:space="preserve"> </w:t>
            </w:r>
            <w:r w:rsidRPr="007032A4">
              <w:rPr>
                <w:sz w:val="22"/>
                <w:szCs w:val="22"/>
              </w:rPr>
              <w:t>2015 -2017 гг."</w:t>
            </w:r>
          </w:p>
          <w:p w:rsidR="00BD301B" w:rsidRPr="007032A4" w:rsidRDefault="00BD301B" w:rsidP="00BD301B">
            <w:pPr>
              <w:rPr>
                <w:sz w:val="22"/>
                <w:szCs w:val="22"/>
                <w:u w:val="single"/>
              </w:rPr>
            </w:pPr>
            <w:r w:rsidRPr="007032A4">
              <w:rPr>
                <w:sz w:val="22"/>
                <w:szCs w:val="22"/>
                <w:u w:val="single"/>
              </w:rPr>
              <w:t>Подпрограмма 3</w:t>
            </w:r>
            <w:r w:rsidRPr="007032A4">
              <w:rPr>
                <w:sz w:val="22"/>
                <w:szCs w:val="22"/>
              </w:rPr>
              <w:t xml:space="preserve"> "Газификация жилищного фонда, расположенного на территории МО "Город Гатчина" в 2015-2017 гг."</w:t>
            </w:r>
          </w:p>
          <w:p w:rsidR="00A511AD" w:rsidRPr="007032A4" w:rsidRDefault="00A511AD" w:rsidP="00EB5BAA">
            <w:pPr>
              <w:rPr>
                <w:sz w:val="22"/>
                <w:szCs w:val="22"/>
              </w:rPr>
            </w:pPr>
          </w:p>
        </w:tc>
        <w:tc>
          <w:tcPr>
            <w:tcW w:w="1512" w:type="pct"/>
          </w:tcPr>
          <w:p w:rsidR="00547A27" w:rsidRPr="007032A4" w:rsidRDefault="00547A27" w:rsidP="005C1821">
            <w:pPr>
              <w:pStyle w:val="affff3"/>
              <w:numPr>
                <w:ilvl w:val="0"/>
                <w:numId w:val="54"/>
              </w:numPr>
              <w:ind w:left="33" w:hanging="120"/>
              <w:rPr>
                <w:sz w:val="22"/>
                <w:szCs w:val="22"/>
              </w:rPr>
            </w:pPr>
            <w:r w:rsidRPr="007032A4">
              <w:rPr>
                <w:sz w:val="22"/>
                <w:szCs w:val="22"/>
              </w:rPr>
              <w:t xml:space="preserve">МКУ "Служба координации и развития коммунального хозяйства и строительства" </w:t>
            </w:r>
          </w:p>
          <w:p w:rsidR="00547A27" w:rsidRPr="007032A4" w:rsidRDefault="00547A27" w:rsidP="00EB5BAA">
            <w:pPr>
              <w:pStyle w:val="affff3"/>
              <w:ind w:left="33"/>
              <w:rPr>
                <w:sz w:val="22"/>
                <w:szCs w:val="22"/>
              </w:rPr>
            </w:pPr>
            <w:r w:rsidRPr="007032A4">
              <w:rPr>
                <w:sz w:val="22"/>
                <w:szCs w:val="22"/>
                <w:u w:val="single"/>
              </w:rPr>
              <w:t>Соисполнители</w:t>
            </w:r>
            <w:r w:rsidRPr="007032A4">
              <w:rPr>
                <w:sz w:val="22"/>
                <w:szCs w:val="22"/>
              </w:rPr>
              <w:t>:</w:t>
            </w:r>
          </w:p>
          <w:p w:rsidR="00547A27" w:rsidRPr="007032A4" w:rsidRDefault="00547A27" w:rsidP="005C1821">
            <w:pPr>
              <w:pStyle w:val="affff3"/>
              <w:numPr>
                <w:ilvl w:val="0"/>
                <w:numId w:val="54"/>
              </w:numPr>
              <w:ind w:left="33" w:hanging="120"/>
              <w:rPr>
                <w:sz w:val="22"/>
                <w:szCs w:val="22"/>
              </w:rPr>
            </w:pPr>
            <w:r w:rsidRPr="007032A4">
              <w:rPr>
                <w:sz w:val="22"/>
                <w:szCs w:val="22"/>
              </w:rPr>
              <w:t>МУП "Водоканал" г. Гатчина,</w:t>
            </w:r>
            <w:r w:rsidR="00F13D0F" w:rsidRPr="007032A4">
              <w:rPr>
                <w:sz w:val="22"/>
                <w:szCs w:val="22"/>
              </w:rPr>
              <w:t xml:space="preserve"> </w:t>
            </w:r>
            <w:r w:rsidRPr="007032A4">
              <w:rPr>
                <w:sz w:val="22"/>
                <w:szCs w:val="22"/>
              </w:rPr>
              <w:t>МУП "Тепловые сети" г. Гатчина</w:t>
            </w:r>
          </w:p>
        </w:tc>
      </w:tr>
      <w:tr w:rsidR="00AF176B" w:rsidRPr="007032A4" w:rsidTr="00985D5F">
        <w:trPr>
          <w:trHeight w:val="20"/>
        </w:trPr>
        <w:tc>
          <w:tcPr>
            <w:tcW w:w="1906" w:type="pct"/>
          </w:tcPr>
          <w:p w:rsidR="00AF176B" w:rsidRPr="007032A4" w:rsidRDefault="00AF176B" w:rsidP="00243145">
            <w:pPr>
              <w:rPr>
                <w:sz w:val="22"/>
                <w:szCs w:val="22"/>
              </w:rPr>
            </w:pPr>
          </w:p>
        </w:tc>
        <w:tc>
          <w:tcPr>
            <w:tcW w:w="1582" w:type="pct"/>
          </w:tcPr>
          <w:p w:rsidR="00AF176B" w:rsidRPr="007032A4" w:rsidRDefault="00AF176B" w:rsidP="00EB5BAA">
            <w:pPr>
              <w:rPr>
                <w:sz w:val="22"/>
                <w:szCs w:val="22"/>
              </w:rPr>
            </w:pPr>
            <w:r w:rsidRPr="007032A4">
              <w:rPr>
                <w:sz w:val="22"/>
                <w:szCs w:val="22"/>
              </w:rPr>
              <w:t>Организация благоустройства, содержание дорог местного значения, повышение безопасности дорожного движения на территории МО "Город Гатчина"</w:t>
            </w:r>
          </w:p>
          <w:p w:rsidR="00A511AD" w:rsidRPr="007032A4" w:rsidRDefault="00A511AD" w:rsidP="00A511AD">
            <w:pPr>
              <w:rPr>
                <w:sz w:val="22"/>
                <w:szCs w:val="22"/>
                <w:u w:val="single"/>
              </w:rPr>
            </w:pPr>
            <w:r w:rsidRPr="007032A4">
              <w:rPr>
                <w:sz w:val="22"/>
                <w:szCs w:val="22"/>
                <w:u w:val="single"/>
              </w:rPr>
              <w:t>Подпрограммы:</w:t>
            </w:r>
          </w:p>
          <w:p w:rsidR="00DD467F" w:rsidRPr="007032A4" w:rsidRDefault="00DD467F" w:rsidP="00DD467F">
            <w:pPr>
              <w:jc w:val="both"/>
              <w:rPr>
                <w:sz w:val="22"/>
                <w:szCs w:val="22"/>
              </w:rPr>
            </w:pPr>
            <w:r w:rsidRPr="007032A4">
              <w:rPr>
                <w:sz w:val="22"/>
                <w:szCs w:val="22"/>
              </w:rPr>
              <w:t xml:space="preserve">Подпрограмма 1 «Содержание, ремонт и уборка дорог общего пользования на </w:t>
            </w:r>
            <w:r w:rsidRPr="007032A4">
              <w:rPr>
                <w:sz w:val="22"/>
                <w:szCs w:val="22"/>
              </w:rPr>
              <w:lastRenderedPageBreak/>
              <w:t>территории МО «Город Гатчина» на 2015 год и плановый период 2016-2017 годов»</w:t>
            </w:r>
          </w:p>
          <w:p w:rsidR="00DD467F" w:rsidRPr="007032A4" w:rsidRDefault="00DD467F" w:rsidP="00DD467F">
            <w:pPr>
              <w:jc w:val="both"/>
              <w:rPr>
                <w:sz w:val="22"/>
                <w:szCs w:val="22"/>
              </w:rPr>
            </w:pPr>
            <w:r w:rsidRPr="007032A4">
              <w:rPr>
                <w:sz w:val="22"/>
                <w:szCs w:val="22"/>
              </w:rPr>
              <w:t>Подпрограмма 2 «Благоустройство территории МО «Город Гатчина» на 2015 год и плановый период 2016-2017 годов»</w:t>
            </w:r>
          </w:p>
          <w:p w:rsidR="00DD467F" w:rsidRPr="007032A4" w:rsidRDefault="00DD467F" w:rsidP="00DD467F">
            <w:pPr>
              <w:jc w:val="both"/>
              <w:rPr>
                <w:sz w:val="22"/>
                <w:szCs w:val="22"/>
              </w:rPr>
            </w:pPr>
            <w:r w:rsidRPr="007032A4">
              <w:rPr>
                <w:sz w:val="22"/>
                <w:szCs w:val="22"/>
              </w:rPr>
              <w:t>Подпрограмма 3 «Обеспечение безопасности дорожного движения на территории МО «Город Гатчина» на 2015-2017гг.»</w:t>
            </w:r>
          </w:p>
          <w:p w:rsidR="00A511AD" w:rsidRPr="007032A4" w:rsidRDefault="00DD467F" w:rsidP="00DD467F">
            <w:pPr>
              <w:jc w:val="both"/>
              <w:rPr>
                <w:sz w:val="22"/>
                <w:szCs w:val="22"/>
              </w:rPr>
            </w:pPr>
            <w:r w:rsidRPr="007032A4">
              <w:rPr>
                <w:sz w:val="22"/>
                <w:szCs w:val="22"/>
              </w:rPr>
              <w:t>Подпрограмма 4. «Комплексное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w:t>
            </w:r>
          </w:p>
        </w:tc>
        <w:tc>
          <w:tcPr>
            <w:tcW w:w="1512" w:type="pct"/>
          </w:tcPr>
          <w:p w:rsidR="00AF176B" w:rsidRPr="007032A4" w:rsidRDefault="00AF176B" w:rsidP="005C1821">
            <w:pPr>
              <w:pStyle w:val="affff3"/>
              <w:numPr>
                <w:ilvl w:val="0"/>
                <w:numId w:val="54"/>
              </w:numPr>
              <w:ind w:left="33" w:hanging="120"/>
              <w:rPr>
                <w:sz w:val="22"/>
                <w:szCs w:val="22"/>
              </w:rPr>
            </w:pPr>
            <w:r w:rsidRPr="007032A4">
              <w:rPr>
                <w:sz w:val="22"/>
                <w:szCs w:val="22"/>
              </w:rPr>
              <w:lastRenderedPageBreak/>
              <w:t>Отдел финансово-экономического анализа деятельности муниципальных унитарных предприятий и городского хозяйства</w:t>
            </w:r>
          </w:p>
          <w:p w:rsidR="00AF176B" w:rsidRPr="007032A4" w:rsidRDefault="00AF176B" w:rsidP="00AF176B">
            <w:pPr>
              <w:pStyle w:val="affff3"/>
              <w:ind w:left="33"/>
              <w:rPr>
                <w:sz w:val="22"/>
                <w:szCs w:val="22"/>
              </w:rPr>
            </w:pPr>
            <w:r w:rsidRPr="007032A4">
              <w:rPr>
                <w:sz w:val="22"/>
                <w:szCs w:val="22"/>
                <w:u w:val="single"/>
              </w:rPr>
              <w:t>Соисполнители</w:t>
            </w:r>
            <w:r w:rsidRPr="007032A4">
              <w:rPr>
                <w:sz w:val="22"/>
                <w:szCs w:val="22"/>
              </w:rPr>
              <w:t>:</w:t>
            </w:r>
          </w:p>
          <w:p w:rsidR="00AF176B" w:rsidRPr="007032A4" w:rsidRDefault="00AF176B" w:rsidP="005C1821">
            <w:pPr>
              <w:pStyle w:val="affff3"/>
              <w:numPr>
                <w:ilvl w:val="0"/>
                <w:numId w:val="54"/>
              </w:numPr>
              <w:ind w:left="33" w:hanging="120"/>
              <w:rPr>
                <w:sz w:val="22"/>
                <w:szCs w:val="22"/>
              </w:rPr>
            </w:pPr>
            <w:r w:rsidRPr="007032A4">
              <w:rPr>
                <w:sz w:val="22"/>
                <w:szCs w:val="22"/>
              </w:rPr>
              <w:t xml:space="preserve">Отдел капитального строительства Комитета градостроительства и архитектуры администрации Гатчинского </w:t>
            </w:r>
            <w:r w:rsidRPr="007032A4">
              <w:rPr>
                <w:sz w:val="22"/>
                <w:szCs w:val="22"/>
              </w:rPr>
              <w:lastRenderedPageBreak/>
              <w:t>муниципального района.</w:t>
            </w:r>
          </w:p>
        </w:tc>
      </w:tr>
      <w:tr w:rsidR="00AF176B" w:rsidRPr="007032A4" w:rsidTr="00985D5F">
        <w:trPr>
          <w:trHeight w:val="20"/>
        </w:trPr>
        <w:tc>
          <w:tcPr>
            <w:tcW w:w="1906" w:type="pct"/>
            <w:shd w:val="clear" w:color="auto" w:fill="EEECE1" w:themeFill="background2"/>
            <w:hideMark/>
          </w:tcPr>
          <w:p w:rsidR="00AF176B" w:rsidRPr="007032A4" w:rsidRDefault="00AF176B" w:rsidP="009654FE">
            <w:pPr>
              <w:jc w:val="center"/>
              <w:rPr>
                <w:b/>
                <w:sz w:val="22"/>
                <w:szCs w:val="22"/>
              </w:rPr>
            </w:pPr>
            <w:r w:rsidRPr="007032A4">
              <w:rPr>
                <w:b/>
                <w:sz w:val="22"/>
                <w:szCs w:val="22"/>
              </w:rPr>
              <w:lastRenderedPageBreak/>
              <w:t>ПРИОРИТЕТНОЕ НАПРАВЛЕНИЕ «УСЛУГИ»</w:t>
            </w:r>
          </w:p>
        </w:tc>
        <w:tc>
          <w:tcPr>
            <w:tcW w:w="1582" w:type="pct"/>
            <w:shd w:val="clear" w:color="auto" w:fill="EEECE1" w:themeFill="background2"/>
          </w:tcPr>
          <w:p w:rsidR="00AF176B" w:rsidRPr="007032A4" w:rsidRDefault="00AF176B" w:rsidP="00EB5BAA">
            <w:pPr>
              <w:jc w:val="center"/>
              <w:rPr>
                <w:sz w:val="22"/>
                <w:szCs w:val="22"/>
              </w:rPr>
            </w:pPr>
          </w:p>
        </w:tc>
        <w:tc>
          <w:tcPr>
            <w:tcW w:w="1512" w:type="pct"/>
            <w:shd w:val="clear" w:color="auto" w:fill="EEECE1" w:themeFill="background2"/>
          </w:tcPr>
          <w:p w:rsidR="00AF176B" w:rsidRPr="007032A4" w:rsidRDefault="00AF176B" w:rsidP="00EB5BAA">
            <w:pPr>
              <w:jc w:val="center"/>
              <w:rPr>
                <w:sz w:val="22"/>
                <w:szCs w:val="22"/>
              </w:rPr>
            </w:pPr>
          </w:p>
        </w:tc>
      </w:tr>
      <w:tr w:rsidR="00AF176B" w:rsidRPr="007032A4" w:rsidTr="00985D5F">
        <w:trPr>
          <w:trHeight w:val="20"/>
        </w:trPr>
        <w:tc>
          <w:tcPr>
            <w:tcW w:w="1906" w:type="pct"/>
          </w:tcPr>
          <w:p w:rsidR="00AF176B" w:rsidRPr="007032A4" w:rsidRDefault="00AF176B" w:rsidP="00243145">
            <w:pPr>
              <w:rPr>
                <w:sz w:val="22"/>
                <w:szCs w:val="22"/>
              </w:rPr>
            </w:pPr>
            <w:r w:rsidRPr="007032A4">
              <w:rPr>
                <w:sz w:val="22"/>
                <w:szCs w:val="22"/>
              </w:rPr>
              <w:t>«Современное образование в Гатчинском муниципальном районе»</w:t>
            </w:r>
          </w:p>
          <w:p w:rsidR="00AF483D" w:rsidRPr="007032A4" w:rsidRDefault="00AF483D" w:rsidP="00243145">
            <w:pPr>
              <w:rPr>
                <w:sz w:val="22"/>
                <w:szCs w:val="22"/>
                <w:u w:val="single"/>
              </w:rPr>
            </w:pPr>
            <w:r w:rsidRPr="007032A4">
              <w:rPr>
                <w:sz w:val="22"/>
                <w:szCs w:val="22"/>
                <w:u w:val="single"/>
              </w:rPr>
              <w:t>Подпрограммы:</w:t>
            </w:r>
          </w:p>
          <w:p w:rsidR="00731EF4" w:rsidRPr="007032A4" w:rsidRDefault="00731EF4" w:rsidP="00731EF4">
            <w:pPr>
              <w:rPr>
                <w:sz w:val="22"/>
                <w:szCs w:val="22"/>
              </w:rPr>
            </w:pPr>
            <w:r w:rsidRPr="007032A4">
              <w:rPr>
                <w:i/>
                <w:sz w:val="22"/>
                <w:szCs w:val="22"/>
              </w:rPr>
              <w:t>Подпрограмма 1.</w:t>
            </w:r>
            <w:r w:rsidRPr="007032A4">
              <w:rPr>
                <w:sz w:val="22"/>
                <w:szCs w:val="22"/>
              </w:rPr>
              <w:t xml:space="preserve"> «Развитие дошкольного образования»;</w:t>
            </w:r>
          </w:p>
          <w:p w:rsidR="00731EF4" w:rsidRPr="007032A4" w:rsidRDefault="00731EF4" w:rsidP="00731EF4">
            <w:pPr>
              <w:rPr>
                <w:sz w:val="22"/>
                <w:szCs w:val="22"/>
              </w:rPr>
            </w:pPr>
            <w:r w:rsidRPr="007032A4">
              <w:rPr>
                <w:i/>
                <w:sz w:val="22"/>
                <w:szCs w:val="22"/>
              </w:rPr>
              <w:t>Подпрограмма 2.</w:t>
            </w:r>
            <w:r w:rsidRPr="007032A4">
              <w:rPr>
                <w:sz w:val="22"/>
                <w:szCs w:val="22"/>
              </w:rPr>
              <w:t xml:space="preserve"> «Развитие начального общего, основного общего и среднего общего образования»;</w:t>
            </w:r>
          </w:p>
          <w:p w:rsidR="00731EF4" w:rsidRPr="007032A4" w:rsidRDefault="00731EF4" w:rsidP="00731EF4">
            <w:pPr>
              <w:rPr>
                <w:sz w:val="22"/>
                <w:szCs w:val="22"/>
              </w:rPr>
            </w:pPr>
            <w:r w:rsidRPr="007032A4">
              <w:rPr>
                <w:i/>
                <w:sz w:val="22"/>
                <w:szCs w:val="22"/>
              </w:rPr>
              <w:t>Подпрограмма 3.</w:t>
            </w:r>
            <w:r w:rsidRPr="007032A4">
              <w:rPr>
                <w:sz w:val="22"/>
                <w:szCs w:val="22"/>
              </w:rPr>
              <w:t xml:space="preserve"> «Развитие дополнительного образования»;</w:t>
            </w:r>
          </w:p>
          <w:p w:rsidR="00731EF4" w:rsidRPr="007032A4" w:rsidRDefault="00731EF4" w:rsidP="00731EF4">
            <w:pPr>
              <w:rPr>
                <w:sz w:val="22"/>
                <w:szCs w:val="22"/>
              </w:rPr>
            </w:pPr>
            <w:r w:rsidRPr="007032A4">
              <w:rPr>
                <w:i/>
                <w:sz w:val="22"/>
                <w:szCs w:val="22"/>
              </w:rPr>
              <w:t xml:space="preserve">Подпрограмма 4. </w:t>
            </w:r>
            <w:r w:rsidRPr="007032A4">
              <w:rPr>
                <w:sz w:val="22"/>
                <w:szCs w:val="22"/>
              </w:rPr>
              <w:t xml:space="preserve">«Развитие кадрового потенциала системы образования Гатчинского муниципального района»; </w:t>
            </w:r>
          </w:p>
          <w:p w:rsidR="00AF483D" w:rsidRPr="007032A4" w:rsidRDefault="00731EF4" w:rsidP="00731EF4">
            <w:pPr>
              <w:rPr>
                <w:sz w:val="22"/>
                <w:szCs w:val="22"/>
              </w:rPr>
            </w:pPr>
            <w:r w:rsidRPr="007032A4">
              <w:rPr>
                <w:i/>
                <w:sz w:val="22"/>
                <w:szCs w:val="22"/>
              </w:rPr>
              <w:t>Подпрограмма 5.</w:t>
            </w:r>
            <w:r w:rsidR="00F13D0F" w:rsidRPr="007032A4">
              <w:rPr>
                <w:sz w:val="22"/>
                <w:szCs w:val="22"/>
              </w:rPr>
              <w:t xml:space="preserve"> </w:t>
            </w:r>
            <w:r w:rsidRPr="007032A4">
              <w:rPr>
                <w:sz w:val="22"/>
                <w:szCs w:val="22"/>
              </w:rPr>
              <w:t>«Обеспечение реализации муниципальной программы «Современное образование в Гатчинском муниципальном районе»</w:t>
            </w:r>
            <w:r w:rsidR="00F13D0F" w:rsidRPr="007032A4">
              <w:rPr>
                <w:sz w:val="22"/>
                <w:szCs w:val="22"/>
              </w:rPr>
              <w:t xml:space="preserve"> </w:t>
            </w:r>
            <w:r w:rsidRPr="007032A4">
              <w:rPr>
                <w:sz w:val="22"/>
                <w:szCs w:val="22"/>
              </w:rPr>
              <w:t>2015-2017 гг.».</w:t>
            </w:r>
          </w:p>
        </w:tc>
        <w:tc>
          <w:tcPr>
            <w:tcW w:w="1582" w:type="pct"/>
          </w:tcPr>
          <w:p w:rsidR="00AF176B" w:rsidRPr="007032A4" w:rsidRDefault="00AF176B" w:rsidP="00EB5BAA">
            <w:pPr>
              <w:jc w:val="center"/>
              <w:rPr>
                <w:sz w:val="22"/>
                <w:szCs w:val="22"/>
              </w:rPr>
            </w:pPr>
          </w:p>
        </w:tc>
        <w:tc>
          <w:tcPr>
            <w:tcW w:w="1512" w:type="pct"/>
          </w:tcPr>
          <w:p w:rsidR="00AF176B" w:rsidRPr="007032A4" w:rsidRDefault="00AF176B" w:rsidP="005C1821">
            <w:pPr>
              <w:pStyle w:val="affff3"/>
              <w:numPr>
                <w:ilvl w:val="0"/>
                <w:numId w:val="54"/>
              </w:numPr>
              <w:ind w:left="33" w:hanging="120"/>
              <w:rPr>
                <w:sz w:val="22"/>
                <w:szCs w:val="22"/>
              </w:rPr>
            </w:pPr>
            <w:r w:rsidRPr="007032A4">
              <w:rPr>
                <w:sz w:val="22"/>
                <w:szCs w:val="22"/>
              </w:rPr>
              <w:t>Комитет образования Гатчинского муниципального района Ленинградской области</w:t>
            </w:r>
          </w:p>
          <w:p w:rsidR="00AF176B" w:rsidRPr="007032A4" w:rsidRDefault="00AF176B" w:rsidP="00AF176B">
            <w:pPr>
              <w:pStyle w:val="affff3"/>
              <w:ind w:left="33"/>
              <w:rPr>
                <w:sz w:val="22"/>
                <w:szCs w:val="22"/>
              </w:rPr>
            </w:pPr>
            <w:r w:rsidRPr="007032A4">
              <w:rPr>
                <w:sz w:val="22"/>
                <w:szCs w:val="22"/>
                <w:u w:val="single"/>
              </w:rPr>
              <w:t>Соисполнители</w:t>
            </w:r>
            <w:r w:rsidRPr="007032A4">
              <w:rPr>
                <w:sz w:val="22"/>
                <w:szCs w:val="22"/>
              </w:rPr>
              <w:t>:</w:t>
            </w:r>
          </w:p>
          <w:p w:rsidR="00AF176B" w:rsidRPr="007032A4" w:rsidRDefault="00AF176B" w:rsidP="005C1821">
            <w:pPr>
              <w:pStyle w:val="affff3"/>
              <w:numPr>
                <w:ilvl w:val="0"/>
                <w:numId w:val="54"/>
              </w:numPr>
              <w:ind w:left="33" w:hanging="120"/>
              <w:rPr>
                <w:sz w:val="22"/>
                <w:szCs w:val="22"/>
              </w:rPr>
            </w:pPr>
            <w:r w:rsidRPr="007032A4">
              <w:rPr>
                <w:sz w:val="22"/>
                <w:szCs w:val="22"/>
              </w:rPr>
              <w:t>Образовательные учреждения системы образования Гатчинского муниципального района</w:t>
            </w:r>
          </w:p>
        </w:tc>
      </w:tr>
      <w:tr w:rsidR="00320499" w:rsidRPr="007032A4" w:rsidTr="00985D5F">
        <w:trPr>
          <w:trHeight w:val="20"/>
        </w:trPr>
        <w:tc>
          <w:tcPr>
            <w:tcW w:w="1906" w:type="pct"/>
          </w:tcPr>
          <w:p w:rsidR="00320499" w:rsidRPr="007032A4" w:rsidRDefault="00320499" w:rsidP="00EB5BAA">
            <w:pPr>
              <w:rPr>
                <w:sz w:val="22"/>
                <w:szCs w:val="22"/>
              </w:rPr>
            </w:pPr>
            <w:r w:rsidRPr="007032A4">
              <w:rPr>
                <w:sz w:val="22"/>
                <w:szCs w:val="22"/>
              </w:rPr>
              <w:t>«Развитие физической культуры и спорта в Гатчинском муниципальном районе»</w:t>
            </w:r>
          </w:p>
          <w:p w:rsidR="00A511AD" w:rsidRPr="007032A4" w:rsidRDefault="00A511AD" w:rsidP="00A511AD">
            <w:pPr>
              <w:rPr>
                <w:sz w:val="22"/>
                <w:szCs w:val="22"/>
                <w:u w:val="single"/>
              </w:rPr>
            </w:pPr>
            <w:r w:rsidRPr="007032A4">
              <w:rPr>
                <w:sz w:val="22"/>
                <w:szCs w:val="22"/>
                <w:u w:val="single"/>
              </w:rPr>
              <w:t>Подпрограммы:</w:t>
            </w:r>
          </w:p>
          <w:p w:rsidR="004404B9" w:rsidRPr="007032A4" w:rsidRDefault="004404B9" w:rsidP="004404B9">
            <w:pPr>
              <w:rPr>
                <w:sz w:val="22"/>
                <w:szCs w:val="22"/>
              </w:rPr>
            </w:pPr>
            <w:r w:rsidRPr="007032A4">
              <w:rPr>
                <w:sz w:val="22"/>
                <w:szCs w:val="22"/>
              </w:rPr>
              <w:t xml:space="preserve">1. Развитие физической культуры и массового спорта в Гатчинском муниципальном районе. </w:t>
            </w:r>
          </w:p>
          <w:p w:rsidR="004404B9" w:rsidRPr="007032A4" w:rsidRDefault="004404B9" w:rsidP="004404B9">
            <w:pPr>
              <w:rPr>
                <w:sz w:val="22"/>
                <w:szCs w:val="22"/>
              </w:rPr>
            </w:pPr>
            <w:r w:rsidRPr="007032A4">
              <w:rPr>
                <w:sz w:val="22"/>
                <w:szCs w:val="22"/>
              </w:rPr>
              <w:lastRenderedPageBreak/>
              <w:t>2. Совершенствование системы подготовки спортивных сборных команд Гатчинского муниципального района.</w:t>
            </w:r>
          </w:p>
          <w:p w:rsidR="00A511AD" w:rsidRPr="007032A4" w:rsidRDefault="004404B9" w:rsidP="004404B9">
            <w:pPr>
              <w:rPr>
                <w:sz w:val="22"/>
                <w:szCs w:val="22"/>
              </w:rPr>
            </w:pPr>
            <w:r w:rsidRPr="007032A4">
              <w:rPr>
                <w:sz w:val="22"/>
                <w:szCs w:val="22"/>
              </w:rPr>
              <w:t>3. Оказание поддержки социально ориентированным некоммерческим организациям, осуществляющим свою деятельность в сфере физической культуры и спорта, а так же пропаганде здорового образа жизни в Гатчинском муниципальном районе.</w:t>
            </w:r>
          </w:p>
        </w:tc>
        <w:tc>
          <w:tcPr>
            <w:tcW w:w="1582" w:type="pct"/>
          </w:tcPr>
          <w:p w:rsidR="00320499" w:rsidRPr="007032A4" w:rsidRDefault="00320499" w:rsidP="00EB5BAA">
            <w:pPr>
              <w:rPr>
                <w:sz w:val="22"/>
                <w:szCs w:val="22"/>
              </w:rPr>
            </w:pPr>
            <w:r w:rsidRPr="007032A4">
              <w:rPr>
                <w:sz w:val="22"/>
                <w:szCs w:val="22"/>
              </w:rPr>
              <w:lastRenderedPageBreak/>
              <w:t>Развитие физической культуры и спорта, молодежная политика в МО «Город Гатчина»</w:t>
            </w:r>
          </w:p>
          <w:p w:rsidR="00A511AD" w:rsidRPr="007032A4" w:rsidRDefault="00A511AD" w:rsidP="00A511AD">
            <w:pPr>
              <w:rPr>
                <w:sz w:val="22"/>
                <w:szCs w:val="22"/>
                <w:u w:val="single"/>
              </w:rPr>
            </w:pPr>
            <w:r w:rsidRPr="007032A4">
              <w:rPr>
                <w:sz w:val="22"/>
                <w:szCs w:val="22"/>
                <w:u w:val="single"/>
              </w:rPr>
              <w:t>Подпрограммы:</w:t>
            </w:r>
          </w:p>
          <w:p w:rsidR="00222CA6" w:rsidRPr="007032A4" w:rsidRDefault="00222CA6" w:rsidP="00222CA6">
            <w:pPr>
              <w:rPr>
                <w:sz w:val="22"/>
                <w:szCs w:val="22"/>
              </w:rPr>
            </w:pPr>
            <w:r w:rsidRPr="007032A4">
              <w:rPr>
                <w:sz w:val="22"/>
                <w:szCs w:val="22"/>
              </w:rPr>
              <w:t>1. Развитие физической культуры и массового спорта в МО «Город Гатчина»</w:t>
            </w:r>
          </w:p>
          <w:p w:rsidR="00222CA6" w:rsidRPr="007032A4" w:rsidRDefault="00222CA6" w:rsidP="00222CA6">
            <w:pPr>
              <w:rPr>
                <w:sz w:val="22"/>
                <w:szCs w:val="22"/>
              </w:rPr>
            </w:pPr>
            <w:r w:rsidRPr="007032A4">
              <w:rPr>
                <w:sz w:val="22"/>
                <w:szCs w:val="22"/>
              </w:rPr>
              <w:lastRenderedPageBreak/>
              <w:t>2. Молодежная политика в МО «Город Гатчина»</w:t>
            </w:r>
          </w:p>
          <w:p w:rsidR="00A511AD" w:rsidRPr="007032A4" w:rsidRDefault="00222CA6" w:rsidP="00222CA6">
            <w:pPr>
              <w:rPr>
                <w:sz w:val="22"/>
                <w:szCs w:val="22"/>
              </w:rPr>
            </w:pPr>
            <w:r w:rsidRPr="007032A4">
              <w:rPr>
                <w:sz w:val="22"/>
                <w:szCs w:val="22"/>
              </w:rPr>
              <w:t>3. Развитие инфраструктуры спорта и молодежной политики на территории МО «Город Гатчина».</w:t>
            </w:r>
          </w:p>
        </w:tc>
        <w:tc>
          <w:tcPr>
            <w:tcW w:w="1512" w:type="pct"/>
          </w:tcPr>
          <w:p w:rsidR="00320499" w:rsidRPr="007032A4" w:rsidRDefault="00320499" w:rsidP="005C1821">
            <w:pPr>
              <w:pStyle w:val="affff3"/>
              <w:numPr>
                <w:ilvl w:val="0"/>
                <w:numId w:val="54"/>
              </w:numPr>
              <w:ind w:left="33" w:hanging="120"/>
              <w:rPr>
                <w:sz w:val="22"/>
                <w:szCs w:val="22"/>
              </w:rPr>
            </w:pPr>
            <w:r w:rsidRPr="007032A4">
              <w:rPr>
                <w:sz w:val="22"/>
                <w:szCs w:val="22"/>
              </w:rPr>
              <w:lastRenderedPageBreak/>
              <w:t>Комитет по физической культуре, спорту, туризму и молодежной политике администрации Гатчинского муниципального района</w:t>
            </w:r>
          </w:p>
          <w:p w:rsidR="00320499" w:rsidRPr="007032A4" w:rsidRDefault="00320499" w:rsidP="00EB5BAA">
            <w:pPr>
              <w:pStyle w:val="affff3"/>
              <w:ind w:left="33"/>
              <w:rPr>
                <w:sz w:val="22"/>
                <w:szCs w:val="22"/>
              </w:rPr>
            </w:pPr>
            <w:r w:rsidRPr="007032A4">
              <w:rPr>
                <w:sz w:val="22"/>
                <w:szCs w:val="22"/>
                <w:u w:val="single"/>
              </w:rPr>
              <w:t>Соисполнители</w:t>
            </w:r>
            <w:r w:rsidRPr="007032A4">
              <w:rPr>
                <w:sz w:val="22"/>
                <w:szCs w:val="22"/>
              </w:rPr>
              <w:t>:</w:t>
            </w:r>
          </w:p>
          <w:p w:rsidR="00320499" w:rsidRPr="007032A4" w:rsidRDefault="00320499" w:rsidP="005C1821">
            <w:pPr>
              <w:pStyle w:val="affff3"/>
              <w:numPr>
                <w:ilvl w:val="0"/>
                <w:numId w:val="54"/>
              </w:numPr>
              <w:ind w:left="33" w:hanging="120"/>
              <w:rPr>
                <w:sz w:val="22"/>
                <w:szCs w:val="22"/>
              </w:rPr>
            </w:pPr>
            <w:r w:rsidRPr="007032A4">
              <w:rPr>
                <w:sz w:val="22"/>
                <w:szCs w:val="22"/>
              </w:rPr>
              <w:lastRenderedPageBreak/>
              <w:t>Общественные организации, осуществляющие свою деятельность в сфере физической культуры и спорта</w:t>
            </w:r>
          </w:p>
        </w:tc>
      </w:tr>
      <w:tr w:rsidR="00320499" w:rsidRPr="007032A4" w:rsidTr="00985D5F">
        <w:trPr>
          <w:trHeight w:val="20"/>
        </w:trPr>
        <w:tc>
          <w:tcPr>
            <w:tcW w:w="1906" w:type="pct"/>
          </w:tcPr>
          <w:p w:rsidR="00320499" w:rsidRPr="007032A4" w:rsidRDefault="00320499" w:rsidP="00EB5BAA">
            <w:pPr>
              <w:rPr>
                <w:sz w:val="22"/>
                <w:szCs w:val="22"/>
              </w:rPr>
            </w:pPr>
            <w:r w:rsidRPr="007032A4">
              <w:rPr>
                <w:sz w:val="22"/>
                <w:szCs w:val="22"/>
              </w:rPr>
              <w:lastRenderedPageBreak/>
              <w:t>«Развитие культуры в Гатчинском муниципальном районе»</w:t>
            </w:r>
          </w:p>
          <w:p w:rsidR="00A511AD" w:rsidRPr="007032A4" w:rsidRDefault="00A511AD" w:rsidP="00A511AD">
            <w:pPr>
              <w:rPr>
                <w:sz w:val="22"/>
                <w:szCs w:val="22"/>
                <w:u w:val="single"/>
              </w:rPr>
            </w:pPr>
            <w:r w:rsidRPr="007032A4">
              <w:rPr>
                <w:sz w:val="22"/>
                <w:szCs w:val="22"/>
                <w:u w:val="single"/>
              </w:rPr>
              <w:t>Подпрограммы:</w:t>
            </w:r>
          </w:p>
          <w:p w:rsidR="00732B60" w:rsidRPr="007032A4" w:rsidRDefault="00732B60" w:rsidP="00732B60">
            <w:pPr>
              <w:rPr>
                <w:sz w:val="22"/>
                <w:szCs w:val="22"/>
              </w:rPr>
            </w:pPr>
            <w:r w:rsidRPr="007032A4">
              <w:rPr>
                <w:sz w:val="22"/>
                <w:szCs w:val="22"/>
              </w:rPr>
              <w:t>1. Сохранение и развитие народной культуры, искусства и самодеятельного творчества</w:t>
            </w:r>
          </w:p>
          <w:p w:rsidR="00732B60" w:rsidRPr="007032A4" w:rsidRDefault="00732B60" w:rsidP="00732B60">
            <w:pPr>
              <w:rPr>
                <w:sz w:val="22"/>
                <w:szCs w:val="22"/>
              </w:rPr>
            </w:pPr>
            <w:r w:rsidRPr="007032A4">
              <w:rPr>
                <w:sz w:val="22"/>
                <w:szCs w:val="22"/>
              </w:rPr>
              <w:t>2. Сохранение и развитие дополнительного образования в сфере культуры</w:t>
            </w:r>
          </w:p>
          <w:p w:rsidR="00732B60" w:rsidRPr="007032A4" w:rsidRDefault="00732B60" w:rsidP="00732B60">
            <w:pPr>
              <w:rPr>
                <w:sz w:val="22"/>
                <w:szCs w:val="22"/>
              </w:rPr>
            </w:pPr>
            <w:r w:rsidRPr="007032A4">
              <w:rPr>
                <w:sz w:val="22"/>
                <w:szCs w:val="22"/>
              </w:rPr>
              <w:t>3. Обеспечение доступа жителей и гостей Гатчинского района к культурным ценностям</w:t>
            </w:r>
          </w:p>
          <w:p w:rsidR="00A511AD" w:rsidRPr="007032A4" w:rsidRDefault="00732B60" w:rsidP="00732B60">
            <w:pPr>
              <w:rPr>
                <w:sz w:val="22"/>
                <w:szCs w:val="22"/>
              </w:rPr>
            </w:pPr>
            <w:r w:rsidRPr="007032A4">
              <w:rPr>
                <w:sz w:val="22"/>
                <w:szCs w:val="22"/>
              </w:rPr>
              <w:t>4.Развитие туризма и рекреации Гатчинского муниципального района</w:t>
            </w:r>
          </w:p>
        </w:tc>
        <w:tc>
          <w:tcPr>
            <w:tcW w:w="1582" w:type="pct"/>
          </w:tcPr>
          <w:p w:rsidR="00320499" w:rsidRPr="007032A4" w:rsidRDefault="00320499" w:rsidP="00EB5BAA">
            <w:pPr>
              <w:jc w:val="center"/>
              <w:rPr>
                <w:sz w:val="22"/>
                <w:szCs w:val="22"/>
              </w:rPr>
            </w:pPr>
            <w:r w:rsidRPr="007032A4">
              <w:rPr>
                <w:sz w:val="22"/>
                <w:szCs w:val="22"/>
              </w:rPr>
              <w:t>Развитие сферы культуры в МО «Город Гатчина»</w:t>
            </w:r>
          </w:p>
          <w:p w:rsidR="00A511AD" w:rsidRPr="007032A4" w:rsidRDefault="00A511AD" w:rsidP="00A511AD">
            <w:pPr>
              <w:rPr>
                <w:sz w:val="22"/>
                <w:szCs w:val="22"/>
                <w:u w:val="single"/>
              </w:rPr>
            </w:pPr>
            <w:r w:rsidRPr="007032A4">
              <w:rPr>
                <w:sz w:val="22"/>
                <w:szCs w:val="22"/>
                <w:u w:val="single"/>
              </w:rPr>
              <w:t>Подпрограммы:</w:t>
            </w:r>
          </w:p>
          <w:p w:rsidR="00FF543A" w:rsidRPr="007032A4" w:rsidRDefault="00FF543A" w:rsidP="00FF543A">
            <w:pPr>
              <w:rPr>
                <w:sz w:val="22"/>
                <w:szCs w:val="22"/>
              </w:rPr>
            </w:pPr>
            <w:r w:rsidRPr="007032A4">
              <w:rPr>
                <w:sz w:val="22"/>
                <w:szCs w:val="22"/>
              </w:rPr>
              <w:t>1. Сохранение и развитие культуры, искусства и народного творчества МО «Город Гатчина»</w:t>
            </w:r>
          </w:p>
          <w:p w:rsidR="00FF543A" w:rsidRPr="007032A4" w:rsidRDefault="00FF543A" w:rsidP="00FF543A">
            <w:pPr>
              <w:rPr>
                <w:sz w:val="22"/>
                <w:szCs w:val="22"/>
              </w:rPr>
            </w:pPr>
            <w:r w:rsidRPr="007032A4">
              <w:rPr>
                <w:sz w:val="22"/>
                <w:szCs w:val="22"/>
              </w:rPr>
              <w:t>2. Обеспечение культурным досугом населения МО «Город Гатчина».</w:t>
            </w:r>
          </w:p>
          <w:p w:rsidR="00A511AD" w:rsidRPr="007032A4" w:rsidRDefault="00A511AD" w:rsidP="00FF543A">
            <w:pPr>
              <w:rPr>
                <w:sz w:val="22"/>
                <w:szCs w:val="22"/>
              </w:rPr>
            </w:pPr>
          </w:p>
        </w:tc>
        <w:tc>
          <w:tcPr>
            <w:tcW w:w="1512" w:type="pct"/>
          </w:tcPr>
          <w:p w:rsidR="00320499" w:rsidRPr="007032A4" w:rsidRDefault="00320499" w:rsidP="005C1821">
            <w:pPr>
              <w:pStyle w:val="affff3"/>
              <w:numPr>
                <w:ilvl w:val="0"/>
                <w:numId w:val="54"/>
              </w:numPr>
              <w:ind w:left="33" w:hanging="120"/>
              <w:rPr>
                <w:sz w:val="22"/>
                <w:szCs w:val="22"/>
              </w:rPr>
            </w:pPr>
            <w:r w:rsidRPr="007032A4">
              <w:rPr>
                <w:sz w:val="22"/>
                <w:szCs w:val="22"/>
              </w:rPr>
              <w:t>Комитет по культуре и туризму Гатчинского муниципального района</w:t>
            </w:r>
          </w:p>
          <w:p w:rsidR="00320499" w:rsidRPr="007032A4" w:rsidRDefault="00320499" w:rsidP="00E70ED8">
            <w:pPr>
              <w:pStyle w:val="affff3"/>
              <w:ind w:left="33"/>
              <w:rPr>
                <w:sz w:val="22"/>
                <w:szCs w:val="22"/>
              </w:rPr>
            </w:pPr>
            <w:r w:rsidRPr="007032A4">
              <w:rPr>
                <w:sz w:val="22"/>
                <w:szCs w:val="22"/>
                <w:u w:val="single"/>
              </w:rPr>
              <w:t>Соисполнители</w:t>
            </w:r>
            <w:r w:rsidRPr="007032A4">
              <w:rPr>
                <w:sz w:val="22"/>
                <w:szCs w:val="22"/>
              </w:rPr>
              <w:t>:</w:t>
            </w:r>
          </w:p>
          <w:p w:rsidR="00320499" w:rsidRPr="007032A4" w:rsidRDefault="00320499" w:rsidP="005C1821">
            <w:pPr>
              <w:pStyle w:val="affff3"/>
              <w:numPr>
                <w:ilvl w:val="0"/>
                <w:numId w:val="54"/>
              </w:numPr>
              <w:ind w:left="33" w:hanging="120"/>
              <w:rPr>
                <w:sz w:val="22"/>
                <w:szCs w:val="22"/>
              </w:rPr>
            </w:pPr>
            <w:r w:rsidRPr="007032A4">
              <w:rPr>
                <w:sz w:val="22"/>
                <w:szCs w:val="22"/>
              </w:rPr>
              <w:t>Комитет социальной защиты населения Гатчинского муниципального района</w:t>
            </w:r>
          </w:p>
        </w:tc>
      </w:tr>
      <w:tr w:rsidR="00320499" w:rsidRPr="007032A4" w:rsidTr="00985D5F">
        <w:trPr>
          <w:trHeight w:val="20"/>
        </w:trPr>
        <w:tc>
          <w:tcPr>
            <w:tcW w:w="1906" w:type="pct"/>
          </w:tcPr>
          <w:p w:rsidR="00320499" w:rsidRPr="007032A4" w:rsidRDefault="00320499" w:rsidP="00EB5BAA">
            <w:pPr>
              <w:rPr>
                <w:sz w:val="22"/>
                <w:szCs w:val="22"/>
              </w:rPr>
            </w:pPr>
            <w:r w:rsidRPr="007032A4">
              <w:rPr>
                <w:sz w:val="22"/>
                <w:szCs w:val="22"/>
              </w:rPr>
              <w:t>Устойчивое общественное развитие в Гатчинском муниципальном районе</w:t>
            </w:r>
          </w:p>
          <w:p w:rsidR="00A511AD" w:rsidRPr="007032A4" w:rsidRDefault="00A511AD" w:rsidP="00A511AD">
            <w:pPr>
              <w:rPr>
                <w:sz w:val="22"/>
                <w:szCs w:val="22"/>
                <w:u w:val="single"/>
              </w:rPr>
            </w:pPr>
            <w:r w:rsidRPr="007032A4">
              <w:rPr>
                <w:sz w:val="22"/>
                <w:szCs w:val="22"/>
                <w:u w:val="single"/>
              </w:rPr>
              <w:t>Подпрограммы:</w:t>
            </w:r>
          </w:p>
          <w:p w:rsidR="00ED4136" w:rsidRPr="007032A4" w:rsidRDefault="00ED4136" w:rsidP="00ED4136">
            <w:pPr>
              <w:rPr>
                <w:sz w:val="22"/>
                <w:szCs w:val="22"/>
              </w:rPr>
            </w:pPr>
            <w:r w:rsidRPr="007032A4">
              <w:rPr>
                <w:sz w:val="22"/>
                <w:szCs w:val="22"/>
              </w:rPr>
              <w:t>1. Общество и власть в Гатчинском муниципальном районе в 2015 – 2017 гг.</w:t>
            </w:r>
          </w:p>
          <w:p w:rsidR="00ED4136" w:rsidRPr="007032A4" w:rsidRDefault="00ED4136" w:rsidP="00ED4136">
            <w:pPr>
              <w:rPr>
                <w:sz w:val="22"/>
                <w:szCs w:val="22"/>
              </w:rPr>
            </w:pPr>
            <w:r w:rsidRPr="007032A4">
              <w:rPr>
                <w:sz w:val="22"/>
                <w:szCs w:val="22"/>
              </w:rPr>
              <w:t>2. Патриотическое воспитание молодежи Гатчинского муниципального района на 2015-2017 гг.</w:t>
            </w:r>
          </w:p>
          <w:p w:rsidR="00ED4136" w:rsidRPr="007032A4" w:rsidRDefault="00ED4136" w:rsidP="00ED4136">
            <w:pPr>
              <w:rPr>
                <w:sz w:val="22"/>
                <w:szCs w:val="22"/>
              </w:rPr>
            </w:pPr>
            <w:r w:rsidRPr="007032A4">
              <w:rPr>
                <w:sz w:val="22"/>
                <w:szCs w:val="22"/>
              </w:rPr>
              <w:t>3. Развитие Муниципальной Информационной Системы на 2015-2017 гг.</w:t>
            </w:r>
          </w:p>
          <w:p w:rsidR="00A511AD" w:rsidRPr="007032A4" w:rsidRDefault="00ED4136" w:rsidP="00ED4136">
            <w:pPr>
              <w:rPr>
                <w:sz w:val="22"/>
                <w:szCs w:val="22"/>
              </w:rPr>
            </w:pPr>
            <w:r w:rsidRPr="007032A4">
              <w:rPr>
                <w:sz w:val="22"/>
                <w:szCs w:val="22"/>
              </w:rPr>
              <w:t>4. Развитие муниципальной службы в администрации Гатчинского муниципального района и ее структурных подразделениях, обладающих правами юридического лица на 2015-2017 г.г.</w:t>
            </w:r>
          </w:p>
        </w:tc>
        <w:tc>
          <w:tcPr>
            <w:tcW w:w="1582" w:type="pct"/>
          </w:tcPr>
          <w:p w:rsidR="00320499" w:rsidRPr="007032A4" w:rsidRDefault="00320499" w:rsidP="00EB5BAA">
            <w:pPr>
              <w:jc w:val="center"/>
              <w:rPr>
                <w:sz w:val="22"/>
                <w:szCs w:val="22"/>
              </w:rPr>
            </w:pPr>
          </w:p>
        </w:tc>
        <w:tc>
          <w:tcPr>
            <w:tcW w:w="1512" w:type="pct"/>
          </w:tcPr>
          <w:p w:rsidR="00320499" w:rsidRPr="007032A4" w:rsidRDefault="00320499" w:rsidP="005C1821">
            <w:pPr>
              <w:pStyle w:val="affff3"/>
              <w:numPr>
                <w:ilvl w:val="0"/>
                <w:numId w:val="54"/>
              </w:numPr>
              <w:ind w:left="33" w:hanging="120"/>
              <w:rPr>
                <w:sz w:val="22"/>
                <w:szCs w:val="22"/>
              </w:rPr>
            </w:pPr>
            <w:r w:rsidRPr="007032A4">
              <w:rPr>
                <w:sz w:val="22"/>
                <w:szCs w:val="22"/>
              </w:rPr>
              <w:t>Организационный отдел администрации Гатчинского муниципального района.</w:t>
            </w:r>
          </w:p>
          <w:p w:rsidR="00320499" w:rsidRPr="007032A4" w:rsidRDefault="00320499" w:rsidP="00EB5BAA">
            <w:pPr>
              <w:pStyle w:val="affff3"/>
              <w:ind w:left="33"/>
              <w:rPr>
                <w:sz w:val="22"/>
                <w:szCs w:val="22"/>
              </w:rPr>
            </w:pPr>
            <w:r w:rsidRPr="007032A4">
              <w:rPr>
                <w:sz w:val="22"/>
                <w:szCs w:val="22"/>
                <w:u w:val="single"/>
              </w:rPr>
              <w:t>Соисполнители</w:t>
            </w:r>
            <w:r w:rsidRPr="007032A4">
              <w:rPr>
                <w:sz w:val="22"/>
                <w:szCs w:val="22"/>
              </w:rPr>
              <w:t>:</w:t>
            </w:r>
          </w:p>
          <w:p w:rsidR="00320499" w:rsidRPr="007032A4" w:rsidRDefault="00320499" w:rsidP="005C1821">
            <w:pPr>
              <w:pStyle w:val="affff3"/>
              <w:numPr>
                <w:ilvl w:val="0"/>
                <w:numId w:val="54"/>
              </w:numPr>
              <w:ind w:left="33" w:hanging="120"/>
              <w:rPr>
                <w:sz w:val="22"/>
                <w:szCs w:val="22"/>
              </w:rPr>
            </w:pPr>
            <w:r w:rsidRPr="007032A4">
              <w:rPr>
                <w:sz w:val="22"/>
                <w:szCs w:val="22"/>
              </w:rPr>
              <w:t>-Комитет по физической культуре, спорту, туризму и молодежной политике</w:t>
            </w:r>
          </w:p>
          <w:p w:rsidR="00320499" w:rsidRPr="007032A4" w:rsidRDefault="00320499" w:rsidP="005C1821">
            <w:pPr>
              <w:pStyle w:val="affff3"/>
              <w:numPr>
                <w:ilvl w:val="0"/>
                <w:numId w:val="54"/>
              </w:numPr>
              <w:ind w:left="33" w:hanging="120"/>
              <w:rPr>
                <w:sz w:val="22"/>
                <w:szCs w:val="22"/>
              </w:rPr>
            </w:pPr>
            <w:r w:rsidRPr="007032A4">
              <w:rPr>
                <w:sz w:val="22"/>
                <w:szCs w:val="22"/>
              </w:rPr>
              <w:t>-Отдел информационного обеспечения</w:t>
            </w:r>
          </w:p>
          <w:p w:rsidR="00320499" w:rsidRPr="007032A4" w:rsidRDefault="00320499" w:rsidP="005C1821">
            <w:pPr>
              <w:pStyle w:val="affff3"/>
              <w:numPr>
                <w:ilvl w:val="0"/>
                <w:numId w:val="54"/>
              </w:numPr>
              <w:ind w:left="33" w:hanging="120"/>
              <w:rPr>
                <w:sz w:val="22"/>
                <w:szCs w:val="22"/>
              </w:rPr>
            </w:pPr>
            <w:r w:rsidRPr="007032A4">
              <w:rPr>
                <w:sz w:val="22"/>
                <w:szCs w:val="22"/>
              </w:rPr>
              <w:t>-Отдел кадров и наград</w:t>
            </w:r>
          </w:p>
        </w:tc>
      </w:tr>
      <w:tr w:rsidR="00AF176B" w:rsidRPr="007032A4" w:rsidTr="00985D5F">
        <w:trPr>
          <w:trHeight w:val="20"/>
        </w:trPr>
        <w:tc>
          <w:tcPr>
            <w:tcW w:w="1906" w:type="pct"/>
          </w:tcPr>
          <w:p w:rsidR="00AF176B" w:rsidRPr="007032A4" w:rsidRDefault="00AF176B" w:rsidP="00F25419">
            <w:pPr>
              <w:rPr>
                <w:sz w:val="22"/>
                <w:szCs w:val="22"/>
              </w:rPr>
            </w:pPr>
            <w:r w:rsidRPr="007032A4">
              <w:rPr>
                <w:sz w:val="22"/>
                <w:szCs w:val="22"/>
              </w:rPr>
              <w:t>«Социальная поддержка отдельных категорий граждан в Гатчинском муниципальном районе»</w:t>
            </w:r>
          </w:p>
          <w:p w:rsidR="00A511AD" w:rsidRPr="007032A4" w:rsidRDefault="00A511AD" w:rsidP="00A511AD">
            <w:pPr>
              <w:rPr>
                <w:sz w:val="22"/>
                <w:szCs w:val="22"/>
                <w:u w:val="single"/>
              </w:rPr>
            </w:pPr>
            <w:r w:rsidRPr="007032A4">
              <w:rPr>
                <w:sz w:val="22"/>
                <w:szCs w:val="22"/>
                <w:u w:val="single"/>
              </w:rPr>
              <w:t>Подпрограммы:</w:t>
            </w:r>
          </w:p>
          <w:p w:rsidR="00DA0AE8" w:rsidRPr="007032A4" w:rsidRDefault="00DA0AE8" w:rsidP="00DA0AE8">
            <w:pPr>
              <w:rPr>
                <w:sz w:val="22"/>
                <w:szCs w:val="22"/>
              </w:rPr>
            </w:pPr>
            <w:r w:rsidRPr="007032A4">
              <w:rPr>
                <w:sz w:val="22"/>
                <w:szCs w:val="22"/>
              </w:rPr>
              <w:lastRenderedPageBreak/>
              <w:t>1.Развитие мер социальной поддержки отдельных категорий граждан.</w:t>
            </w:r>
          </w:p>
          <w:p w:rsidR="00A511AD" w:rsidRPr="007032A4" w:rsidRDefault="00DA0AE8" w:rsidP="00F25419">
            <w:pPr>
              <w:rPr>
                <w:sz w:val="22"/>
                <w:szCs w:val="22"/>
              </w:rPr>
            </w:pPr>
            <w:r w:rsidRPr="007032A4">
              <w:rPr>
                <w:sz w:val="22"/>
                <w:szCs w:val="22"/>
              </w:rPr>
              <w:t>2.Совершенствование социальной поддержки семьи и детей.</w:t>
            </w:r>
          </w:p>
        </w:tc>
        <w:tc>
          <w:tcPr>
            <w:tcW w:w="1582" w:type="pct"/>
          </w:tcPr>
          <w:p w:rsidR="00AF176B" w:rsidRPr="007032A4" w:rsidRDefault="00AF176B" w:rsidP="00EB5BAA">
            <w:pPr>
              <w:rPr>
                <w:sz w:val="22"/>
                <w:szCs w:val="22"/>
              </w:rPr>
            </w:pPr>
          </w:p>
        </w:tc>
        <w:tc>
          <w:tcPr>
            <w:tcW w:w="1512" w:type="pct"/>
          </w:tcPr>
          <w:p w:rsidR="00AF176B" w:rsidRPr="007032A4" w:rsidRDefault="00AF176B" w:rsidP="005C1821">
            <w:pPr>
              <w:pStyle w:val="affff3"/>
              <w:numPr>
                <w:ilvl w:val="0"/>
                <w:numId w:val="54"/>
              </w:numPr>
              <w:ind w:left="33" w:hanging="120"/>
              <w:rPr>
                <w:sz w:val="22"/>
                <w:szCs w:val="22"/>
              </w:rPr>
            </w:pPr>
            <w:r w:rsidRPr="007032A4">
              <w:rPr>
                <w:sz w:val="22"/>
                <w:szCs w:val="22"/>
              </w:rPr>
              <w:t>Комитет социальной защиты населения Гатчинского муниципального района Ленинградской области</w:t>
            </w:r>
          </w:p>
          <w:p w:rsidR="00AF176B" w:rsidRPr="007032A4" w:rsidRDefault="00AF176B" w:rsidP="00AF176B">
            <w:pPr>
              <w:pStyle w:val="affff3"/>
              <w:ind w:left="33"/>
              <w:rPr>
                <w:sz w:val="22"/>
                <w:szCs w:val="22"/>
              </w:rPr>
            </w:pPr>
            <w:r w:rsidRPr="007032A4">
              <w:rPr>
                <w:sz w:val="22"/>
                <w:szCs w:val="22"/>
                <w:u w:val="single"/>
              </w:rPr>
              <w:lastRenderedPageBreak/>
              <w:t>Соисполнители</w:t>
            </w:r>
            <w:r w:rsidRPr="007032A4">
              <w:rPr>
                <w:sz w:val="22"/>
                <w:szCs w:val="22"/>
              </w:rPr>
              <w:t>:</w:t>
            </w:r>
          </w:p>
          <w:p w:rsidR="00AF176B" w:rsidRPr="007032A4" w:rsidRDefault="00AF176B" w:rsidP="005C1821">
            <w:pPr>
              <w:pStyle w:val="affff3"/>
              <w:numPr>
                <w:ilvl w:val="0"/>
                <w:numId w:val="54"/>
              </w:numPr>
              <w:ind w:left="33" w:hanging="120"/>
              <w:rPr>
                <w:sz w:val="22"/>
                <w:szCs w:val="22"/>
              </w:rPr>
            </w:pPr>
            <w:r w:rsidRPr="007032A4">
              <w:rPr>
                <w:sz w:val="22"/>
                <w:szCs w:val="22"/>
              </w:rPr>
              <w:t>-Комитет образования Гатчинского муниципального района;</w:t>
            </w:r>
          </w:p>
          <w:p w:rsidR="00AF176B" w:rsidRPr="007032A4" w:rsidRDefault="00AF176B" w:rsidP="005C1821">
            <w:pPr>
              <w:pStyle w:val="affff3"/>
              <w:numPr>
                <w:ilvl w:val="0"/>
                <w:numId w:val="54"/>
              </w:numPr>
              <w:ind w:left="33" w:hanging="120"/>
              <w:rPr>
                <w:sz w:val="22"/>
                <w:szCs w:val="22"/>
              </w:rPr>
            </w:pPr>
            <w:r w:rsidRPr="007032A4">
              <w:rPr>
                <w:sz w:val="22"/>
                <w:szCs w:val="22"/>
              </w:rPr>
              <w:t>-Комитет по физической культуре, спорту, туризму и молодежной политике;</w:t>
            </w:r>
          </w:p>
          <w:p w:rsidR="00AF176B" w:rsidRPr="007032A4" w:rsidRDefault="00AF176B" w:rsidP="005C1821">
            <w:pPr>
              <w:pStyle w:val="affff3"/>
              <w:numPr>
                <w:ilvl w:val="0"/>
                <w:numId w:val="54"/>
              </w:numPr>
              <w:ind w:left="33" w:hanging="120"/>
              <w:rPr>
                <w:sz w:val="22"/>
                <w:szCs w:val="22"/>
              </w:rPr>
            </w:pPr>
            <w:r w:rsidRPr="007032A4">
              <w:rPr>
                <w:sz w:val="22"/>
                <w:szCs w:val="22"/>
              </w:rPr>
              <w:t>-Отдел опеки и попечительства</w:t>
            </w:r>
          </w:p>
        </w:tc>
      </w:tr>
      <w:tr w:rsidR="00AF176B" w:rsidRPr="007032A4" w:rsidTr="00985D5F">
        <w:trPr>
          <w:trHeight w:val="20"/>
        </w:trPr>
        <w:tc>
          <w:tcPr>
            <w:tcW w:w="1906" w:type="pct"/>
          </w:tcPr>
          <w:p w:rsidR="00AF176B" w:rsidRPr="007032A4" w:rsidRDefault="00AF176B" w:rsidP="00F25419">
            <w:pPr>
              <w:rPr>
                <w:sz w:val="22"/>
                <w:szCs w:val="22"/>
              </w:rPr>
            </w:pPr>
          </w:p>
        </w:tc>
        <w:tc>
          <w:tcPr>
            <w:tcW w:w="1582" w:type="pct"/>
          </w:tcPr>
          <w:p w:rsidR="00AF176B" w:rsidRPr="007032A4" w:rsidRDefault="00AF176B" w:rsidP="00EB5BAA">
            <w:pPr>
              <w:rPr>
                <w:sz w:val="22"/>
                <w:szCs w:val="22"/>
              </w:rPr>
            </w:pPr>
            <w:r w:rsidRPr="007032A4">
              <w:rPr>
                <w:sz w:val="22"/>
                <w:szCs w:val="22"/>
              </w:rPr>
              <w:t>Социальная поддержка отдельных категорий граждан в МО «Город Гатчина»</w:t>
            </w:r>
          </w:p>
          <w:p w:rsidR="00A511AD" w:rsidRPr="007032A4" w:rsidRDefault="00A511AD" w:rsidP="00A511AD">
            <w:pPr>
              <w:rPr>
                <w:sz w:val="22"/>
                <w:szCs w:val="22"/>
                <w:u w:val="single"/>
              </w:rPr>
            </w:pPr>
            <w:r w:rsidRPr="007032A4">
              <w:rPr>
                <w:sz w:val="22"/>
                <w:szCs w:val="22"/>
                <w:u w:val="single"/>
              </w:rPr>
              <w:t>Подпрограммы:</w:t>
            </w:r>
          </w:p>
          <w:p w:rsidR="007750E6" w:rsidRPr="007032A4" w:rsidRDefault="007750E6" w:rsidP="007750E6">
            <w:pPr>
              <w:rPr>
                <w:sz w:val="22"/>
                <w:szCs w:val="22"/>
              </w:rPr>
            </w:pPr>
            <w:r w:rsidRPr="007032A4">
              <w:rPr>
                <w:sz w:val="22"/>
                <w:szCs w:val="22"/>
              </w:rPr>
              <w:t>1. Социальная поддержка отдельных категорий граждан</w:t>
            </w:r>
            <w:r w:rsidR="00F13D0F" w:rsidRPr="007032A4">
              <w:rPr>
                <w:sz w:val="22"/>
                <w:szCs w:val="22"/>
              </w:rPr>
              <w:t xml:space="preserve"> </w:t>
            </w:r>
            <w:r w:rsidRPr="007032A4">
              <w:rPr>
                <w:sz w:val="22"/>
                <w:szCs w:val="22"/>
              </w:rPr>
              <w:t>в сфере оплаты</w:t>
            </w:r>
            <w:r w:rsidR="00F13D0F" w:rsidRPr="007032A4">
              <w:rPr>
                <w:sz w:val="22"/>
                <w:szCs w:val="22"/>
              </w:rPr>
              <w:t xml:space="preserve"> </w:t>
            </w:r>
            <w:r w:rsidRPr="007032A4">
              <w:rPr>
                <w:sz w:val="22"/>
                <w:szCs w:val="22"/>
              </w:rPr>
              <w:t>жилищно-коммунальных услуг.</w:t>
            </w:r>
          </w:p>
          <w:p w:rsidR="007750E6" w:rsidRPr="007032A4" w:rsidRDefault="007750E6" w:rsidP="007750E6">
            <w:pPr>
              <w:rPr>
                <w:sz w:val="22"/>
                <w:szCs w:val="22"/>
              </w:rPr>
            </w:pPr>
            <w:r w:rsidRPr="007032A4">
              <w:rPr>
                <w:sz w:val="22"/>
                <w:szCs w:val="22"/>
              </w:rPr>
              <w:t>2.Дополнительные меры социальной поддержки отдельных категорий граждан</w:t>
            </w:r>
          </w:p>
          <w:p w:rsidR="007750E6" w:rsidRPr="007032A4" w:rsidRDefault="007750E6" w:rsidP="007750E6">
            <w:pPr>
              <w:rPr>
                <w:bCs/>
                <w:sz w:val="22"/>
                <w:szCs w:val="22"/>
              </w:rPr>
            </w:pPr>
            <w:r w:rsidRPr="007032A4">
              <w:rPr>
                <w:bCs/>
                <w:sz w:val="22"/>
                <w:szCs w:val="22"/>
              </w:rPr>
              <w:t xml:space="preserve">3. Создание условий для обеспечения реализации программы </w:t>
            </w:r>
          </w:p>
          <w:p w:rsidR="00A511AD" w:rsidRPr="007032A4" w:rsidRDefault="007750E6" w:rsidP="00EB5BAA">
            <w:pPr>
              <w:rPr>
                <w:bCs/>
                <w:sz w:val="22"/>
                <w:szCs w:val="22"/>
              </w:rPr>
            </w:pPr>
            <w:r w:rsidRPr="007032A4">
              <w:rPr>
                <w:bCs/>
                <w:sz w:val="22"/>
                <w:szCs w:val="22"/>
              </w:rPr>
              <w:t>" Социальная поддержка отдельных категорий</w:t>
            </w:r>
            <w:r w:rsidR="00F13D0F" w:rsidRPr="007032A4">
              <w:rPr>
                <w:bCs/>
                <w:sz w:val="22"/>
                <w:szCs w:val="22"/>
              </w:rPr>
              <w:t xml:space="preserve"> </w:t>
            </w:r>
            <w:r w:rsidRPr="007032A4">
              <w:rPr>
                <w:bCs/>
                <w:sz w:val="22"/>
                <w:szCs w:val="22"/>
              </w:rPr>
              <w:t xml:space="preserve">граждан в МО «Город Гатчина» </w:t>
            </w:r>
          </w:p>
        </w:tc>
        <w:tc>
          <w:tcPr>
            <w:tcW w:w="1512" w:type="pct"/>
          </w:tcPr>
          <w:p w:rsidR="00AF176B" w:rsidRPr="007032A4" w:rsidRDefault="00AF176B" w:rsidP="005C1821">
            <w:pPr>
              <w:pStyle w:val="affff3"/>
              <w:numPr>
                <w:ilvl w:val="0"/>
                <w:numId w:val="54"/>
              </w:numPr>
              <w:ind w:left="33" w:hanging="120"/>
              <w:rPr>
                <w:sz w:val="22"/>
                <w:szCs w:val="22"/>
              </w:rPr>
            </w:pPr>
            <w:r w:rsidRPr="007032A4">
              <w:rPr>
                <w:sz w:val="22"/>
                <w:szCs w:val="22"/>
              </w:rPr>
              <w:t>МКУ «Центр жилищных субсидий и компенсаций»</w:t>
            </w:r>
          </w:p>
        </w:tc>
      </w:tr>
      <w:tr w:rsidR="00AF176B" w:rsidRPr="007032A4" w:rsidTr="00985D5F">
        <w:trPr>
          <w:trHeight w:val="20"/>
        </w:trPr>
        <w:tc>
          <w:tcPr>
            <w:tcW w:w="1906" w:type="pct"/>
            <w:shd w:val="clear" w:color="auto" w:fill="EEECE1" w:themeFill="background2"/>
            <w:hideMark/>
          </w:tcPr>
          <w:p w:rsidR="00AF176B" w:rsidRPr="007032A4" w:rsidRDefault="00AF176B" w:rsidP="009654FE">
            <w:pPr>
              <w:jc w:val="center"/>
              <w:rPr>
                <w:b/>
                <w:sz w:val="22"/>
                <w:szCs w:val="22"/>
              </w:rPr>
            </w:pPr>
            <w:r w:rsidRPr="007032A4">
              <w:rPr>
                <w:b/>
                <w:sz w:val="22"/>
                <w:szCs w:val="22"/>
              </w:rPr>
              <w:t>ПОВЫШЕНИЕ ЭФФЕКТИВНОСТИ СИСТЕМЫ СТРАТЕГИЧЕСКОГО УПРАВЛЕНИЯ</w:t>
            </w:r>
          </w:p>
        </w:tc>
        <w:tc>
          <w:tcPr>
            <w:tcW w:w="1582" w:type="pct"/>
            <w:shd w:val="clear" w:color="auto" w:fill="EEECE1" w:themeFill="background2"/>
          </w:tcPr>
          <w:p w:rsidR="00AF176B" w:rsidRPr="007032A4" w:rsidRDefault="00AF176B" w:rsidP="00EB5BAA">
            <w:pPr>
              <w:jc w:val="center"/>
              <w:rPr>
                <w:b/>
                <w:sz w:val="22"/>
                <w:szCs w:val="22"/>
              </w:rPr>
            </w:pPr>
          </w:p>
        </w:tc>
        <w:tc>
          <w:tcPr>
            <w:tcW w:w="1512" w:type="pct"/>
            <w:shd w:val="clear" w:color="auto" w:fill="EEECE1" w:themeFill="background2"/>
          </w:tcPr>
          <w:p w:rsidR="00AF176B" w:rsidRPr="007032A4" w:rsidRDefault="00AF176B" w:rsidP="00EB5BAA">
            <w:pPr>
              <w:jc w:val="center"/>
              <w:rPr>
                <w:b/>
                <w:sz w:val="22"/>
                <w:szCs w:val="22"/>
              </w:rPr>
            </w:pPr>
          </w:p>
        </w:tc>
      </w:tr>
      <w:tr w:rsidR="00AF176B" w:rsidRPr="007032A4" w:rsidTr="00985D5F">
        <w:trPr>
          <w:trHeight w:val="20"/>
        </w:trPr>
        <w:tc>
          <w:tcPr>
            <w:tcW w:w="1906" w:type="pct"/>
            <w:noWrap/>
            <w:hideMark/>
          </w:tcPr>
          <w:p w:rsidR="00AF176B" w:rsidRPr="007032A4" w:rsidRDefault="00AF176B" w:rsidP="00243145">
            <w:pPr>
              <w:rPr>
                <w:sz w:val="22"/>
                <w:szCs w:val="22"/>
              </w:rPr>
            </w:pPr>
            <w:r w:rsidRPr="007032A4">
              <w:rPr>
                <w:sz w:val="22"/>
                <w:szCs w:val="22"/>
              </w:rPr>
              <w:t>Эффективное управление финансами и оптимизация муниципального долга Гатчинского муниципального района</w:t>
            </w:r>
          </w:p>
          <w:p w:rsidR="00A511AD" w:rsidRPr="007032A4" w:rsidRDefault="00A511AD" w:rsidP="00A511AD">
            <w:pPr>
              <w:rPr>
                <w:sz w:val="22"/>
                <w:szCs w:val="22"/>
                <w:u w:val="single"/>
              </w:rPr>
            </w:pPr>
            <w:r w:rsidRPr="007032A4">
              <w:rPr>
                <w:sz w:val="22"/>
                <w:szCs w:val="22"/>
                <w:u w:val="single"/>
              </w:rPr>
              <w:t>Подпрограммы:</w:t>
            </w:r>
          </w:p>
          <w:p w:rsidR="00B302F3" w:rsidRPr="007032A4" w:rsidRDefault="00B302F3" w:rsidP="00B302F3">
            <w:pPr>
              <w:rPr>
                <w:b/>
                <w:sz w:val="22"/>
                <w:szCs w:val="22"/>
              </w:rPr>
            </w:pPr>
            <w:r w:rsidRPr="007032A4">
              <w:rPr>
                <w:sz w:val="22"/>
                <w:szCs w:val="22"/>
              </w:rPr>
              <w:t>1. Создание условий для эффективного и ответственного управления муниципальными финансами, повышения устойчивости бюджетов Гатчинского муниципального района и управления муниципальным долгом.</w:t>
            </w:r>
          </w:p>
          <w:p w:rsidR="00A511AD" w:rsidRPr="007032A4" w:rsidRDefault="00B302F3" w:rsidP="00B302F3">
            <w:pPr>
              <w:rPr>
                <w:sz w:val="22"/>
                <w:szCs w:val="22"/>
              </w:rPr>
            </w:pPr>
            <w:r w:rsidRPr="007032A4">
              <w:rPr>
                <w:bCs/>
                <w:sz w:val="22"/>
                <w:szCs w:val="22"/>
              </w:rPr>
              <w:t>2. Развитие и поддержка информационных технологий, обеспечивающих бюджетный процесс в Гатчинском муниципальном районе.</w:t>
            </w:r>
          </w:p>
        </w:tc>
        <w:tc>
          <w:tcPr>
            <w:tcW w:w="1582" w:type="pct"/>
          </w:tcPr>
          <w:p w:rsidR="00AF176B" w:rsidRPr="007032A4" w:rsidRDefault="00AF176B" w:rsidP="00EB5BAA">
            <w:pPr>
              <w:jc w:val="center"/>
              <w:rPr>
                <w:b/>
                <w:bCs/>
                <w:sz w:val="22"/>
                <w:szCs w:val="22"/>
              </w:rPr>
            </w:pPr>
          </w:p>
        </w:tc>
        <w:tc>
          <w:tcPr>
            <w:tcW w:w="1512" w:type="pct"/>
          </w:tcPr>
          <w:p w:rsidR="00AF176B" w:rsidRPr="007032A4" w:rsidRDefault="00AF176B" w:rsidP="005C1821">
            <w:pPr>
              <w:pStyle w:val="affff3"/>
              <w:numPr>
                <w:ilvl w:val="0"/>
                <w:numId w:val="54"/>
              </w:numPr>
              <w:ind w:left="33" w:hanging="120"/>
              <w:rPr>
                <w:b/>
                <w:bCs/>
                <w:sz w:val="22"/>
                <w:szCs w:val="22"/>
              </w:rPr>
            </w:pPr>
            <w:r w:rsidRPr="007032A4">
              <w:rPr>
                <w:sz w:val="22"/>
                <w:szCs w:val="22"/>
              </w:rPr>
              <w:t>Комитет финансов Гатчинского муниципального района</w:t>
            </w:r>
          </w:p>
        </w:tc>
      </w:tr>
    </w:tbl>
    <w:p w:rsidR="00643E14" w:rsidRPr="007032A4" w:rsidRDefault="00643E14" w:rsidP="00C134EB">
      <w:pPr>
        <w:pStyle w:val="18"/>
        <w:suppressAutoHyphens/>
        <w:spacing w:before="0" w:after="0"/>
      </w:pPr>
    </w:p>
    <w:p w:rsidR="00985D5F" w:rsidRPr="007032A4" w:rsidRDefault="00320499" w:rsidP="00985D5F">
      <w:pPr>
        <w:ind w:firstLine="397"/>
        <w:jc w:val="right"/>
      </w:pPr>
      <w:r w:rsidRPr="007032A4">
        <w:br w:type="column"/>
      </w:r>
      <w:r w:rsidR="00985D5F" w:rsidRPr="007032A4">
        <w:lastRenderedPageBreak/>
        <w:t>Таблица 4</w:t>
      </w:r>
      <w:r w:rsidR="000F79C3">
        <w:t>2</w:t>
      </w:r>
      <w:r w:rsidR="00985D5F" w:rsidRPr="007032A4">
        <w:t>.</w:t>
      </w:r>
    </w:p>
    <w:p w:rsidR="00A34484" w:rsidRPr="007032A4" w:rsidRDefault="00643E14" w:rsidP="00985D5F">
      <w:pPr>
        <w:jc w:val="center"/>
      </w:pPr>
      <w:r w:rsidRPr="007032A4">
        <w:t>Перечень реализуемых государственных программ Ленинградской области</w:t>
      </w:r>
    </w:p>
    <w:tbl>
      <w:tblPr>
        <w:tblStyle w:val="afe"/>
        <w:tblW w:w="5000" w:type="pct"/>
        <w:tblLook w:val="04A0"/>
      </w:tblPr>
      <w:tblGrid>
        <w:gridCol w:w="4288"/>
        <w:gridCol w:w="10498"/>
      </w:tblGrid>
      <w:tr w:rsidR="009614FD" w:rsidRPr="007032A4" w:rsidTr="00D97BDF">
        <w:trPr>
          <w:cnfStyle w:val="100000000000"/>
        </w:trPr>
        <w:tc>
          <w:tcPr>
            <w:tcW w:w="1450" w:type="pct"/>
            <w:vAlign w:val="center"/>
          </w:tcPr>
          <w:p w:rsidR="009614FD" w:rsidRPr="007032A4" w:rsidRDefault="00A6138B" w:rsidP="00A6138B">
            <w:pPr>
              <w:jc w:val="center"/>
              <w:rPr>
                <w:sz w:val="22"/>
                <w:szCs w:val="22"/>
              </w:rPr>
            </w:pPr>
            <w:r w:rsidRPr="007032A4">
              <w:rPr>
                <w:sz w:val="22"/>
                <w:szCs w:val="22"/>
              </w:rPr>
              <w:t>Наименование государственной программы</w:t>
            </w:r>
          </w:p>
        </w:tc>
        <w:tc>
          <w:tcPr>
            <w:tcW w:w="3550" w:type="pct"/>
            <w:vAlign w:val="center"/>
          </w:tcPr>
          <w:p w:rsidR="009614FD" w:rsidRPr="007032A4" w:rsidRDefault="00A6138B" w:rsidP="00A6138B">
            <w:pPr>
              <w:jc w:val="center"/>
              <w:cnfStyle w:val="000000000000"/>
              <w:rPr>
                <w:sz w:val="22"/>
                <w:szCs w:val="22"/>
              </w:rPr>
            </w:pPr>
            <w:r w:rsidRPr="007032A4">
              <w:rPr>
                <w:sz w:val="22"/>
                <w:szCs w:val="22"/>
              </w:rPr>
              <w:t>Подпрограммы</w:t>
            </w:r>
          </w:p>
        </w:tc>
      </w:tr>
      <w:tr w:rsidR="00A6138B" w:rsidRPr="007032A4" w:rsidTr="00D97BDF">
        <w:tc>
          <w:tcPr>
            <w:tcW w:w="1450" w:type="pct"/>
          </w:tcPr>
          <w:p w:rsidR="00A6138B" w:rsidRPr="007032A4" w:rsidRDefault="00A6138B" w:rsidP="009614FD">
            <w:pPr>
              <w:jc w:val="both"/>
              <w:rPr>
                <w:sz w:val="22"/>
                <w:szCs w:val="22"/>
              </w:rPr>
            </w:pPr>
            <w:r w:rsidRPr="007032A4">
              <w:rPr>
                <w:sz w:val="22"/>
                <w:szCs w:val="22"/>
              </w:rPr>
              <w:t xml:space="preserve">Государственная программа «Развитие </w:t>
            </w:r>
            <w:r w:rsidRPr="007032A4">
              <w:rPr>
                <w:b/>
                <w:sz w:val="22"/>
                <w:szCs w:val="22"/>
              </w:rPr>
              <w:t>здравоохранения</w:t>
            </w:r>
            <w:r w:rsidRPr="007032A4">
              <w:rPr>
                <w:sz w:val="22"/>
                <w:szCs w:val="22"/>
              </w:rPr>
              <w:t xml:space="preserve"> в Ленинградской области»</w:t>
            </w:r>
          </w:p>
        </w:tc>
        <w:tc>
          <w:tcPr>
            <w:tcW w:w="3550" w:type="pct"/>
          </w:tcPr>
          <w:p w:rsidR="00A34484" w:rsidRPr="007032A4" w:rsidRDefault="00A34484" w:rsidP="005C1821">
            <w:pPr>
              <w:pStyle w:val="affff3"/>
              <w:numPr>
                <w:ilvl w:val="0"/>
                <w:numId w:val="53"/>
              </w:numPr>
              <w:ind w:left="128" w:hanging="142"/>
              <w:jc w:val="both"/>
              <w:rPr>
                <w:sz w:val="22"/>
                <w:szCs w:val="22"/>
              </w:rPr>
            </w:pPr>
            <w:r w:rsidRPr="007032A4">
              <w:rPr>
                <w:sz w:val="22"/>
                <w:szCs w:val="22"/>
              </w:rPr>
              <w:t>Подпрограмма Модернизация здравоохранения Ленинградской области в части мероприятий по проектированию, строительству и вводу в эксплуатацию перинатального центра</w:t>
            </w:r>
          </w:p>
          <w:p w:rsidR="00A34484" w:rsidRPr="007032A4" w:rsidRDefault="00A34484" w:rsidP="005C1821">
            <w:pPr>
              <w:pStyle w:val="affff3"/>
              <w:numPr>
                <w:ilvl w:val="0"/>
                <w:numId w:val="53"/>
              </w:numPr>
              <w:ind w:left="128" w:hanging="142"/>
              <w:jc w:val="both"/>
              <w:rPr>
                <w:sz w:val="22"/>
                <w:szCs w:val="22"/>
              </w:rPr>
            </w:pPr>
            <w:r w:rsidRPr="007032A4">
              <w:rPr>
                <w:sz w:val="22"/>
                <w:szCs w:val="22"/>
              </w:rPr>
              <w:t>Подпрограмма Совершенствование системы финансового обеспечения учреждений здравоохранения в сфере обязательного медицинского страхования</w:t>
            </w:r>
          </w:p>
          <w:p w:rsidR="00A34484" w:rsidRPr="007032A4" w:rsidRDefault="00A34484" w:rsidP="005C1821">
            <w:pPr>
              <w:pStyle w:val="affff3"/>
              <w:numPr>
                <w:ilvl w:val="0"/>
                <w:numId w:val="53"/>
              </w:numPr>
              <w:ind w:left="128" w:hanging="142"/>
              <w:jc w:val="both"/>
              <w:rPr>
                <w:sz w:val="22"/>
                <w:szCs w:val="22"/>
              </w:rPr>
            </w:pPr>
            <w:r w:rsidRPr="007032A4">
              <w:rPr>
                <w:sz w:val="22"/>
                <w:szCs w:val="22"/>
              </w:rPr>
              <w:t>Подпрограмма Обеспечение обязательного медицинского страхования неработающего населения Ленинградской области</w:t>
            </w:r>
          </w:p>
          <w:p w:rsidR="00A34484" w:rsidRPr="007032A4" w:rsidRDefault="00A34484" w:rsidP="005C1821">
            <w:pPr>
              <w:pStyle w:val="affff3"/>
              <w:numPr>
                <w:ilvl w:val="0"/>
                <w:numId w:val="53"/>
              </w:numPr>
              <w:ind w:left="128" w:hanging="142"/>
              <w:jc w:val="both"/>
              <w:rPr>
                <w:sz w:val="22"/>
                <w:szCs w:val="22"/>
              </w:rPr>
            </w:pPr>
            <w:r w:rsidRPr="007032A4">
              <w:rPr>
                <w:sz w:val="22"/>
                <w:szCs w:val="22"/>
              </w:rPr>
              <w:t>Подпрограмма Совершенствование системы территориального планирования в сфере здравоохранения</w:t>
            </w:r>
          </w:p>
          <w:p w:rsidR="00A34484" w:rsidRPr="007032A4" w:rsidRDefault="00A34484" w:rsidP="005C1821">
            <w:pPr>
              <w:pStyle w:val="affff3"/>
              <w:numPr>
                <w:ilvl w:val="0"/>
                <w:numId w:val="53"/>
              </w:numPr>
              <w:ind w:left="128" w:hanging="142"/>
              <w:jc w:val="both"/>
              <w:rPr>
                <w:sz w:val="22"/>
                <w:szCs w:val="22"/>
              </w:rPr>
            </w:pPr>
            <w:r w:rsidRPr="007032A4">
              <w:rPr>
                <w:sz w:val="22"/>
                <w:szCs w:val="22"/>
              </w:rPr>
              <w:t>Подпрограмма Развитие информатизации в здравоохранении Ленинградской области</w:t>
            </w:r>
          </w:p>
          <w:p w:rsidR="00A34484" w:rsidRPr="007032A4" w:rsidRDefault="00A34484" w:rsidP="005C1821">
            <w:pPr>
              <w:pStyle w:val="affff3"/>
              <w:numPr>
                <w:ilvl w:val="0"/>
                <w:numId w:val="53"/>
              </w:numPr>
              <w:ind w:left="128" w:hanging="142"/>
              <w:jc w:val="both"/>
              <w:rPr>
                <w:sz w:val="22"/>
                <w:szCs w:val="22"/>
              </w:rPr>
            </w:pPr>
            <w:r w:rsidRPr="007032A4">
              <w:rPr>
                <w:sz w:val="22"/>
                <w:szCs w:val="22"/>
              </w:rPr>
              <w:t>Подпрограмма Совершенствование системы лекарственного обеспечения, в том числе в амбулаторных условиях</w:t>
            </w:r>
          </w:p>
          <w:p w:rsidR="00A34484" w:rsidRPr="007032A4" w:rsidRDefault="00A34484" w:rsidP="005C1821">
            <w:pPr>
              <w:pStyle w:val="affff3"/>
              <w:numPr>
                <w:ilvl w:val="0"/>
                <w:numId w:val="53"/>
              </w:numPr>
              <w:ind w:left="128" w:hanging="142"/>
              <w:jc w:val="both"/>
              <w:rPr>
                <w:sz w:val="22"/>
                <w:szCs w:val="22"/>
              </w:rPr>
            </w:pPr>
            <w:r w:rsidRPr="007032A4">
              <w:rPr>
                <w:sz w:val="22"/>
                <w:szCs w:val="22"/>
              </w:rPr>
              <w:t>Подпрограмма Кадровое обеспечение системы здравоохранения</w:t>
            </w:r>
          </w:p>
          <w:p w:rsidR="00A34484" w:rsidRPr="007032A4" w:rsidRDefault="00A34484" w:rsidP="005C1821">
            <w:pPr>
              <w:pStyle w:val="affff3"/>
              <w:numPr>
                <w:ilvl w:val="0"/>
                <w:numId w:val="53"/>
              </w:numPr>
              <w:ind w:left="128" w:hanging="142"/>
              <w:jc w:val="both"/>
              <w:rPr>
                <w:sz w:val="22"/>
                <w:szCs w:val="22"/>
              </w:rPr>
            </w:pPr>
            <w:r w:rsidRPr="007032A4">
              <w:rPr>
                <w:sz w:val="22"/>
                <w:szCs w:val="22"/>
              </w:rPr>
              <w:t>Подпрограмма Оказание паллиативной помощи, в том числе детям</w:t>
            </w:r>
          </w:p>
          <w:p w:rsidR="00A34484" w:rsidRPr="007032A4" w:rsidRDefault="00A34484" w:rsidP="005C1821">
            <w:pPr>
              <w:pStyle w:val="affff3"/>
              <w:numPr>
                <w:ilvl w:val="0"/>
                <w:numId w:val="53"/>
              </w:numPr>
              <w:ind w:left="128" w:hanging="142"/>
              <w:jc w:val="both"/>
              <w:rPr>
                <w:sz w:val="22"/>
                <w:szCs w:val="22"/>
              </w:rPr>
            </w:pPr>
            <w:r w:rsidRPr="007032A4">
              <w:rPr>
                <w:sz w:val="22"/>
                <w:szCs w:val="22"/>
              </w:rPr>
              <w:t>Подпрограмма Развитие медицинской реабилитации и санаторно-курортного лечения, в том числе детей</w:t>
            </w:r>
          </w:p>
          <w:p w:rsidR="00A34484" w:rsidRPr="007032A4" w:rsidRDefault="00A34484" w:rsidP="005C1821">
            <w:pPr>
              <w:pStyle w:val="affff3"/>
              <w:numPr>
                <w:ilvl w:val="0"/>
                <w:numId w:val="53"/>
              </w:numPr>
              <w:ind w:left="128" w:hanging="142"/>
              <w:jc w:val="both"/>
              <w:rPr>
                <w:sz w:val="22"/>
                <w:szCs w:val="22"/>
              </w:rPr>
            </w:pPr>
            <w:r w:rsidRPr="007032A4">
              <w:rPr>
                <w:sz w:val="22"/>
                <w:szCs w:val="22"/>
              </w:rPr>
              <w:t>Подпрограмма Охрана здоровья матери и ребенка</w:t>
            </w:r>
          </w:p>
          <w:p w:rsidR="00A34484" w:rsidRPr="007032A4" w:rsidRDefault="00A34484" w:rsidP="005C1821">
            <w:pPr>
              <w:pStyle w:val="affff3"/>
              <w:numPr>
                <w:ilvl w:val="0"/>
                <w:numId w:val="53"/>
              </w:numPr>
              <w:ind w:left="128" w:hanging="142"/>
              <w:jc w:val="both"/>
              <w:rPr>
                <w:sz w:val="22"/>
                <w:szCs w:val="22"/>
              </w:rPr>
            </w:pPr>
            <w:r w:rsidRPr="007032A4">
              <w:rPr>
                <w:sz w:val="22"/>
                <w:szCs w:val="22"/>
              </w:rPr>
              <w:t>Подпрограмма Развитие государственно-частного партнерства</w:t>
            </w:r>
          </w:p>
          <w:p w:rsidR="00A34484" w:rsidRPr="007032A4" w:rsidRDefault="00A34484" w:rsidP="005C1821">
            <w:pPr>
              <w:pStyle w:val="affff3"/>
              <w:numPr>
                <w:ilvl w:val="0"/>
                <w:numId w:val="53"/>
              </w:numPr>
              <w:ind w:left="128" w:hanging="142"/>
              <w:jc w:val="both"/>
              <w:rPr>
                <w:sz w:val="22"/>
                <w:szCs w:val="22"/>
              </w:rPr>
            </w:pPr>
            <w:r w:rsidRPr="007032A4">
              <w:rPr>
                <w:sz w:val="22"/>
                <w:szCs w:val="22"/>
              </w:rPr>
              <w:t>Подпрограмма Развитие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A6138B" w:rsidRPr="007032A4" w:rsidRDefault="00A34484" w:rsidP="005C1821">
            <w:pPr>
              <w:pStyle w:val="affff3"/>
              <w:numPr>
                <w:ilvl w:val="0"/>
                <w:numId w:val="53"/>
              </w:numPr>
              <w:ind w:left="128" w:hanging="142"/>
              <w:jc w:val="both"/>
              <w:rPr>
                <w:sz w:val="22"/>
                <w:szCs w:val="22"/>
              </w:rPr>
            </w:pPr>
            <w:r w:rsidRPr="007032A4">
              <w:rPr>
                <w:sz w:val="22"/>
                <w:szCs w:val="22"/>
              </w:rPr>
              <w:t>Подпрограмма Развитие первичной медико-санитарной помощи</w:t>
            </w:r>
          </w:p>
        </w:tc>
      </w:tr>
      <w:tr w:rsidR="009614FD" w:rsidRPr="007032A4" w:rsidTr="00D97BDF">
        <w:tc>
          <w:tcPr>
            <w:tcW w:w="1450" w:type="pct"/>
          </w:tcPr>
          <w:p w:rsidR="009614FD" w:rsidRPr="007032A4" w:rsidRDefault="009614FD" w:rsidP="009614FD">
            <w:pPr>
              <w:jc w:val="both"/>
              <w:rPr>
                <w:sz w:val="22"/>
                <w:szCs w:val="22"/>
              </w:rPr>
            </w:pPr>
            <w:r w:rsidRPr="007032A4">
              <w:rPr>
                <w:sz w:val="22"/>
                <w:szCs w:val="22"/>
              </w:rPr>
              <w:t xml:space="preserve">Государственная программа «Современное </w:t>
            </w:r>
            <w:r w:rsidRPr="007032A4">
              <w:rPr>
                <w:b/>
                <w:sz w:val="22"/>
                <w:szCs w:val="22"/>
              </w:rPr>
              <w:t>образование</w:t>
            </w:r>
            <w:r w:rsidRPr="007032A4">
              <w:rPr>
                <w:sz w:val="22"/>
                <w:szCs w:val="22"/>
              </w:rPr>
              <w:t xml:space="preserve"> в Ленинградской области»</w:t>
            </w:r>
          </w:p>
        </w:tc>
        <w:tc>
          <w:tcPr>
            <w:tcW w:w="3550" w:type="pct"/>
          </w:tcPr>
          <w:p w:rsidR="00CE07D1" w:rsidRPr="007032A4" w:rsidRDefault="00CE07D1" w:rsidP="005C1821">
            <w:pPr>
              <w:pStyle w:val="affff3"/>
              <w:numPr>
                <w:ilvl w:val="0"/>
                <w:numId w:val="53"/>
              </w:numPr>
              <w:ind w:left="128" w:hanging="142"/>
              <w:jc w:val="both"/>
              <w:rPr>
                <w:sz w:val="22"/>
                <w:szCs w:val="22"/>
              </w:rPr>
            </w:pPr>
            <w:r w:rsidRPr="007032A4">
              <w:rPr>
                <w:sz w:val="22"/>
                <w:szCs w:val="22"/>
              </w:rPr>
              <w:t>Подпрограмма Обеспечение условий реализации программы</w:t>
            </w:r>
          </w:p>
          <w:p w:rsidR="00CE07D1" w:rsidRPr="007032A4" w:rsidRDefault="00CE07D1" w:rsidP="005C1821">
            <w:pPr>
              <w:pStyle w:val="affff3"/>
              <w:numPr>
                <w:ilvl w:val="0"/>
                <w:numId w:val="53"/>
              </w:numPr>
              <w:ind w:left="128" w:hanging="142"/>
              <w:jc w:val="both"/>
              <w:rPr>
                <w:sz w:val="22"/>
                <w:szCs w:val="22"/>
              </w:rPr>
            </w:pPr>
            <w:r w:rsidRPr="007032A4">
              <w:rPr>
                <w:sz w:val="22"/>
                <w:szCs w:val="22"/>
              </w:rPr>
              <w:t>Подпрограмма Развитие системы оценки качества образования и информационной прозрачности системы образования</w:t>
            </w:r>
          </w:p>
          <w:p w:rsidR="00CE07D1" w:rsidRPr="007032A4" w:rsidRDefault="00CE07D1" w:rsidP="005C1821">
            <w:pPr>
              <w:pStyle w:val="affff3"/>
              <w:numPr>
                <w:ilvl w:val="0"/>
                <w:numId w:val="53"/>
              </w:numPr>
              <w:ind w:left="128" w:hanging="142"/>
              <w:jc w:val="both"/>
              <w:rPr>
                <w:sz w:val="22"/>
                <w:szCs w:val="22"/>
              </w:rPr>
            </w:pPr>
            <w:r w:rsidRPr="007032A4">
              <w:rPr>
                <w:sz w:val="22"/>
                <w:szCs w:val="22"/>
              </w:rP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p w:rsidR="00CE07D1" w:rsidRPr="007032A4" w:rsidRDefault="00CE07D1" w:rsidP="005C1821">
            <w:pPr>
              <w:pStyle w:val="affff3"/>
              <w:numPr>
                <w:ilvl w:val="0"/>
                <w:numId w:val="53"/>
              </w:numPr>
              <w:ind w:left="128" w:hanging="142"/>
              <w:jc w:val="both"/>
              <w:rPr>
                <w:sz w:val="22"/>
                <w:szCs w:val="22"/>
              </w:rPr>
            </w:pPr>
            <w:r w:rsidRPr="007032A4">
              <w:rPr>
                <w:sz w:val="22"/>
                <w:szCs w:val="22"/>
              </w:rPr>
              <w:t>Подпрограмма Развитие профессионального образования</w:t>
            </w:r>
          </w:p>
          <w:p w:rsidR="00CE07D1" w:rsidRPr="007032A4" w:rsidRDefault="00CE07D1" w:rsidP="005C1821">
            <w:pPr>
              <w:pStyle w:val="affff3"/>
              <w:numPr>
                <w:ilvl w:val="0"/>
                <w:numId w:val="53"/>
              </w:numPr>
              <w:ind w:left="128" w:hanging="142"/>
              <w:jc w:val="both"/>
              <w:rPr>
                <w:sz w:val="22"/>
                <w:szCs w:val="22"/>
              </w:rPr>
            </w:pPr>
            <w:r w:rsidRPr="007032A4">
              <w:rPr>
                <w:sz w:val="22"/>
                <w:szCs w:val="22"/>
              </w:rPr>
              <w:t>Подпрограмма Развитие кадрового потенциала социальной сферы</w:t>
            </w:r>
          </w:p>
          <w:p w:rsidR="00CE07D1" w:rsidRPr="007032A4" w:rsidRDefault="00CE07D1" w:rsidP="005C1821">
            <w:pPr>
              <w:pStyle w:val="affff3"/>
              <w:numPr>
                <w:ilvl w:val="0"/>
                <w:numId w:val="53"/>
              </w:numPr>
              <w:ind w:left="128" w:hanging="142"/>
              <w:jc w:val="both"/>
              <w:rPr>
                <w:sz w:val="22"/>
                <w:szCs w:val="22"/>
              </w:rPr>
            </w:pPr>
            <w:r w:rsidRPr="007032A4">
              <w:rPr>
                <w:sz w:val="22"/>
                <w:szCs w:val="22"/>
              </w:rPr>
              <w:t>Подпрограмма Реализация государственных гарантий для детей-сирот и детей, оставшихся без попечения родителей</w:t>
            </w:r>
          </w:p>
          <w:p w:rsidR="00CE07D1" w:rsidRPr="007032A4" w:rsidRDefault="00CE07D1" w:rsidP="005C1821">
            <w:pPr>
              <w:pStyle w:val="affff3"/>
              <w:numPr>
                <w:ilvl w:val="0"/>
                <w:numId w:val="53"/>
              </w:numPr>
              <w:ind w:left="128" w:hanging="142"/>
              <w:jc w:val="both"/>
              <w:rPr>
                <w:sz w:val="22"/>
                <w:szCs w:val="22"/>
              </w:rPr>
            </w:pPr>
            <w:r w:rsidRPr="007032A4">
              <w:rPr>
                <w:sz w:val="22"/>
                <w:szCs w:val="22"/>
              </w:rPr>
              <w:t>Подпрограмма Развитие дополнительного образования детей Ленинградской области</w:t>
            </w:r>
          </w:p>
          <w:p w:rsidR="00CE07D1" w:rsidRPr="007032A4" w:rsidRDefault="00CE07D1" w:rsidP="005C1821">
            <w:pPr>
              <w:pStyle w:val="affff3"/>
              <w:numPr>
                <w:ilvl w:val="0"/>
                <w:numId w:val="53"/>
              </w:numPr>
              <w:ind w:left="128" w:hanging="142"/>
              <w:jc w:val="both"/>
              <w:rPr>
                <w:sz w:val="22"/>
                <w:szCs w:val="22"/>
              </w:rPr>
            </w:pPr>
            <w:r w:rsidRPr="007032A4">
              <w:rPr>
                <w:sz w:val="22"/>
                <w:szCs w:val="22"/>
              </w:rPr>
              <w:t>Подпрограмма Развитие начального общего, основного общего и среднего общего образования детей Ленинградской области</w:t>
            </w:r>
          </w:p>
          <w:p w:rsidR="009614FD" w:rsidRPr="007032A4" w:rsidRDefault="00CE07D1" w:rsidP="005C1821">
            <w:pPr>
              <w:pStyle w:val="affff3"/>
              <w:numPr>
                <w:ilvl w:val="0"/>
                <w:numId w:val="53"/>
              </w:numPr>
              <w:ind w:left="128" w:hanging="142"/>
              <w:jc w:val="both"/>
              <w:rPr>
                <w:sz w:val="22"/>
                <w:szCs w:val="22"/>
              </w:rPr>
            </w:pPr>
            <w:r w:rsidRPr="007032A4">
              <w:rPr>
                <w:sz w:val="22"/>
                <w:szCs w:val="22"/>
              </w:rPr>
              <w:t>Подпрограмма Развитие дошкольного образования детей Ленинградской области</w:t>
            </w:r>
          </w:p>
        </w:tc>
      </w:tr>
      <w:tr w:rsidR="009614FD" w:rsidRPr="007032A4" w:rsidTr="00D97BDF">
        <w:tc>
          <w:tcPr>
            <w:tcW w:w="1450" w:type="pct"/>
          </w:tcPr>
          <w:p w:rsidR="009614FD" w:rsidRPr="007032A4" w:rsidRDefault="009614FD" w:rsidP="009614FD">
            <w:pPr>
              <w:jc w:val="both"/>
              <w:rPr>
                <w:sz w:val="22"/>
                <w:szCs w:val="22"/>
              </w:rPr>
            </w:pPr>
            <w:r w:rsidRPr="007032A4">
              <w:rPr>
                <w:sz w:val="22"/>
                <w:szCs w:val="22"/>
              </w:rPr>
              <w:t>Государственная программа «</w:t>
            </w:r>
            <w:r w:rsidRPr="007032A4">
              <w:rPr>
                <w:b/>
                <w:sz w:val="22"/>
                <w:szCs w:val="22"/>
              </w:rPr>
              <w:t>Социальная поддержка</w:t>
            </w:r>
            <w:r w:rsidRPr="007032A4">
              <w:rPr>
                <w:sz w:val="22"/>
                <w:szCs w:val="22"/>
              </w:rPr>
              <w:t xml:space="preserve"> отдельных категорий граждан </w:t>
            </w:r>
            <w:r w:rsidRPr="007032A4">
              <w:rPr>
                <w:sz w:val="22"/>
                <w:szCs w:val="22"/>
              </w:rPr>
              <w:lastRenderedPageBreak/>
              <w:t>в Ленинградской области»</w:t>
            </w:r>
          </w:p>
        </w:tc>
        <w:tc>
          <w:tcPr>
            <w:tcW w:w="3550" w:type="pct"/>
            <w:shd w:val="clear" w:color="auto" w:fill="auto"/>
          </w:tcPr>
          <w:p w:rsidR="009614FD" w:rsidRPr="007032A4" w:rsidRDefault="00A6138B" w:rsidP="005C1821">
            <w:pPr>
              <w:pStyle w:val="affff3"/>
              <w:numPr>
                <w:ilvl w:val="0"/>
                <w:numId w:val="53"/>
              </w:numPr>
              <w:ind w:left="128" w:hanging="142"/>
              <w:jc w:val="both"/>
              <w:rPr>
                <w:sz w:val="22"/>
                <w:szCs w:val="22"/>
              </w:rPr>
            </w:pPr>
            <w:r w:rsidRPr="007032A4">
              <w:rPr>
                <w:sz w:val="22"/>
                <w:szCs w:val="22"/>
              </w:rPr>
              <w:lastRenderedPageBreak/>
              <w:t>Подпрограмма Улучшение качества жизни детей-инвалидов и детей с ограниченными возможностями в Ленинградской области</w:t>
            </w:r>
          </w:p>
          <w:p w:rsidR="00A6138B" w:rsidRPr="007032A4" w:rsidRDefault="00A6138B" w:rsidP="005C1821">
            <w:pPr>
              <w:pStyle w:val="affff3"/>
              <w:numPr>
                <w:ilvl w:val="0"/>
                <w:numId w:val="53"/>
              </w:numPr>
              <w:ind w:left="128" w:hanging="142"/>
              <w:jc w:val="both"/>
              <w:rPr>
                <w:sz w:val="22"/>
                <w:szCs w:val="22"/>
              </w:rPr>
            </w:pPr>
            <w:r w:rsidRPr="007032A4">
              <w:rPr>
                <w:sz w:val="22"/>
                <w:szCs w:val="22"/>
              </w:rPr>
              <w:lastRenderedPageBreak/>
              <w:t>Подпрограмма Улучшение качества жизни детей-инвалидов и детей с ограниченными возможностями в Ленинградской области</w:t>
            </w:r>
          </w:p>
          <w:p w:rsidR="00A6138B" w:rsidRPr="007032A4" w:rsidRDefault="00A6138B" w:rsidP="005C1821">
            <w:pPr>
              <w:pStyle w:val="affff3"/>
              <w:numPr>
                <w:ilvl w:val="0"/>
                <w:numId w:val="53"/>
              </w:numPr>
              <w:ind w:left="128" w:hanging="142"/>
              <w:jc w:val="both"/>
              <w:rPr>
                <w:sz w:val="22"/>
                <w:szCs w:val="22"/>
              </w:rPr>
            </w:pPr>
            <w:r w:rsidRPr="007032A4">
              <w:rPr>
                <w:sz w:val="22"/>
                <w:szCs w:val="22"/>
              </w:rPr>
              <w:t>Подпрограмма Развитие системы социального обслуживания несовершеннолетних и семей с детьми, находящихся в трудной жизненной ситуации, в Ленинградской области</w:t>
            </w:r>
          </w:p>
          <w:p w:rsidR="00A6138B" w:rsidRPr="007032A4" w:rsidRDefault="00A6138B" w:rsidP="005C1821">
            <w:pPr>
              <w:pStyle w:val="affff3"/>
              <w:numPr>
                <w:ilvl w:val="0"/>
                <w:numId w:val="53"/>
              </w:numPr>
              <w:ind w:left="128" w:hanging="142"/>
              <w:jc w:val="both"/>
              <w:rPr>
                <w:sz w:val="22"/>
                <w:szCs w:val="22"/>
              </w:rPr>
            </w:pPr>
            <w:r w:rsidRPr="007032A4">
              <w:rPr>
                <w:sz w:val="22"/>
                <w:szCs w:val="22"/>
              </w:rPr>
              <w:t>Подпрограмма Социальная поддержка граждан пожилого возраста в Ленинградской области</w:t>
            </w:r>
          </w:p>
          <w:p w:rsidR="00A6138B" w:rsidRPr="007032A4" w:rsidRDefault="00A6138B" w:rsidP="005C1821">
            <w:pPr>
              <w:pStyle w:val="affff3"/>
              <w:numPr>
                <w:ilvl w:val="0"/>
                <w:numId w:val="53"/>
              </w:numPr>
              <w:ind w:left="128" w:hanging="142"/>
              <w:jc w:val="both"/>
              <w:rPr>
                <w:sz w:val="22"/>
                <w:szCs w:val="22"/>
              </w:rPr>
            </w:pPr>
            <w:r w:rsidRPr="007032A4">
              <w:rPr>
                <w:sz w:val="22"/>
                <w:szCs w:val="22"/>
              </w:rPr>
              <w:t>Подпрограмма Обеспечение реализации Государственной программы</w:t>
            </w:r>
          </w:p>
          <w:p w:rsidR="00A6138B" w:rsidRPr="007032A4" w:rsidRDefault="00A6138B" w:rsidP="005C1821">
            <w:pPr>
              <w:pStyle w:val="affff3"/>
              <w:numPr>
                <w:ilvl w:val="0"/>
                <w:numId w:val="53"/>
              </w:numPr>
              <w:ind w:left="128" w:hanging="142"/>
              <w:jc w:val="both"/>
              <w:rPr>
                <w:sz w:val="22"/>
                <w:szCs w:val="22"/>
              </w:rPr>
            </w:pPr>
            <w:r w:rsidRPr="007032A4">
              <w:rPr>
                <w:sz w:val="22"/>
                <w:szCs w:val="22"/>
              </w:rPr>
              <w:t>Подпрограмма Совершенствование социальной поддержки семьи и детей</w:t>
            </w:r>
          </w:p>
          <w:p w:rsidR="00A6138B" w:rsidRPr="007032A4" w:rsidRDefault="00A6138B" w:rsidP="005C1821">
            <w:pPr>
              <w:pStyle w:val="affff3"/>
              <w:numPr>
                <w:ilvl w:val="0"/>
                <w:numId w:val="53"/>
              </w:numPr>
              <w:ind w:left="128" w:hanging="142"/>
              <w:jc w:val="both"/>
              <w:rPr>
                <w:sz w:val="22"/>
                <w:szCs w:val="22"/>
              </w:rPr>
            </w:pPr>
            <w:r w:rsidRPr="007032A4">
              <w:rPr>
                <w:sz w:val="22"/>
                <w:szCs w:val="22"/>
              </w:rPr>
              <w:t>Подпрограмма Модернизация и развитие социального обслуживания населения</w:t>
            </w:r>
          </w:p>
          <w:p w:rsidR="00A6138B" w:rsidRPr="007032A4" w:rsidRDefault="00A6138B" w:rsidP="005C1821">
            <w:pPr>
              <w:pStyle w:val="affff3"/>
              <w:numPr>
                <w:ilvl w:val="0"/>
                <w:numId w:val="53"/>
              </w:numPr>
              <w:ind w:left="128" w:hanging="142"/>
              <w:jc w:val="both"/>
              <w:rPr>
                <w:sz w:val="22"/>
                <w:szCs w:val="22"/>
              </w:rPr>
            </w:pPr>
            <w:r w:rsidRPr="007032A4">
              <w:rPr>
                <w:sz w:val="22"/>
                <w:szCs w:val="22"/>
              </w:rPr>
              <w:t>Подпрограмма Развитие мер социальной поддержки отдельных категорий граждан</w:t>
            </w:r>
          </w:p>
        </w:tc>
      </w:tr>
      <w:tr w:rsidR="009614FD" w:rsidRPr="007032A4" w:rsidTr="00D97BDF">
        <w:tc>
          <w:tcPr>
            <w:tcW w:w="1450" w:type="pct"/>
          </w:tcPr>
          <w:p w:rsidR="009614FD" w:rsidRPr="007032A4" w:rsidRDefault="009614FD" w:rsidP="009614FD">
            <w:pPr>
              <w:jc w:val="both"/>
              <w:rPr>
                <w:sz w:val="22"/>
                <w:szCs w:val="22"/>
              </w:rPr>
            </w:pPr>
            <w:r w:rsidRPr="007032A4">
              <w:rPr>
                <w:sz w:val="22"/>
                <w:szCs w:val="22"/>
              </w:rPr>
              <w:lastRenderedPageBreak/>
              <w:t xml:space="preserve">Государственная программа «Развитие </w:t>
            </w:r>
            <w:r w:rsidRPr="007032A4">
              <w:rPr>
                <w:b/>
                <w:sz w:val="22"/>
                <w:szCs w:val="22"/>
              </w:rPr>
              <w:t>физической культуры и спорта</w:t>
            </w:r>
            <w:r w:rsidRPr="007032A4">
              <w:rPr>
                <w:sz w:val="22"/>
                <w:szCs w:val="22"/>
              </w:rPr>
              <w:t xml:space="preserve"> в Ленинградской области»</w:t>
            </w:r>
          </w:p>
        </w:tc>
        <w:tc>
          <w:tcPr>
            <w:tcW w:w="3550" w:type="pct"/>
          </w:tcPr>
          <w:p w:rsidR="009D20D3" w:rsidRPr="007032A4" w:rsidRDefault="009D20D3" w:rsidP="005C1821">
            <w:pPr>
              <w:pStyle w:val="affff3"/>
              <w:numPr>
                <w:ilvl w:val="0"/>
                <w:numId w:val="53"/>
              </w:numPr>
              <w:ind w:left="128" w:hanging="142"/>
              <w:jc w:val="both"/>
              <w:rPr>
                <w:sz w:val="22"/>
                <w:szCs w:val="22"/>
              </w:rPr>
            </w:pPr>
            <w:r w:rsidRPr="007032A4">
              <w:rPr>
                <w:sz w:val="22"/>
                <w:szCs w:val="22"/>
              </w:rPr>
              <w:t>Подпрограмма Развитие объектов физической культуры и спорта в Ленинградской области</w:t>
            </w:r>
          </w:p>
          <w:p w:rsidR="009D20D3" w:rsidRPr="007032A4" w:rsidRDefault="009D20D3" w:rsidP="005C1821">
            <w:pPr>
              <w:pStyle w:val="affff3"/>
              <w:numPr>
                <w:ilvl w:val="0"/>
                <w:numId w:val="53"/>
              </w:numPr>
              <w:ind w:left="128" w:hanging="142"/>
              <w:jc w:val="both"/>
              <w:rPr>
                <w:sz w:val="22"/>
                <w:szCs w:val="22"/>
              </w:rPr>
            </w:pPr>
            <w:r w:rsidRPr="007032A4">
              <w:rPr>
                <w:sz w:val="22"/>
                <w:szCs w:val="22"/>
              </w:rPr>
              <w:t>Подпрограмма Развитие адаптивной физической культуры и спорта для лиц с ограниченными возможностями здоровья и инвалидов</w:t>
            </w:r>
          </w:p>
          <w:p w:rsidR="009D20D3" w:rsidRPr="007032A4" w:rsidRDefault="009D20D3" w:rsidP="005C1821">
            <w:pPr>
              <w:pStyle w:val="affff3"/>
              <w:numPr>
                <w:ilvl w:val="0"/>
                <w:numId w:val="53"/>
              </w:numPr>
              <w:ind w:left="128" w:hanging="142"/>
              <w:jc w:val="both"/>
              <w:rPr>
                <w:sz w:val="22"/>
                <w:szCs w:val="22"/>
              </w:rPr>
            </w:pPr>
            <w:r w:rsidRPr="007032A4">
              <w:rPr>
                <w:sz w:val="22"/>
                <w:szCs w:val="22"/>
              </w:rPr>
              <w:t>Подпрограмма Развитие спорта высших достижений и системы подготовки спортивного резерва</w:t>
            </w:r>
          </w:p>
          <w:p w:rsidR="009614FD" w:rsidRPr="007032A4" w:rsidRDefault="009D20D3" w:rsidP="005C1821">
            <w:pPr>
              <w:pStyle w:val="affff3"/>
              <w:numPr>
                <w:ilvl w:val="0"/>
                <w:numId w:val="53"/>
              </w:numPr>
              <w:ind w:left="128" w:hanging="142"/>
              <w:jc w:val="both"/>
              <w:rPr>
                <w:sz w:val="22"/>
                <w:szCs w:val="22"/>
              </w:rPr>
            </w:pPr>
            <w:r w:rsidRPr="007032A4">
              <w:rPr>
                <w:sz w:val="22"/>
                <w:szCs w:val="22"/>
              </w:rPr>
              <w:t>Подпрограмма Развитие физической культуры и массового спорта в Ленинградской области</w:t>
            </w:r>
          </w:p>
        </w:tc>
      </w:tr>
      <w:tr w:rsidR="009614FD" w:rsidRPr="007032A4" w:rsidTr="00D97BDF">
        <w:tc>
          <w:tcPr>
            <w:tcW w:w="1450" w:type="pct"/>
          </w:tcPr>
          <w:p w:rsidR="009614FD" w:rsidRPr="007032A4" w:rsidRDefault="009614FD" w:rsidP="009614FD">
            <w:pPr>
              <w:jc w:val="both"/>
              <w:rPr>
                <w:sz w:val="22"/>
                <w:szCs w:val="22"/>
              </w:rPr>
            </w:pPr>
            <w:r w:rsidRPr="007032A4">
              <w:rPr>
                <w:sz w:val="22"/>
                <w:szCs w:val="22"/>
              </w:rPr>
              <w:t xml:space="preserve">Государственная программа «Развитие </w:t>
            </w:r>
            <w:r w:rsidRPr="007032A4">
              <w:rPr>
                <w:b/>
                <w:sz w:val="22"/>
                <w:szCs w:val="22"/>
              </w:rPr>
              <w:t>культуры</w:t>
            </w:r>
            <w:r w:rsidRPr="007032A4">
              <w:rPr>
                <w:sz w:val="22"/>
                <w:szCs w:val="22"/>
              </w:rPr>
              <w:t xml:space="preserve"> в Ленинградской области»</w:t>
            </w:r>
          </w:p>
        </w:tc>
        <w:tc>
          <w:tcPr>
            <w:tcW w:w="3550" w:type="pct"/>
          </w:tcPr>
          <w:p w:rsidR="0055089F" w:rsidRPr="007032A4" w:rsidRDefault="0055089F" w:rsidP="005C1821">
            <w:pPr>
              <w:pStyle w:val="affff3"/>
              <w:numPr>
                <w:ilvl w:val="0"/>
                <w:numId w:val="53"/>
              </w:numPr>
              <w:ind w:left="128" w:hanging="142"/>
              <w:jc w:val="both"/>
              <w:rPr>
                <w:sz w:val="22"/>
                <w:szCs w:val="22"/>
              </w:rPr>
            </w:pPr>
            <w:r w:rsidRPr="007032A4">
              <w:rPr>
                <w:sz w:val="22"/>
                <w:szCs w:val="22"/>
              </w:rPr>
              <w:t>Подпрограмма Развитие внутреннего и въездного туризма в Ленинградской области</w:t>
            </w:r>
          </w:p>
          <w:p w:rsidR="0055089F" w:rsidRPr="007032A4" w:rsidRDefault="0055089F" w:rsidP="005C1821">
            <w:pPr>
              <w:pStyle w:val="affff3"/>
              <w:numPr>
                <w:ilvl w:val="0"/>
                <w:numId w:val="53"/>
              </w:numPr>
              <w:ind w:left="128" w:hanging="142"/>
              <w:jc w:val="both"/>
              <w:rPr>
                <w:sz w:val="22"/>
                <w:szCs w:val="22"/>
              </w:rPr>
            </w:pPr>
            <w:r w:rsidRPr="007032A4">
              <w:rPr>
                <w:sz w:val="22"/>
                <w:szCs w:val="22"/>
              </w:rPr>
              <w:t>Подпрограмма Обеспечение условий реализации</w:t>
            </w:r>
          </w:p>
          <w:p w:rsidR="0055089F" w:rsidRPr="007032A4" w:rsidRDefault="0055089F" w:rsidP="005C1821">
            <w:pPr>
              <w:pStyle w:val="affff3"/>
              <w:numPr>
                <w:ilvl w:val="0"/>
                <w:numId w:val="53"/>
              </w:numPr>
              <w:ind w:left="128" w:hanging="142"/>
              <w:jc w:val="both"/>
              <w:rPr>
                <w:sz w:val="22"/>
                <w:szCs w:val="22"/>
              </w:rPr>
            </w:pPr>
            <w:r w:rsidRPr="007032A4">
              <w:rPr>
                <w:sz w:val="22"/>
                <w:szCs w:val="22"/>
              </w:rPr>
              <w:t>Подпрограмма Сохранение и развитие народной культуры и самодеятельного творчества</w:t>
            </w:r>
          </w:p>
          <w:p w:rsidR="0055089F" w:rsidRPr="007032A4" w:rsidRDefault="0055089F" w:rsidP="005C1821">
            <w:pPr>
              <w:pStyle w:val="affff3"/>
              <w:numPr>
                <w:ilvl w:val="0"/>
                <w:numId w:val="53"/>
              </w:numPr>
              <w:ind w:left="128" w:hanging="142"/>
              <w:jc w:val="both"/>
              <w:rPr>
                <w:sz w:val="22"/>
                <w:szCs w:val="22"/>
              </w:rPr>
            </w:pPr>
            <w:r w:rsidRPr="007032A4">
              <w:rPr>
                <w:sz w:val="22"/>
                <w:szCs w:val="22"/>
              </w:rPr>
              <w:t>Подпрограмма Обеспечение доступа жителей Ленинградской области к культурным ценностям</w:t>
            </w:r>
          </w:p>
          <w:p w:rsidR="0055089F" w:rsidRPr="007032A4" w:rsidRDefault="0055089F" w:rsidP="005C1821">
            <w:pPr>
              <w:pStyle w:val="affff3"/>
              <w:numPr>
                <w:ilvl w:val="0"/>
                <w:numId w:val="53"/>
              </w:numPr>
              <w:ind w:left="128" w:hanging="142"/>
              <w:jc w:val="both"/>
              <w:rPr>
                <w:sz w:val="22"/>
                <w:szCs w:val="22"/>
              </w:rPr>
            </w:pPr>
            <w:r w:rsidRPr="007032A4">
              <w:rPr>
                <w:sz w:val="22"/>
                <w:szCs w:val="22"/>
              </w:rPr>
              <w:t>Подпрограмма Сохранение и охрана культурного и исторического наследия Ленинградской области</w:t>
            </w:r>
          </w:p>
          <w:p w:rsidR="009614FD" w:rsidRPr="007032A4" w:rsidRDefault="0055089F" w:rsidP="005C1821">
            <w:pPr>
              <w:pStyle w:val="affff3"/>
              <w:numPr>
                <w:ilvl w:val="0"/>
                <w:numId w:val="53"/>
              </w:numPr>
              <w:ind w:left="128" w:hanging="142"/>
              <w:jc w:val="both"/>
              <w:rPr>
                <w:sz w:val="22"/>
                <w:szCs w:val="22"/>
              </w:rPr>
            </w:pPr>
            <w:r w:rsidRPr="007032A4">
              <w:rPr>
                <w:sz w:val="22"/>
                <w:szCs w:val="22"/>
              </w:rPr>
              <w:t>Подпрограмма Развитие профессионального искусства в Ленинградской области</w:t>
            </w:r>
          </w:p>
        </w:tc>
      </w:tr>
      <w:tr w:rsidR="009614FD" w:rsidRPr="007032A4" w:rsidTr="00D97BDF">
        <w:tc>
          <w:tcPr>
            <w:tcW w:w="1450" w:type="pct"/>
          </w:tcPr>
          <w:p w:rsidR="009614FD" w:rsidRPr="007032A4" w:rsidRDefault="009614FD" w:rsidP="009614FD">
            <w:pPr>
              <w:jc w:val="both"/>
              <w:rPr>
                <w:sz w:val="22"/>
                <w:szCs w:val="22"/>
              </w:rPr>
            </w:pPr>
            <w:r w:rsidRPr="007032A4">
              <w:rPr>
                <w:sz w:val="22"/>
                <w:szCs w:val="22"/>
              </w:rPr>
              <w:t>Государственная программа «</w:t>
            </w:r>
            <w:r w:rsidRPr="007032A4">
              <w:rPr>
                <w:b/>
                <w:sz w:val="22"/>
                <w:szCs w:val="22"/>
              </w:rPr>
              <w:t>Обеспечение качественным жильем</w:t>
            </w:r>
            <w:r w:rsidRPr="007032A4">
              <w:rPr>
                <w:sz w:val="22"/>
                <w:szCs w:val="22"/>
              </w:rPr>
              <w:t xml:space="preserve"> граждан на территории Ленинградской области»</w:t>
            </w:r>
          </w:p>
        </w:tc>
        <w:tc>
          <w:tcPr>
            <w:tcW w:w="3550" w:type="pct"/>
          </w:tcPr>
          <w:p w:rsidR="00B85A26" w:rsidRPr="007032A4" w:rsidRDefault="00B85A26" w:rsidP="005C1821">
            <w:pPr>
              <w:pStyle w:val="affff3"/>
              <w:numPr>
                <w:ilvl w:val="0"/>
                <w:numId w:val="53"/>
              </w:numPr>
              <w:ind w:left="128" w:hanging="142"/>
              <w:jc w:val="both"/>
              <w:rPr>
                <w:sz w:val="22"/>
                <w:szCs w:val="22"/>
              </w:rPr>
            </w:pPr>
            <w:r w:rsidRPr="007032A4">
              <w:rPr>
                <w:sz w:val="22"/>
                <w:szCs w:val="22"/>
              </w:rPr>
              <w:t>Подпрограмма Обеспечение мероприятий по капитальному ремонту индивидуальных жилых домов отдельных категорий граждан</w:t>
            </w:r>
          </w:p>
          <w:p w:rsidR="00B85A26" w:rsidRPr="007032A4" w:rsidRDefault="00B85A26" w:rsidP="005C1821">
            <w:pPr>
              <w:pStyle w:val="affff3"/>
              <w:numPr>
                <w:ilvl w:val="0"/>
                <w:numId w:val="53"/>
              </w:numPr>
              <w:ind w:left="128" w:hanging="142"/>
              <w:jc w:val="both"/>
              <w:rPr>
                <w:sz w:val="22"/>
                <w:szCs w:val="22"/>
              </w:rPr>
            </w:pPr>
            <w:r w:rsidRPr="007032A4">
              <w:rPr>
                <w:sz w:val="22"/>
                <w:szCs w:val="22"/>
              </w:rPr>
              <w:t>Подпрограмма Обеспечение мероприятий по капитальному ремонту многоквартирных домов</w:t>
            </w:r>
          </w:p>
          <w:p w:rsidR="00B85A26" w:rsidRPr="007032A4" w:rsidRDefault="00B85A26" w:rsidP="005C1821">
            <w:pPr>
              <w:pStyle w:val="affff3"/>
              <w:numPr>
                <w:ilvl w:val="0"/>
                <w:numId w:val="53"/>
              </w:numPr>
              <w:ind w:left="128" w:hanging="142"/>
              <w:jc w:val="both"/>
              <w:rPr>
                <w:sz w:val="22"/>
                <w:szCs w:val="22"/>
              </w:rPr>
            </w:pPr>
            <w:r w:rsidRPr="007032A4">
              <w:rPr>
                <w:sz w:val="22"/>
                <w:szCs w:val="22"/>
              </w:rPr>
              <w:t>Подпрограмма Обеспечение жильем, оказание содействия для приобретения жилья отдельными категориями граждан, установленными федеральным и областным законодательством</w:t>
            </w:r>
          </w:p>
          <w:p w:rsidR="00B85A26" w:rsidRPr="007032A4" w:rsidRDefault="00B85A26" w:rsidP="005C1821">
            <w:pPr>
              <w:pStyle w:val="affff3"/>
              <w:numPr>
                <w:ilvl w:val="0"/>
                <w:numId w:val="53"/>
              </w:numPr>
              <w:ind w:left="128" w:hanging="142"/>
              <w:jc w:val="both"/>
              <w:rPr>
                <w:sz w:val="22"/>
                <w:szCs w:val="22"/>
              </w:rPr>
            </w:pPr>
            <w:r w:rsidRPr="007032A4">
              <w:rPr>
                <w:sz w:val="22"/>
                <w:szCs w:val="22"/>
              </w:rPr>
              <w:t>Подпрограмма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p w:rsidR="00B85A26" w:rsidRPr="007032A4" w:rsidRDefault="00B85A26" w:rsidP="005C1821">
            <w:pPr>
              <w:pStyle w:val="affff3"/>
              <w:numPr>
                <w:ilvl w:val="0"/>
                <w:numId w:val="53"/>
              </w:numPr>
              <w:ind w:left="128" w:hanging="142"/>
              <w:jc w:val="both"/>
              <w:rPr>
                <w:sz w:val="22"/>
                <w:szCs w:val="22"/>
              </w:rPr>
            </w:pPr>
            <w:r w:rsidRPr="007032A4">
              <w:rPr>
                <w:sz w:val="22"/>
                <w:szCs w:val="22"/>
              </w:rPr>
              <w:t>Подпрограмма Содействие развитию жилищного строительства экономического класса</w:t>
            </w:r>
          </w:p>
          <w:p w:rsidR="00B85A26" w:rsidRPr="007032A4" w:rsidRDefault="00B85A26" w:rsidP="005C1821">
            <w:pPr>
              <w:pStyle w:val="affff3"/>
              <w:numPr>
                <w:ilvl w:val="0"/>
                <w:numId w:val="53"/>
              </w:numPr>
              <w:ind w:left="128" w:hanging="142"/>
              <w:jc w:val="both"/>
              <w:rPr>
                <w:sz w:val="22"/>
                <w:szCs w:val="22"/>
              </w:rPr>
            </w:pPr>
            <w:r w:rsidRPr="007032A4">
              <w:rPr>
                <w:sz w:val="22"/>
                <w:szCs w:val="22"/>
              </w:rPr>
              <w:t>Подпрограмма 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p w:rsidR="00B85A26" w:rsidRPr="007032A4" w:rsidRDefault="00B85A26" w:rsidP="005C1821">
            <w:pPr>
              <w:pStyle w:val="affff3"/>
              <w:numPr>
                <w:ilvl w:val="0"/>
                <w:numId w:val="53"/>
              </w:numPr>
              <w:ind w:left="128" w:hanging="142"/>
              <w:jc w:val="both"/>
              <w:rPr>
                <w:sz w:val="22"/>
                <w:szCs w:val="22"/>
              </w:rPr>
            </w:pPr>
            <w:r w:rsidRPr="007032A4">
              <w:rPr>
                <w:sz w:val="22"/>
                <w:szCs w:val="22"/>
              </w:rPr>
              <w:t>Подпрограмма Оказание поддержки гражданам, пострадавшим в результате пожара муниципального жилищного фонда</w:t>
            </w:r>
          </w:p>
          <w:p w:rsidR="00B85A26" w:rsidRPr="007032A4" w:rsidRDefault="00B85A26" w:rsidP="005C1821">
            <w:pPr>
              <w:pStyle w:val="affff3"/>
              <w:numPr>
                <w:ilvl w:val="0"/>
                <w:numId w:val="53"/>
              </w:numPr>
              <w:ind w:left="128" w:hanging="142"/>
              <w:jc w:val="both"/>
              <w:rPr>
                <w:sz w:val="22"/>
                <w:szCs w:val="22"/>
              </w:rPr>
            </w:pPr>
            <w:r w:rsidRPr="007032A4">
              <w:rPr>
                <w:sz w:val="22"/>
                <w:szCs w:val="22"/>
              </w:rPr>
              <w:t>Подпрограмма Развитие инженерной, транспортной и социальной инфраструктуры в районах массовой жилой застройки</w:t>
            </w:r>
          </w:p>
          <w:p w:rsidR="00B85A26" w:rsidRPr="007032A4" w:rsidRDefault="00B85A26" w:rsidP="005C1821">
            <w:pPr>
              <w:pStyle w:val="affff3"/>
              <w:numPr>
                <w:ilvl w:val="0"/>
                <w:numId w:val="53"/>
              </w:numPr>
              <w:ind w:left="128" w:hanging="142"/>
              <w:jc w:val="both"/>
              <w:rPr>
                <w:sz w:val="22"/>
                <w:szCs w:val="22"/>
              </w:rPr>
            </w:pPr>
            <w:r w:rsidRPr="007032A4">
              <w:rPr>
                <w:sz w:val="22"/>
                <w:szCs w:val="22"/>
              </w:rPr>
              <w:lastRenderedPageBreak/>
              <w:t>Подпрограмма Переселение граждан из аварийного жилищного фонда на территории Ленинградской области</w:t>
            </w:r>
          </w:p>
          <w:p w:rsidR="00B85A26" w:rsidRPr="007032A4" w:rsidRDefault="00B85A26" w:rsidP="005C1821">
            <w:pPr>
              <w:pStyle w:val="affff3"/>
              <w:numPr>
                <w:ilvl w:val="0"/>
                <w:numId w:val="53"/>
              </w:numPr>
              <w:ind w:left="128" w:hanging="142"/>
              <w:jc w:val="both"/>
              <w:rPr>
                <w:sz w:val="22"/>
                <w:szCs w:val="22"/>
              </w:rPr>
            </w:pPr>
            <w:r w:rsidRPr="007032A4">
              <w:rPr>
                <w:sz w:val="22"/>
                <w:szCs w:val="22"/>
              </w:rPr>
              <w:t>Подпрограмма Жилье для молодежи</w:t>
            </w:r>
          </w:p>
          <w:p w:rsidR="009614FD" w:rsidRPr="007032A4" w:rsidRDefault="00B85A26" w:rsidP="005C1821">
            <w:pPr>
              <w:pStyle w:val="affff3"/>
              <w:numPr>
                <w:ilvl w:val="0"/>
                <w:numId w:val="53"/>
              </w:numPr>
              <w:ind w:left="128" w:hanging="142"/>
              <w:jc w:val="both"/>
              <w:rPr>
                <w:sz w:val="22"/>
                <w:szCs w:val="22"/>
              </w:rPr>
            </w:pPr>
            <w:r w:rsidRPr="007032A4">
              <w:rPr>
                <w:sz w:val="22"/>
                <w:szCs w:val="22"/>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r>
      <w:tr w:rsidR="009614FD" w:rsidRPr="007032A4" w:rsidTr="00D97BDF">
        <w:tc>
          <w:tcPr>
            <w:tcW w:w="1450" w:type="pct"/>
          </w:tcPr>
          <w:p w:rsidR="009614FD" w:rsidRPr="007032A4" w:rsidRDefault="009614FD" w:rsidP="009614FD">
            <w:pPr>
              <w:jc w:val="both"/>
              <w:rPr>
                <w:sz w:val="22"/>
                <w:szCs w:val="22"/>
              </w:rPr>
            </w:pPr>
            <w:r w:rsidRPr="007032A4">
              <w:rPr>
                <w:sz w:val="22"/>
                <w:szCs w:val="22"/>
              </w:rPr>
              <w:lastRenderedPageBreak/>
              <w:t xml:space="preserve">Государственная программа «Обеспечение устойчивого функционирования и развития </w:t>
            </w:r>
            <w:r w:rsidRPr="007032A4">
              <w:rPr>
                <w:b/>
                <w:sz w:val="22"/>
                <w:szCs w:val="22"/>
              </w:rPr>
              <w:t>коммунальной и инженерной инфраструктуры</w:t>
            </w:r>
            <w:r w:rsidRPr="007032A4">
              <w:rPr>
                <w:sz w:val="22"/>
                <w:szCs w:val="22"/>
              </w:rPr>
              <w:t xml:space="preserve"> </w:t>
            </w:r>
            <w:r w:rsidRPr="007032A4">
              <w:rPr>
                <w:b/>
                <w:sz w:val="22"/>
                <w:szCs w:val="22"/>
              </w:rPr>
              <w:t>и повышение</w:t>
            </w:r>
            <w:r w:rsidRPr="007032A4">
              <w:rPr>
                <w:sz w:val="22"/>
                <w:szCs w:val="22"/>
              </w:rPr>
              <w:t xml:space="preserve"> </w:t>
            </w:r>
            <w:r w:rsidRPr="007032A4">
              <w:rPr>
                <w:b/>
                <w:sz w:val="22"/>
                <w:szCs w:val="22"/>
              </w:rPr>
              <w:t>энергоэффективности</w:t>
            </w:r>
            <w:r w:rsidRPr="007032A4">
              <w:rPr>
                <w:sz w:val="22"/>
                <w:szCs w:val="22"/>
              </w:rPr>
              <w:t xml:space="preserve"> в Ленинградской области»</w:t>
            </w:r>
          </w:p>
        </w:tc>
        <w:tc>
          <w:tcPr>
            <w:tcW w:w="3550" w:type="pct"/>
          </w:tcPr>
          <w:p w:rsidR="00C34B74" w:rsidRPr="007032A4" w:rsidRDefault="00C34B74" w:rsidP="005C1821">
            <w:pPr>
              <w:pStyle w:val="affff3"/>
              <w:numPr>
                <w:ilvl w:val="0"/>
                <w:numId w:val="53"/>
              </w:numPr>
              <w:ind w:left="128" w:hanging="142"/>
              <w:jc w:val="both"/>
              <w:rPr>
                <w:sz w:val="22"/>
                <w:szCs w:val="22"/>
              </w:rPr>
            </w:pPr>
            <w:r w:rsidRPr="007032A4">
              <w:rPr>
                <w:sz w:val="22"/>
                <w:szCs w:val="22"/>
              </w:rPr>
              <w:t>Подпрограмма Совершенствование транспортного обслуживания населения Ленинградской области на 2014-2016 годы</w:t>
            </w:r>
          </w:p>
          <w:p w:rsidR="00C34B74" w:rsidRPr="007032A4" w:rsidRDefault="00C34B74" w:rsidP="005C1821">
            <w:pPr>
              <w:pStyle w:val="affff3"/>
              <w:numPr>
                <w:ilvl w:val="0"/>
                <w:numId w:val="53"/>
              </w:numPr>
              <w:ind w:left="128" w:hanging="142"/>
              <w:jc w:val="both"/>
              <w:rPr>
                <w:sz w:val="22"/>
                <w:szCs w:val="22"/>
              </w:rPr>
            </w:pPr>
            <w:r w:rsidRPr="007032A4">
              <w:rPr>
                <w:sz w:val="22"/>
                <w:szCs w:val="22"/>
              </w:rP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p w:rsidR="00C34B74" w:rsidRPr="007032A4" w:rsidRDefault="00C34B74" w:rsidP="005C1821">
            <w:pPr>
              <w:pStyle w:val="affff3"/>
              <w:numPr>
                <w:ilvl w:val="0"/>
                <w:numId w:val="53"/>
              </w:numPr>
              <w:ind w:left="128" w:hanging="142"/>
              <w:jc w:val="both"/>
              <w:rPr>
                <w:sz w:val="22"/>
                <w:szCs w:val="22"/>
              </w:rPr>
            </w:pPr>
            <w:r w:rsidRPr="007032A4">
              <w:rPr>
                <w:sz w:val="22"/>
                <w:szCs w:val="22"/>
              </w:rPr>
              <w:t>Подпрограмма Водоснабжение и водоотведение Ленинградской области на 2014-2016 годы</w:t>
            </w:r>
          </w:p>
          <w:p w:rsidR="00C34B74" w:rsidRPr="007032A4" w:rsidRDefault="00C34B74" w:rsidP="005C1821">
            <w:pPr>
              <w:pStyle w:val="affff3"/>
              <w:numPr>
                <w:ilvl w:val="0"/>
                <w:numId w:val="53"/>
              </w:numPr>
              <w:ind w:left="128" w:hanging="142"/>
              <w:jc w:val="both"/>
              <w:rPr>
                <w:sz w:val="22"/>
                <w:szCs w:val="22"/>
              </w:rPr>
            </w:pPr>
            <w:r w:rsidRPr="007032A4">
              <w:rPr>
                <w:sz w:val="22"/>
                <w:szCs w:val="22"/>
              </w:rPr>
              <w:t>Подпрограмма Газификация Ленинградской области в 2014-2016 годах</w:t>
            </w:r>
          </w:p>
          <w:p w:rsidR="00C34B74" w:rsidRPr="007032A4" w:rsidRDefault="00C34B74" w:rsidP="005C1821">
            <w:pPr>
              <w:pStyle w:val="affff3"/>
              <w:numPr>
                <w:ilvl w:val="0"/>
                <w:numId w:val="53"/>
              </w:numPr>
              <w:ind w:left="128" w:hanging="142"/>
              <w:jc w:val="both"/>
              <w:rPr>
                <w:sz w:val="22"/>
                <w:szCs w:val="22"/>
              </w:rPr>
            </w:pPr>
            <w:r w:rsidRPr="007032A4">
              <w:rPr>
                <w:sz w:val="22"/>
                <w:szCs w:val="22"/>
              </w:rPr>
              <w:t>Подпрограмма Энергосбережение и повышение энергетической эффективности на территории Ленинградской области на 2014-2016 годы</w:t>
            </w:r>
          </w:p>
          <w:p w:rsidR="009614FD" w:rsidRPr="007032A4" w:rsidRDefault="00C34B74" w:rsidP="005C1821">
            <w:pPr>
              <w:pStyle w:val="affff3"/>
              <w:numPr>
                <w:ilvl w:val="0"/>
                <w:numId w:val="53"/>
              </w:numPr>
              <w:ind w:left="128" w:hanging="142"/>
              <w:jc w:val="both"/>
              <w:rPr>
                <w:sz w:val="22"/>
                <w:szCs w:val="22"/>
              </w:rPr>
            </w:pPr>
            <w:r w:rsidRPr="007032A4">
              <w:rPr>
                <w:sz w:val="22"/>
                <w:szCs w:val="22"/>
              </w:rPr>
              <w:t>Подпрограмма Энергетика Ленинградской области на 2014-2029 годы</w:t>
            </w:r>
          </w:p>
        </w:tc>
      </w:tr>
      <w:tr w:rsidR="009614FD" w:rsidRPr="007032A4" w:rsidTr="00D97BDF">
        <w:tc>
          <w:tcPr>
            <w:tcW w:w="1450" w:type="pct"/>
          </w:tcPr>
          <w:p w:rsidR="009614FD" w:rsidRPr="007032A4" w:rsidRDefault="009614FD" w:rsidP="009614FD">
            <w:pPr>
              <w:jc w:val="both"/>
              <w:rPr>
                <w:sz w:val="22"/>
                <w:szCs w:val="22"/>
              </w:rPr>
            </w:pPr>
            <w:r w:rsidRPr="007032A4">
              <w:rPr>
                <w:sz w:val="22"/>
                <w:szCs w:val="22"/>
              </w:rPr>
              <w:t>Государственная программа «</w:t>
            </w:r>
            <w:r w:rsidRPr="007032A4">
              <w:rPr>
                <w:b/>
                <w:sz w:val="22"/>
                <w:szCs w:val="22"/>
              </w:rPr>
              <w:t>Безопасность</w:t>
            </w:r>
            <w:r w:rsidRPr="007032A4">
              <w:rPr>
                <w:sz w:val="22"/>
                <w:szCs w:val="22"/>
              </w:rPr>
              <w:t xml:space="preserve"> в Ленинградской области»</w:t>
            </w:r>
          </w:p>
        </w:tc>
        <w:tc>
          <w:tcPr>
            <w:tcW w:w="3550" w:type="pct"/>
          </w:tcPr>
          <w:p w:rsidR="00D67C98" w:rsidRPr="007032A4" w:rsidRDefault="00D67C98" w:rsidP="005C1821">
            <w:pPr>
              <w:pStyle w:val="affff3"/>
              <w:numPr>
                <w:ilvl w:val="0"/>
                <w:numId w:val="53"/>
              </w:numPr>
              <w:ind w:left="128" w:hanging="142"/>
              <w:jc w:val="both"/>
              <w:rPr>
                <w:sz w:val="22"/>
                <w:szCs w:val="22"/>
              </w:rPr>
            </w:pPr>
            <w:r w:rsidRPr="007032A4">
              <w:rPr>
                <w:sz w:val="22"/>
                <w:szCs w:val="22"/>
              </w:rPr>
              <w:t>Подпрограмма Повышение безопасности дорожного движения</w:t>
            </w:r>
          </w:p>
          <w:p w:rsidR="00D67C98" w:rsidRPr="007032A4" w:rsidRDefault="00D67C98" w:rsidP="005C1821">
            <w:pPr>
              <w:pStyle w:val="affff3"/>
              <w:numPr>
                <w:ilvl w:val="0"/>
                <w:numId w:val="53"/>
              </w:numPr>
              <w:ind w:left="128" w:hanging="142"/>
              <w:jc w:val="both"/>
              <w:rPr>
                <w:sz w:val="22"/>
                <w:szCs w:val="22"/>
              </w:rPr>
            </w:pPr>
            <w:r w:rsidRPr="007032A4">
              <w:rPr>
                <w:sz w:val="22"/>
                <w:szCs w:val="22"/>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p w:rsidR="009614FD" w:rsidRPr="007032A4" w:rsidRDefault="00D67C98" w:rsidP="005C1821">
            <w:pPr>
              <w:pStyle w:val="affff3"/>
              <w:numPr>
                <w:ilvl w:val="0"/>
                <w:numId w:val="53"/>
              </w:numPr>
              <w:ind w:left="128" w:hanging="142"/>
              <w:jc w:val="both"/>
              <w:rPr>
                <w:sz w:val="22"/>
                <w:szCs w:val="22"/>
              </w:rPr>
            </w:pPr>
            <w:r w:rsidRPr="007032A4">
              <w:rPr>
                <w:sz w:val="22"/>
                <w:szCs w:val="22"/>
              </w:rPr>
              <w:t>Подпрограмма Обеспечение правопорядка и профилактика правонарушений</w:t>
            </w:r>
          </w:p>
        </w:tc>
      </w:tr>
      <w:tr w:rsidR="009614FD" w:rsidRPr="007032A4" w:rsidTr="00D97BDF">
        <w:tc>
          <w:tcPr>
            <w:tcW w:w="1450" w:type="pct"/>
          </w:tcPr>
          <w:p w:rsidR="009614FD" w:rsidRPr="007032A4" w:rsidRDefault="009614FD" w:rsidP="009614FD">
            <w:pPr>
              <w:jc w:val="both"/>
              <w:rPr>
                <w:sz w:val="22"/>
                <w:szCs w:val="22"/>
              </w:rPr>
            </w:pPr>
            <w:r w:rsidRPr="007032A4">
              <w:rPr>
                <w:sz w:val="22"/>
                <w:szCs w:val="22"/>
              </w:rPr>
              <w:t>Государственная программа «</w:t>
            </w:r>
            <w:r w:rsidRPr="007032A4">
              <w:rPr>
                <w:b/>
                <w:sz w:val="22"/>
                <w:szCs w:val="22"/>
              </w:rPr>
              <w:t>Охрана окружающей среды</w:t>
            </w:r>
            <w:r w:rsidRPr="007032A4">
              <w:rPr>
                <w:sz w:val="22"/>
                <w:szCs w:val="22"/>
              </w:rPr>
              <w:t xml:space="preserve"> в Ленинградской области»</w:t>
            </w:r>
          </w:p>
        </w:tc>
        <w:tc>
          <w:tcPr>
            <w:tcW w:w="3550" w:type="pct"/>
          </w:tcPr>
          <w:p w:rsidR="00971707" w:rsidRPr="007032A4" w:rsidRDefault="00971707" w:rsidP="005C1821">
            <w:pPr>
              <w:pStyle w:val="affff3"/>
              <w:numPr>
                <w:ilvl w:val="0"/>
                <w:numId w:val="53"/>
              </w:numPr>
              <w:ind w:left="128" w:hanging="142"/>
              <w:jc w:val="both"/>
              <w:rPr>
                <w:sz w:val="22"/>
                <w:szCs w:val="22"/>
              </w:rPr>
            </w:pPr>
            <w:r w:rsidRPr="007032A4">
              <w:rPr>
                <w:sz w:val="22"/>
                <w:szCs w:val="22"/>
              </w:rPr>
              <w:t>Подпрограмма Животный мир</w:t>
            </w:r>
          </w:p>
          <w:p w:rsidR="00971707" w:rsidRPr="007032A4" w:rsidRDefault="00971707" w:rsidP="005C1821">
            <w:pPr>
              <w:pStyle w:val="affff3"/>
              <w:numPr>
                <w:ilvl w:val="0"/>
                <w:numId w:val="53"/>
              </w:numPr>
              <w:ind w:left="128" w:hanging="142"/>
              <w:jc w:val="both"/>
              <w:rPr>
                <w:sz w:val="22"/>
                <w:szCs w:val="22"/>
              </w:rPr>
            </w:pPr>
            <w:r w:rsidRPr="007032A4">
              <w:rPr>
                <w:sz w:val="22"/>
                <w:szCs w:val="22"/>
              </w:rPr>
              <w:t>Подпрограмма Экологический надзор</w:t>
            </w:r>
          </w:p>
          <w:p w:rsidR="00971707" w:rsidRPr="007032A4" w:rsidRDefault="00971707" w:rsidP="005C1821">
            <w:pPr>
              <w:pStyle w:val="affff3"/>
              <w:numPr>
                <w:ilvl w:val="0"/>
                <w:numId w:val="53"/>
              </w:numPr>
              <w:ind w:left="128" w:hanging="142"/>
              <w:jc w:val="both"/>
              <w:rPr>
                <w:sz w:val="22"/>
                <w:szCs w:val="22"/>
              </w:rPr>
            </w:pPr>
            <w:r w:rsidRPr="007032A4">
              <w:rPr>
                <w:sz w:val="22"/>
                <w:szCs w:val="22"/>
              </w:rPr>
              <w:t>Подпрограмма Обеспечение реализации мероприятий, направленных на охрану окружающей среды, рациональное природопользование и воспроизводство минерально-сырьевой базы</w:t>
            </w:r>
          </w:p>
          <w:p w:rsidR="00971707" w:rsidRPr="007032A4" w:rsidRDefault="00971707" w:rsidP="005C1821">
            <w:pPr>
              <w:pStyle w:val="affff3"/>
              <w:numPr>
                <w:ilvl w:val="0"/>
                <w:numId w:val="53"/>
              </w:numPr>
              <w:ind w:left="128" w:hanging="142"/>
              <w:jc w:val="both"/>
              <w:rPr>
                <w:sz w:val="22"/>
                <w:szCs w:val="22"/>
              </w:rPr>
            </w:pPr>
            <w:r w:rsidRPr="007032A4">
              <w:rPr>
                <w:sz w:val="22"/>
                <w:szCs w:val="22"/>
              </w:rPr>
              <w:t>Подпрограмма Развитие лесного хозяйства</w:t>
            </w:r>
          </w:p>
          <w:p w:rsidR="00971707" w:rsidRPr="007032A4" w:rsidRDefault="00971707" w:rsidP="005C1821">
            <w:pPr>
              <w:pStyle w:val="affff3"/>
              <w:numPr>
                <w:ilvl w:val="0"/>
                <w:numId w:val="53"/>
              </w:numPr>
              <w:ind w:left="128" w:hanging="142"/>
              <w:jc w:val="both"/>
              <w:rPr>
                <w:sz w:val="22"/>
                <w:szCs w:val="22"/>
              </w:rPr>
            </w:pPr>
            <w:r w:rsidRPr="007032A4">
              <w:rPr>
                <w:sz w:val="22"/>
                <w:szCs w:val="22"/>
              </w:rPr>
              <w:t>Подпрограмма Минерально-сырьевая база</w:t>
            </w:r>
          </w:p>
          <w:p w:rsidR="00971707" w:rsidRPr="007032A4" w:rsidRDefault="00971707" w:rsidP="005C1821">
            <w:pPr>
              <w:pStyle w:val="affff3"/>
              <w:numPr>
                <w:ilvl w:val="0"/>
                <w:numId w:val="53"/>
              </w:numPr>
              <w:ind w:left="128" w:hanging="142"/>
              <w:jc w:val="both"/>
              <w:rPr>
                <w:sz w:val="22"/>
                <w:szCs w:val="22"/>
              </w:rPr>
            </w:pPr>
            <w:r w:rsidRPr="007032A4">
              <w:rPr>
                <w:sz w:val="22"/>
                <w:szCs w:val="22"/>
              </w:rPr>
              <w:t>Подпрограмма Особо охраняемые природные территории</w:t>
            </w:r>
          </w:p>
          <w:p w:rsidR="00971707" w:rsidRPr="007032A4" w:rsidRDefault="00971707" w:rsidP="005C1821">
            <w:pPr>
              <w:pStyle w:val="affff3"/>
              <w:numPr>
                <w:ilvl w:val="0"/>
                <w:numId w:val="53"/>
              </w:numPr>
              <w:ind w:left="128" w:hanging="142"/>
              <w:jc w:val="both"/>
              <w:rPr>
                <w:sz w:val="22"/>
                <w:szCs w:val="22"/>
              </w:rPr>
            </w:pPr>
            <w:r w:rsidRPr="007032A4">
              <w:rPr>
                <w:sz w:val="22"/>
                <w:szCs w:val="22"/>
              </w:rPr>
              <w:t>Подпрограмма Государственная экологическая экспертиза</w:t>
            </w:r>
          </w:p>
          <w:p w:rsidR="00971707" w:rsidRPr="007032A4" w:rsidRDefault="00971707" w:rsidP="005C1821">
            <w:pPr>
              <w:pStyle w:val="affff3"/>
              <w:numPr>
                <w:ilvl w:val="0"/>
                <w:numId w:val="53"/>
              </w:numPr>
              <w:ind w:left="128" w:hanging="142"/>
              <w:jc w:val="both"/>
              <w:rPr>
                <w:sz w:val="22"/>
                <w:szCs w:val="22"/>
              </w:rPr>
            </w:pPr>
            <w:r w:rsidRPr="007032A4">
              <w:rPr>
                <w:sz w:val="22"/>
                <w:szCs w:val="22"/>
              </w:rPr>
              <w:t>Подпрограмма Организация экологического воспитания, образования и просвещения</w:t>
            </w:r>
          </w:p>
          <w:p w:rsidR="00971707" w:rsidRPr="007032A4" w:rsidRDefault="00971707" w:rsidP="005C1821">
            <w:pPr>
              <w:pStyle w:val="affff3"/>
              <w:numPr>
                <w:ilvl w:val="0"/>
                <w:numId w:val="53"/>
              </w:numPr>
              <w:ind w:left="128" w:hanging="142"/>
              <w:jc w:val="both"/>
              <w:rPr>
                <w:sz w:val="22"/>
                <w:szCs w:val="22"/>
              </w:rPr>
            </w:pPr>
            <w:r w:rsidRPr="007032A4">
              <w:rPr>
                <w:sz w:val="22"/>
                <w:szCs w:val="22"/>
              </w:rPr>
              <w:t>Подпрограмма Развитие водохозяйственного комплекса</w:t>
            </w:r>
          </w:p>
          <w:p w:rsidR="00971707" w:rsidRPr="007032A4" w:rsidRDefault="00971707" w:rsidP="005C1821">
            <w:pPr>
              <w:pStyle w:val="affff3"/>
              <w:numPr>
                <w:ilvl w:val="0"/>
                <w:numId w:val="53"/>
              </w:numPr>
              <w:ind w:left="128" w:hanging="142"/>
              <w:jc w:val="both"/>
              <w:rPr>
                <w:sz w:val="22"/>
                <w:szCs w:val="22"/>
              </w:rPr>
            </w:pPr>
            <w:r w:rsidRPr="007032A4">
              <w:rPr>
                <w:sz w:val="22"/>
                <w:szCs w:val="22"/>
              </w:rPr>
              <w:t>Подпрограмма Гидрометеорология и мониторинг окружающей среды</w:t>
            </w:r>
          </w:p>
          <w:p w:rsidR="009614FD" w:rsidRPr="007032A4" w:rsidRDefault="00971707" w:rsidP="005C1821">
            <w:pPr>
              <w:pStyle w:val="affff3"/>
              <w:numPr>
                <w:ilvl w:val="0"/>
                <w:numId w:val="53"/>
              </w:numPr>
              <w:ind w:left="128" w:hanging="142"/>
              <w:jc w:val="both"/>
              <w:rPr>
                <w:sz w:val="22"/>
                <w:szCs w:val="22"/>
              </w:rPr>
            </w:pPr>
            <w:r w:rsidRPr="007032A4">
              <w:rPr>
                <w:sz w:val="22"/>
                <w:szCs w:val="22"/>
              </w:rPr>
              <w:t>Подпрограмма Регулирование качества окружающей среды</w:t>
            </w:r>
          </w:p>
        </w:tc>
      </w:tr>
      <w:tr w:rsidR="009614FD" w:rsidRPr="007032A4" w:rsidTr="00D97BDF">
        <w:tc>
          <w:tcPr>
            <w:tcW w:w="1450" w:type="pct"/>
          </w:tcPr>
          <w:p w:rsidR="009614FD" w:rsidRPr="007032A4" w:rsidRDefault="009614FD" w:rsidP="009614FD">
            <w:pPr>
              <w:jc w:val="both"/>
              <w:rPr>
                <w:sz w:val="22"/>
                <w:szCs w:val="22"/>
              </w:rPr>
            </w:pPr>
            <w:r w:rsidRPr="007032A4">
              <w:rPr>
                <w:sz w:val="22"/>
                <w:szCs w:val="22"/>
              </w:rPr>
              <w:t>Государственная программа «</w:t>
            </w:r>
            <w:r w:rsidRPr="007032A4">
              <w:rPr>
                <w:b/>
                <w:sz w:val="22"/>
                <w:szCs w:val="22"/>
              </w:rPr>
              <w:t>Информационное общество</w:t>
            </w:r>
            <w:r w:rsidRPr="007032A4">
              <w:rPr>
                <w:sz w:val="22"/>
                <w:szCs w:val="22"/>
              </w:rPr>
              <w:t xml:space="preserve"> в Ленинградской области»</w:t>
            </w:r>
          </w:p>
        </w:tc>
        <w:tc>
          <w:tcPr>
            <w:tcW w:w="3550" w:type="pct"/>
          </w:tcPr>
          <w:p w:rsidR="00B45C61" w:rsidRPr="007032A4" w:rsidRDefault="00B45C61" w:rsidP="005C1821">
            <w:pPr>
              <w:pStyle w:val="affff3"/>
              <w:numPr>
                <w:ilvl w:val="0"/>
                <w:numId w:val="53"/>
              </w:numPr>
              <w:ind w:left="128" w:hanging="142"/>
              <w:jc w:val="both"/>
              <w:rPr>
                <w:sz w:val="22"/>
                <w:szCs w:val="22"/>
              </w:rPr>
            </w:pPr>
            <w:r w:rsidRPr="007032A4">
              <w:rPr>
                <w:sz w:val="22"/>
                <w:szCs w:val="22"/>
              </w:rPr>
              <w:t>Подпрограмма Создание и развитие системы государственных и муниципальных закупок Ленинградской области на основе положений контрактной системы в сфере закупок товаров, работ, услуг для обеспечения государственных и муниципальных нужд</w:t>
            </w:r>
          </w:p>
          <w:p w:rsidR="00B45C61" w:rsidRPr="007032A4" w:rsidRDefault="00B45C61" w:rsidP="005C1821">
            <w:pPr>
              <w:pStyle w:val="affff3"/>
              <w:numPr>
                <w:ilvl w:val="0"/>
                <w:numId w:val="53"/>
              </w:numPr>
              <w:ind w:left="128" w:hanging="142"/>
              <w:jc w:val="both"/>
              <w:rPr>
                <w:sz w:val="22"/>
                <w:szCs w:val="22"/>
              </w:rPr>
            </w:pPr>
            <w:r w:rsidRPr="007032A4">
              <w:rPr>
                <w:sz w:val="22"/>
                <w:szCs w:val="22"/>
              </w:rPr>
              <w:t xml:space="preserve">Подпрограмма Внедрение спутниковых навигационных технологий с использованием системы ГЛОНАСС </w:t>
            </w:r>
            <w:r w:rsidRPr="007032A4">
              <w:rPr>
                <w:sz w:val="22"/>
                <w:szCs w:val="22"/>
              </w:rPr>
              <w:lastRenderedPageBreak/>
              <w:t>и других результатов космической деятельности в интересах социально-экономического развития Ленинградской области</w:t>
            </w:r>
          </w:p>
          <w:p w:rsidR="00B45C61" w:rsidRPr="007032A4" w:rsidRDefault="00B45C61" w:rsidP="005C1821">
            <w:pPr>
              <w:pStyle w:val="affff3"/>
              <w:numPr>
                <w:ilvl w:val="0"/>
                <w:numId w:val="53"/>
              </w:numPr>
              <w:ind w:left="128" w:hanging="142"/>
              <w:jc w:val="both"/>
              <w:rPr>
                <w:sz w:val="22"/>
                <w:szCs w:val="22"/>
              </w:rPr>
            </w:pPr>
            <w:r w:rsidRPr="007032A4">
              <w:rPr>
                <w:sz w:val="22"/>
                <w:szCs w:val="22"/>
              </w:rPr>
              <w:t>Подпрограмма Развитие электронного правительства Ленинградской области</w:t>
            </w:r>
          </w:p>
          <w:p w:rsidR="00B45C61" w:rsidRPr="007032A4" w:rsidRDefault="00B45C61" w:rsidP="005C1821">
            <w:pPr>
              <w:pStyle w:val="affff3"/>
              <w:numPr>
                <w:ilvl w:val="0"/>
                <w:numId w:val="53"/>
              </w:numPr>
              <w:ind w:left="128" w:hanging="142"/>
              <w:jc w:val="both"/>
              <w:rPr>
                <w:sz w:val="22"/>
                <w:szCs w:val="22"/>
              </w:rPr>
            </w:pPr>
            <w:r w:rsidRPr="007032A4">
              <w:rPr>
                <w:sz w:val="22"/>
                <w:szCs w:val="22"/>
              </w:rPr>
              <w:t>Подпрограмма Обеспечение информационной безопасности информационного общества</w:t>
            </w:r>
          </w:p>
          <w:p w:rsidR="009614FD" w:rsidRPr="007032A4" w:rsidRDefault="00B45C61" w:rsidP="005C1821">
            <w:pPr>
              <w:pStyle w:val="affff3"/>
              <w:numPr>
                <w:ilvl w:val="0"/>
                <w:numId w:val="53"/>
              </w:numPr>
              <w:ind w:left="128" w:hanging="142"/>
              <w:jc w:val="both"/>
              <w:rPr>
                <w:sz w:val="22"/>
                <w:szCs w:val="22"/>
              </w:rPr>
            </w:pPr>
            <w:r w:rsidRPr="007032A4">
              <w:rPr>
                <w:sz w:val="22"/>
                <w:szCs w:val="22"/>
              </w:rPr>
              <w:t>Подпрограмма Развитие инфраструктуры информационного общества</w:t>
            </w:r>
          </w:p>
        </w:tc>
      </w:tr>
      <w:tr w:rsidR="009614FD" w:rsidRPr="007032A4" w:rsidTr="00D97BDF">
        <w:tc>
          <w:tcPr>
            <w:tcW w:w="1450" w:type="pct"/>
          </w:tcPr>
          <w:p w:rsidR="009614FD" w:rsidRPr="007032A4" w:rsidRDefault="009614FD" w:rsidP="009614FD">
            <w:pPr>
              <w:jc w:val="both"/>
              <w:rPr>
                <w:sz w:val="22"/>
                <w:szCs w:val="22"/>
              </w:rPr>
            </w:pPr>
            <w:r w:rsidRPr="007032A4">
              <w:rPr>
                <w:sz w:val="22"/>
                <w:szCs w:val="22"/>
              </w:rPr>
              <w:lastRenderedPageBreak/>
              <w:t xml:space="preserve">Государственная программа «Стимулирование </w:t>
            </w:r>
            <w:r w:rsidRPr="007032A4">
              <w:rPr>
                <w:b/>
                <w:sz w:val="22"/>
                <w:szCs w:val="22"/>
              </w:rPr>
              <w:t>экономической активности</w:t>
            </w:r>
            <w:r w:rsidRPr="007032A4">
              <w:rPr>
                <w:sz w:val="22"/>
                <w:szCs w:val="22"/>
              </w:rPr>
              <w:t xml:space="preserve"> в Ленинградской области»</w:t>
            </w:r>
          </w:p>
        </w:tc>
        <w:tc>
          <w:tcPr>
            <w:tcW w:w="3550" w:type="pct"/>
          </w:tcPr>
          <w:p w:rsidR="00637D59" w:rsidRPr="007032A4" w:rsidRDefault="00637D59" w:rsidP="005C1821">
            <w:pPr>
              <w:pStyle w:val="affff3"/>
              <w:numPr>
                <w:ilvl w:val="0"/>
                <w:numId w:val="53"/>
              </w:numPr>
              <w:ind w:left="128" w:hanging="142"/>
              <w:jc w:val="both"/>
              <w:rPr>
                <w:sz w:val="22"/>
                <w:szCs w:val="22"/>
              </w:rPr>
            </w:pPr>
            <w:r w:rsidRPr="007032A4">
              <w:rPr>
                <w:sz w:val="22"/>
                <w:szCs w:val="22"/>
              </w:rPr>
              <w:t>Подпрограмма Улучшение условий и охраны труда в Ленинградской области</w:t>
            </w:r>
          </w:p>
          <w:p w:rsidR="00637D59" w:rsidRPr="007032A4" w:rsidRDefault="00637D59" w:rsidP="005C1821">
            <w:pPr>
              <w:pStyle w:val="affff3"/>
              <w:numPr>
                <w:ilvl w:val="0"/>
                <w:numId w:val="53"/>
              </w:numPr>
              <w:ind w:left="128" w:hanging="142"/>
              <w:jc w:val="both"/>
              <w:rPr>
                <w:sz w:val="22"/>
                <w:szCs w:val="22"/>
              </w:rPr>
            </w:pPr>
            <w:r w:rsidRPr="007032A4">
              <w:rPr>
                <w:sz w:val="22"/>
                <w:szCs w:val="22"/>
              </w:rPr>
              <w:t>Подпрограмма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p w:rsidR="00637D59" w:rsidRPr="007032A4" w:rsidRDefault="00637D59" w:rsidP="005C1821">
            <w:pPr>
              <w:pStyle w:val="affff3"/>
              <w:numPr>
                <w:ilvl w:val="0"/>
                <w:numId w:val="53"/>
              </w:numPr>
              <w:ind w:left="128" w:hanging="142"/>
              <w:jc w:val="both"/>
              <w:rPr>
                <w:sz w:val="22"/>
                <w:szCs w:val="22"/>
              </w:rPr>
            </w:pPr>
            <w:r w:rsidRPr="007032A4">
              <w:rPr>
                <w:sz w:val="22"/>
                <w:szCs w:val="22"/>
              </w:rPr>
              <w:t>Подпрограмма Развитие внутреннего и въездного туризма в Ленинградской области</w:t>
            </w:r>
          </w:p>
          <w:p w:rsidR="00637D59" w:rsidRPr="007032A4" w:rsidRDefault="00637D59" w:rsidP="005C1821">
            <w:pPr>
              <w:pStyle w:val="affff3"/>
              <w:numPr>
                <w:ilvl w:val="0"/>
                <w:numId w:val="53"/>
              </w:numPr>
              <w:ind w:left="128" w:hanging="142"/>
              <w:jc w:val="both"/>
              <w:rPr>
                <w:sz w:val="22"/>
                <w:szCs w:val="22"/>
              </w:rPr>
            </w:pPr>
            <w:r w:rsidRPr="007032A4">
              <w:rPr>
                <w:sz w:val="22"/>
                <w:szCs w:val="22"/>
              </w:rPr>
              <w:t>Подпрограмма Развитие международных и межрегиональных связей Ленинградской области</w:t>
            </w:r>
          </w:p>
          <w:p w:rsidR="00637D59" w:rsidRPr="007032A4" w:rsidRDefault="00637D59" w:rsidP="005C1821">
            <w:pPr>
              <w:pStyle w:val="affff3"/>
              <w:numPr>
                <w:ilvl w:val="0"/>
                <w:numId w:val="53"/>
              </w:numPr>
              <w:ind w:left="128" w:hanging="142"/>
              <w:jc w:val="both"/>
              <w:rPr>
                <w:sz w:val="22"/>
                <w:szCs w:val="22"/>
              </w:rPr>
            </w:pPr>
            <w:r w:rsidRPr="007032A4">
              <w:rPr>
                <w:sz w:val="22"/>
                <w:szCs w:val="22"/>
              </w:rPr>
              <w:t>Подпрограмма Развитие малого, среднего предпринимательства и потребительского рынка Ленинградской области</w:t>
            </w:r>
          </w:p>
          <w:p w:rsidR="00637D59" w:rsidRPr="007032A4" w:rsidRDefault="00637D59" w:rsidP="005C1821">
            <w:pPr>
              <w:pStyle w:val="affff3"/>
              <w:numPr>
                <w:ilvl w:val="0"/>
                <w:numId w:val="53"/>
              </w:numPr>
              <w:ind w:left="128" w:hanging="142"/>
              <w:jc w:val="both"/>
              <w:rPr>
                <w:sz w:val="22"/>
                <w:szCs w:val="22"/>
              </w:rPr>
            </w:pPr>
            <w:r w:rsidRPr="007032A4">
              <w:rPr>
                <w:sz w:val="22"/>
                <w:szCs w:val="22"/>
              </w:rPr>
              <w:t>Подпрограмма Развитие рынка труда и содействие занятости населения Ленинградской области</w:t>
            </w:r>
          </w:p>
          <w:p w:rsidR="00637D59" w:rsidRPr="007032A4" w:rsidRDefault="00637D59" w:rsidP="005C1821">
            <w:pPr>
              <w:pStyle w:val="affff3"/>
              <w:numPr>
                <w:ilvl w:val="0"/>
                <w:numId w:val="53"/>
              </w:numPr>
              <w:ind w:left="128" w:hanging="142"/>
              <w:jc w:val="both"/>
              <w:rPr>
                <w:sz w:val="22"/>
                <w:szCs w:val="22"/>
              </w:rPr>
            </w:pPr>
            <w:r w:rsidRPr="007032A4">
              <w:rPr>
                <w:sz w:val="22"/>
                <w:szCs w:val="22"/>
              </w:rPr>
              <w:t>Подпрограмма Совершенствование системы стратегического управления социально-экономическим развитием Ленинградской области</w:t>
            </w:r>
          </w:p>
          <w:p w:rsidR="00637D59" w:rsidRPr="007032A4" w:rsidRDefault="00637D59" w:rsidP="005C1821">
            <w:pPr>
              <w:pStyle w:val="affff3"/>
              <w:numPr>
                <w:ilvl w:val="0"/>
                <w:numId w:val="53"/>
              </w:numPr>
              <w:ind w:left="128" w:hanging="142"/>
              <w:jc w:val="both"/>
              <w:rPr>
                <w:sz w:val="22"/>
                <w:szCs w:val="22"/>
              </w:rPr>
            </w:pPr>
            <w:r w:rsidRPr="007032A4">
              <w:rPr>
                <w:sz w:val="22"/>
                <w:szCs w:val="22"/>
              </w:rPr>
              <w:t>Подпрограмма Развитие промышленности и инноваций в Ленинградской области</w:t>
            </w:r>
          </w:p>
          <w:p w:rsidR="009614FD" w:rsidRPr="007032A4" w:rsidRDefault="00637D59" w:rsidP="005C1821">
            <w:pPr>
              <w:pStyle w:val="affff3"/>
              <w:numPr>
                <w:ilvl w:val="0"/>
                <w:numId w:val="53"/>
              </w:numPr>
              <w:ind w:left="128" w:hanging="142"/>
              <w:jc w:val="both"/>
              <w:rPr>
                <w:sz w:val="22"/>
                <w:szCs w:val="22"/>
              </w:rPr>
            </w:pPr>
            <w:r w:rsidRPr="007032A4">
              <w:rPr>
                <w:sz w:val="22"/>
                <w:szCs w:val="22"/>
              </w:rPr>
              <w:t>Подпрограмма Обеспечение благоприятного инвестиционного климата в Ленинградской области</w:t>
            </w:r>
          </w:p>
        </w:tc>
      </w:tr>
      <w:tr w:rsidR="009614FD" w:rsidRPr="007032A4" w:rsidTr="00D97BDF">
        <w:tc>
          <w:tcPr>
            <w:tcW w:w="1450" w:type="pct"/>
          </w:tcPr>
          <w:p w:rsidR="009614FD" w:rsidRPr="007032A4" w:rsidRDefault="009614FD" w:rsidP="009614FD">
            <w:pPr>
              <w:jc w:val="both"/>
              <w:rPr>
                <w:sz w:val="22"/>
                <w:szCs w:val="22"/>
              </w:rPr>
            </w:pPr>
            <w:r w:rsidRPr="007032A4">
              <w:rPr>
                <w:sz w:val="22"/>
                <w:szCs w:val="22"/>
              </w:rPr>
              <w:t xml:space="preserve">Государственная программа «Развитие </w:t>
            </w:r>
            <w:r w:rsidRPr="007032A4">
              <w:rPr>
                <w:b/>
                <w:sz w:val="22"/>
                <w:szCs w:val="22"/>
              </w:rPr>
              <w:t>автомобильных дорог</w:t>
            </w:r>
            <w:r w:rsidRPr="007032A4">
              <w:rPr>
                <w:sz w:val="22"/>
                <w:szCs w:val="22"/>
              </w:rPr>
              <w:t xml:space="preserve"> в Ленинградской области»</w:t>
            </w:r>
          </w:p>
        </w:tc>
        <w:tc>
          <w:tcPr>
            <w:tcW w:w="3550" w:type="pct"/>
          </w:tcPr>
          <w:p w:rsidR="004B3163" w:rsidRPr="007032A4" w:rsidRDefault="004B3163" w:rsidP="005C1821">
            <w:pPr>
              <w:pStyle w:val="affff3"/>
              <w:numPr>
                <w:ilvl w:val="0"/>
                <w:numId w:val="53"/>
              </w:numPr>
              <w:ind w:left="128" w:hanging="142"/>
              <w:jc w:val="both"/>
              <w:rPr>
                <w:sz w:val="22"/>
                <w:szCs w:val="22"/>
              </w:rPr>
            </w:pPr>
            <w:r w:rsidRPr="007032A4">
              <w:rPr>
                <w:sz w:val="22"/>
                <w:szCs w:val="22"/>
              </w:rPr>
              <w:t>Подпрограмма Повышение безопасности дорожного движения в Ленинградской области</w:t>
            </w:r>
          </w:p>
          <w:p w:rsidR="004B3163" w:rsidRPr="007032A4" w:rsidRDefault="004B3163" w:rsidP="005C1821">
            <w:pPr>
              <w:pStyle w:val="affff3"/>
              <w:numPr>
                <w:ilvl w:val="0"/>
                <w:numId w:val="53"/>
              </w:numPr>
              <w:ind w:left="128" w:hanging="142"/>
              <w:jc w:val="both"/>
              <w:rPr>
                <w:sz w:val="22"/>
                <w:szCs w:val="22"/>
              </w:rPr>
            </w:pPr>
            <w:r w:rsidRPr="007032A4">
              <w:rPr>
                <w:sz w:val="22"/>
                <w:szCs w:val="22"/>
              </w:rPr>
              <w:t>Подпрограмма Содержание и управление дорожным хозяйством</w:t>
            </w:r>
          </w:p>
          <w:p w:rsidR="004B3163" w:rsidRPr="007032A4" w:rsidRDefault="004B3163" w:rsidP="005C1821">
            <w:pPr>
              <w:pStyle w:val="affff3"/>
              <w:numPr>
                <w:ilvl w:val="0"/>
                <w:numId w:val="53"/>
              </w:numPr>
              <w:ind w:left="128" w:hanging="142"/>
              <w:jc w:val="both"/>
              <w:rPr>
                <w:sz w:val="22"/>
                <w:szCs w:val="22"/>
              </w:rPr>
            </w:pPr>
            <w:r w:rsidRPr="007032A4">
              <w:rPr>
                <w:sz w:val="22"/>
                <w:szCs w:val="22"/>
              </w:rPr>
              <w:t>Подпрограмма Поддержание существующей сети автомобильных дорог общего пользования</w:t>
            </w:r>
          </w:p>
          <w:p w:rsidR="009614FD" w:rsidRPr="007032A4" w:rsidRDefault="004B3163" w:rsidP="005C1821">
            <w:pPr>
              <w:pStyle w:val="affff3"/>
              <w:numPr>
                <w:ilvl w:val="0"/>
                <w:numId w:val="53"/>
              </w:numPr>
              <w:ind w:left="128" w:hanging="142"/>
              <w:jc w:val="both"/>
              <w:rPr>
                <w:sz w:val="22"/>
                <w:szCs w:val="22"/>
              </w:rPr>
            </w:pPr>
            <w:r w:rsidRPr="007032A4">
              <w:rPr>
                <w:sz w:val="22"/>
                <w:szCs w:val="22"/>
              </w:rPr>
              <w:t>Подпрограмма Развитие сети автомобильных дорог общего пользования</w:t>
            </w:r>
          </w:p>
        </w:tc>
      </w:tr>
      <w:tr w:rsidR="009614FD" w:rsidRPr="007032A4" w:rsidTr="00D97BDF">
        <w:tc>
          <w:tcPr>
            <w:tcW w:w="1450" w:type="pct"/>
          </w:tcPr>
          <w:p w:rsidR="009614FD" w:rsidRPr="007032A4" w:rsidRDefault="009614FD" w:rsidP="009614FD">
            <w:pPr>
              <w:jc w:val="both"/>
              <w:rPr>
                <w:sz w:val="22"/>
                <w:szCs w:val="22"/>
              </w:rPr>
            </w:pPr>
            <w:r w:rsidRPr="007032A4">
              <w:rPr>
                <w:sz w:val="22"/>
                <w:szCs w:val="22"/>
              </w:rPr>
              <w:t xml:space="preserve">Государственная программа «Развитие </w:t>
            </w:r>
            <w:r w:rsidRPr="007032A4">
              <w:rPr>
                <w:b/>
                <w:sz w:val="22"/>
                <w:szCs w:val="22"/>
              </w:rPr>
              <w:t>сельского хозяйства</w:t>
            </w:r>
            <w:r w:rsidRPr="007032A4">
              <w:rPr>
                <w:sz w:val="22"/>
                <w:szCs w:val="22"/>
              </w:rPr>
              <w:t xml:space="preserve"> в Ленинградской области»</w:t>
            </w:r>
          </w:p>
        </w:tc>
        <w:tc>
          <w:tcPr>
            <w:tcW w:w="3550" w:type="pct"/>
          </w:tcPr>
          <w:p w:rsidR="001E1FE5" w:rsidRPr="007032A4" w:rsidRDefault="001E1FE5" w:rsidP="005C1821">
            <w:pPr>
              <w:pStyle w:val="affff3"/>
              <w:numPr>
                <w:ilvl w:val="0"/>
                <w:numId w:val="53"/>
              </w:numPr>
              <w:ind w:left="128" w:hanging="142"/>
              <w:jc w:val="both"/>
              <w:rPr>
                <w:sz w:val="22"/>
                <w:szCs w:val="22"/>
              </w:rPr>
            </w:pPr>
            <w:r w:rsidRPr="007032A4">
              <w:rPr>
                <w:sz w:val="22"/>
                <w:szCs w:val="22"/>
              </w:rPr>
              <w:t>Подпрограмма Развитие кадрового обеспечения</w:t>
            </w:r>
          </w:p>
          <w:p w:rsidR="001E1FE5" w:rsidRPr="007032A4" w:rsidRDefault="001E1FE5" w:rsidP="005C1821">
            <w:pPr>
              <w:pStyle w:val="affff3"/>
              <w:numPr>
                <w:ilvl w:val="0"/>
                <w:numId w:val="53"/>
              </w:numPr>
              <w:ind w:left="128" w:hanging="142"/>
              <w:jc w:val="both"/>
              <w:rPr>
                <w:sz w:val="22"/>
                <w:szCs w:val="22"/>
              </w:rPr>
            </w:pPr>
            <w:r w:rsidRPr="007032A4">
              <w:rPr>
                <w:sz w:val="22"/>
                <w:szCs w:val="22"/>
              </w:rPr>
              <w:t>Подпрограмма Развитие пушного звероводства</w:t>
            </w:r>
          </w:p>
          <w:p w:rsidR="001E1FE5" w:rsidRPr="007032A4" w:rsidRDefault="001E1FE5" w:rsidP="005C1821">
            <w:pPr>
              <w:pStyle w:val="affff3"/>
              <w:numPr>
                <w:ilvl w:val="0"/>
                <w:numId w:val="53"/>
              </w:numPr>
              <w:ind w:left="128" w:hanging="142"/>
              <w:jc w:val="both"/>
              <w:rPr>
                <w:sz w:val="22"/>
                <w:szCs w:val="22"/>
              </w:rPr>
            </w:pPr>
            <w:r w:rsidRPr="007032A4">
              <w:rPr>
                <w:sz w:val="22"/>
                <w:szCs w:val="22"/>
              </w:rPr>
              <w:t>Подпрограмма Развитие мелиорации земель сельскохозяйственного назначения Ленинградской области на 2014-2020 годы</w:t>
            </w:r>
          </w:p>
          <w:p w:rsidR="001E1FE5" w:rsidRPr="007032A4" w:rsidRDefault="001E1FE5" w:rsidP="005C1821">
            <w:pPr>
              <w:pStyle w:val="affff3"/>
              <w:numPr>
                <w:ilvl w:val="0"/>
                <w:numId w:val="53"/>
              </w:numPr>
              <w:ind w:left="128" w:hanging="142"/>
              <w:jc w:val="both"/>
              <w:rPr>
                <w:sz w:val="22"/>
                <w:szCs w:val="22"/>
              </w:rPr>
            </w:pPr>
            <w:r w:rsidRPr="007032A4">
              <w:rPr>
                <w:sz w:val="22"/>
                <w:szCs w:val="22"/>
              </w:rPr>
              <w:t>Подпрограмма Устойчивое развитие сельских территорий Ленинградской области на 2014 - 2017 годы и на период до 2020 года</w:t>
            </w:r>
          </w:p>
          <w:p w:rsidR="001E1FE5" w:rsidRPr="007032A4" w:rsidRDefault="001E1FE5" w:rsidP="005C1821">
            <w:pPr>
              <w:pStyle w:val="affff3"/>
              <w:numPr>
                <w:ilvl w:val="0"/>
                <w:numId w:val="53"/>
              </w:numPr>
              <w:ind w:left="128" w:hanging="142"/>
              <w:jc w:val="both"/>
              <w:rPr>
                <w:sz w:val="22"/>
                <w:szCs w:val="22"/>
              </w:rPr>
            </w:pPr>
            <w:r w:rsidRPr="007032A4">
              <w:rPr>
                <w:sz w:val="22"/>
                <w:szCs w:val="22"/>
              </w:rPr>
              <w:t>Подпрограмма Обеспечение реализации</w:t>
            </w:r>
          </w:p>
          <w:p w:rsidR="001E1FE5" w:rsidRPr="007032A4" w:rsidRDefault="001E1FE5" w:rsidP="005C1821">
            <w:pPr>
              <w:pStyle w:val="affff3"/>
              <w:numPr>
                <w:ilvl w:val="0"/>
                <w:numId w:val="53"/>
              </w:numPr>
              <w:ind w:left="128" w:hanging="142"/>
              <w:jc w:val="both"/>
              <w:rPr>
                <w:sz w:val="22"/>
                <w:szCs w:val="22"/>
              </w:rPr>
            </w:pPr>
            <w:r w:rsidRPr="007032A4">
              <w:rPr>
                <w:sz w:val="22"/>
                <w:szCs w:val="22"/>
              </w:rPr>
              <w:t>Подпрограмма Техническая и технологическая модернизация, инновационное развитие</w:t>
            </w:r>
          </w:p>
          <w:p w:rsidR="001E1FE5" w:rsidRPr="007032A4" w:rsidRDefault="001E1FE5" w:rsidP="005C1821">
            <w:pPr>
              <w:pStyle w:val="affff3"/>
              <w:numPr>
                <w:ilvl w:val="0"/>
                <w:numId w:val="53"/>
              </w:numPr>
              <w:ind w:left="128" w:hanging="142"/>
              <w:jc w:val="both"/>
              <w:rPr>
                <w:sz w:val="22"/>
                <w:szCs w:val="22"/>
              </w:rPr>
            </w:pPr>
            <w:r w:rsidRPr="007032A4">
              <w:rPr>
                <w:sz w:val="22"/>
                <w:szCs w:val="22"/>
              </w:rPr>
              <w:t>Подпрограмма Поддержка малых форм хозяйствования</w:t>
            </w:r>
          </w:p>
          <w:p w:rsidR="001E1FE5" w:rsidRPr="007032A4" w:rsidRDefault="001E1FE5" w:rsidP="005C1821">
            <w:pPr>
              <w:pStyle w:val="affff3"/>
              <w:numPr>
                <w:ilvl w:val="0"/>
                <w:numId w:val="53"/>
              </w:numPr>
              <w:ind w:left="128" w:hanging="142"/>
              <w:jc w:val="both"/>
              <w:rPr>
                <w:sz w:val="22"/>
                <w:szCs w:val="22"/>
              </w:rPr>
            </w:pPr>
            <w:r w:rsidRPr="007032A4">
              <w:rPr>
                <w:sz w:val="22"/>
                <w:szCs w:val="22"/>
              </w:rPr>
              <w:t>Подпрограмма Развитие пищевой, перерабатывающей промышленности и рыбохозяйственного комплекса</w:t>
            </w:r>
          </w:p>
          <w:p w:rsidR="001E1FE5" w:rsidRPr="007032A4" w:rsidRDefault="001E1FE5" w:rsidP="005C1821">
            <w:pPr>
              <w:pStyle w:val="affff3"/>
              <w:numPr>
                <w:ilvl w:val="0"/>
                <w:numId w:val="53"/>
              </w:numPr>
              <w:ind w:left="128" w:hanging="142"/>
              <w:jc w:val="both"/>
              <w:rPr>
                <w:sz w:val="22"/>
                <w:szCs w:val="22"/>
              </w:rPr>
            </w:pPr>
            <w:r w:rsidRPr="007032A4">
              <w:rPr>
                <w:sz w:val="22"/>
                <w:szCs w:val="22"/>
              </w:rPr>
              <w:t>Подпрограмма Развитие отраслей животноводства</w:t>
            </w:r>
          </w:p>
          <w:p w:rsidR="009614FD" w:rsidRPr="007032A4" w:rsidRDefault="001E1FE5" w:rsidP="005C1821">
            <w:pPr>
              <w:pStyle w:val="affff3"/>
              <w:numPr>
                <w:ilvl w:val="0"/>
                <w:numId w:val="53"/>
              </w:numPr>
              <w:ind w:left="128" w:hanging="142"/>
              <w:jc w:val="both"/>
              <w:rPr>
                <w:sz w:val="22"/>
                <w:szCs w:val="22"/>
              </w:rPr>
            </w:pPr>
            <w:r w:rsidRPr="007032A4">
              <w:rPr>
                <w:sz w:val="22"/>
                <w:szCs w:val="22"/>
              </w:rPr>
              <w:t>Подпрограмма Развитие отраслей растениеводства</w:t>
            </w:r>
          </w:p>
        </w:tc>
      </w:tr>
      <w:tr w:rsidR="009614FD" w:rsidRPr="007032A4" w:rsidTr="00D97BDF">
        <w:tc>
          <w:tcPr>
            <w:tcW w:w="1450" w:type="pct"/>
          </w:tcPr>
          <w:p w:rsidR="009614FD" w:rsidRPr="007032A4" w:rsidRDefault="009614FD" w:rsidP="009614FD">
            <w:pPr>
              <w:jc w:val="both"/>
              <w:rPr>
                <w:sz w:val="22"/>
                <w:szCs w:val="22"/>
              </w:rPr>
            </w:pPr>
            <w:r w:rsidRPr="007032A4">
              <w:rPr>
                <w:sz w:val="22"/>
                <w:szCs w:val="22"/>
              </w:rPr>
              <w:t>Государственная программа «</w:t>
            </w:r>
            <w:r w:rsidRPr="007032A4">
              <w:rPr>
                <w:b/>
                <w:sz w:val="22"/>
                <w:szCs w:val="22"/>
              </w:rPr>
              <w:t xml:space="preserve">Управление </w:t>
            </w:r>
            <w:r w:rsidRPr="007032A4">
              <w:rPr>
                <w:b/>
                <w:sz w:val="22"/>
                <w:szCs w:val="22"/>
              </w:rPr>
              <w:lastRenderedPageBreak/>
              <w:t>государственными финансами</w:t>
            </w:r>
            <w:r w:rsidRPr="007032A4">
              <w:rPr>
                <w:sz w:val="22"/>
                <w:szCs w:val="22"/>
              </w:rPr>
              <w:t xml:space="preserve"> и государственным долгом в Ленинградской области»</w:t>
            </w:r>
          </w:p>
        </w:tc>
        <w:tc>
          <w:tcPr>
            <w:tcW w:w="3550" w:type="pct"/>
          </w:tcPr>
          <w:p w:rsidR="002247F0" w:rsidRPr="007032A4" w:rsidRDefault="002247F0" w:rsidP="005C1821">
            <w:pPr>
              <w:pStyle w:val="affff3"/>
              <w:numPr>
                <w:ilvl w:val="0"/>
                <w:numId w:val="53"/>
              </w:numPr>
              <w:ind w:left="128" w:hanging="142"/>
              <w:jc w:val="both"/>
              <w:rPr>
                <w:sz w:val="22"/>
                <w:szCs w:val="22"/>
              </w:rPr>
            </w:pPr>
            <w:r w:rsidRPr="007032A4">
              <w:rPr>
                <w:sz w:val="22"/>
                <w:szCs w:val="22"/>
              </w:rPr>
              <w:lastRenderedPageBreak/>
              <w:t>Подпрограмма Повышение прозрачности и открытости Областного бюджета для граждан</w:t>
            </w:r>
          </w:p>
          <w:p w:rsidR="002247F0" w:rsidRPr="007032A4" w:rsidRDefault="002247F0" w:rsidP="005C1821">
            <w:pPr>
              <w:pStyle w:val="affff3"/>
              <w:numPr>
                <w:ilvl w:val="0"/>
                <w:numId w:val="53"/>
              </w:numPr>
              <w:ind w:left="128" w:hanging="142"/>
              <w:jc w:val="both"/>
              <w:rPr>
                <w:sz w:val="22"/>
                <w:szCs w:val="22"/>
              </w:rPr>
            </w:pPr>
            <w:r w:rsidRPr="007032A4">
              <w:rPr>
                <w:sz w:val="22"/>
                <w:szCs w:val="22"/>
              </w:rPr>
              <w:lastRenderedPageBreak/>
              <w:t>Подпрограмма Обеспечение эффективного бюджетирования изменений в отраслях социальной сферы</w:t>
            </w:r>
          </w:p>
          <w:p w:rsidR="002247F0" w:rsidRPr="007032A4" w:rsidRDefault="002247F0" w:rsidP="005C1821">
            <w:pPr>
              <w:pStyle w:val="affff3"/>
              <w:numPr>
                <w:ilvl w:val="0"/>
                <w:numId w:val="53"/>
              </w:numPr>
              <w:ind w:left="128" w:hanging="142"/>
              <w:jc w:val="both"/>
              <w:rPr>
                <w:sz w:val="22"/>
                <w:szCs w:val="22"/>
              </w:rPr>
            </w:pPr>
            <w:r w:rsidRPr="007032A4">
              <w:rPr>
                <w:sz w:val="22"/>
                <w:szCs w:val="22"/>
              </w:rPr>
              <w:t>Подпрограмма Повышение эффективности бюджетных инвестиций</w:t>
            </w:r>
          </w:p>
          <w:p w:rsidR="002247F0" w:rsidRPr="007032A4" w:rsidRDefault="002247F0" w:rsidP="005C1821">
            <w:pPr>
              <w:pStyle w:val="affff3"/>
              <w:numPr>
                <w:ilvl w:val="0"/>
                <w:numId w:val="53"/>
              </w:numPr>
              <w:ind w:left="128" w:hanging="142"/>
              <w:jc w:val="both"/>
              <w:rPr>
                <w:sz w:val="22"/>
                <w:szCs w:val="22"/>
              </w:rPr>
            </w:pPr>
            <w:r w:rsidRPr="007032A4">
              <w:rPr>
                <w:sz w:val="22"/>
                <w:szCs w:val="22"/>
              </w:rPr>
              <w:t>Подпрограмма Управление государственным долгом Ленинградской области</w:t>
            </w:r>
          </w:p>
          <w:p w:rsidR="009614FD" w:rsidRPr="007032A4" w:rsidRDefault="002247F0" w:rsidP="005C1821">
            <w:pPr>
              <w:pStyle w:val="affff3"/>
              <w:numPr>
                <w:ilvl w:val="0"/>
                <w:numId w:val="53"/>
              </w:numPr>
              <w:ind w:left="128" w:hanging="142"/>
              <w:jc w:val="both"/>
              <w:rPr>
                <w:sz w:val="22"/>
                <w:szCs w:val="22"/>
              </w:rPr>
            </w:pPr>
            <w:r w:rsidRPr="007032A4">
              <w:rPr>
                <w:sz w:val="22"/>
                <w:szCs w:val="2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r>
      <w:tr w:rsidR="009614FD" w:rsidRPr="007032A4" w:rsidTr="00D97BDF">
        <w:tc>
          <w:tcPr>
            <w:tcW w:w="1450" w:type="pct"/>
          </w:tcPr>
          <w:p w:rsidR="009614FD" w:rsidRPr="007032A4" w:rsidRDefault="009614FD" w:rsidP="009614FD">
            <w:pPr>
              <w:jc w:val="both"/>
              <w:rPr>
                <w:sz w:val="22"/>
                <w:szCs w:val="22"/>
              </w:rPr>
            </w:pPr>
            <w:r w:rsidRPr="007032A4">
              <w:rPr>
                <w:sz w:val="22"/>
                <w:szCs w:val="22"/>
              </w:rPr>
              <w:lastRenderedPageBreak/>
              <w:t>Государственная программа «</w:t>
            </w:r>
            <w:r w:rsidRPr="007032A4">
              <w:rPr>
                <w:b/>
                <w:sz w:val="22"/>
                <w:szCs w:val="22"/>
              </w:rPr>
              <w:t>Повышение эффективности государственного управления</w:t>
            </w:r>
            <w:r w:rsidRPr="007032A4">
              <w:rPr>
                <w:sz w:val="22"/>
                <w:szCs w:val="22"/>
              </w:rPr>
              <w:t xml:space="preserve"> и снижение административных барьеров при предоставлении государственных и муниципальных услуг в Ленинградской области»</w:t>
            </w:r>
          </w:p>
        </w:tc>
        <w:tc>
          <w:tcPr>
            <w:tcW w:w="3550" w:type="pct"/>
          </w:tcPr>
          <w:p w:rsidR="009614FD" w:rsidRPr="007032A4" w:rsidRDefault="00DA21C2" w:rsidP="005C1821">
            <w:pPr>
              <w:pStyle w:val="affff3"/>
              <w:numPr>
                <w:ilvl w:val="0"/>
                <w:numId w:val="53"/>
              </w:numPr>
              <w:ind w:left="128" w:hanging="142"/>
              <w:jc w:val="both"/>
              <w:rPr>
                <w:sz w:val="22"/>
                <w:szCs w:val="22"/>
              </w:rPr>
            </w:pPr>
            <w:r w:rsidRPr="007032A4">
              <w:rPr>
                <w:sz w:val="22"/>
                <w:szCs w:val="22"/>
              </w:rPr>
              <w:t>Подпрограмма Снижение административных барьеров при предоставлении государственных и муниципальных услуг в Ленинградской области</w:t>
            </w:r>
          </w:p>
          <w:p w:rsidR="00DA21C2" w:rsidRPr="007032A4" w:rsidRDefault="00DA21C2" w:rsidP="005C1821">
            <w:pPr>
              <w:pStyle w:val="affff3"/>
              <w:numPr>
                <w:ilvl w:val="0"/>
                <w:numId w:val="53"/>
              </w:numPr>
              <w:ind w:left="128" w:hanging="142"/>
              <w:jc w:val="both"/>
              <w:rPr>
                <w:sz w:val="22"/>
                <w:szCs w:val="22"/>
              </w:rPr>
            </w:pPr>
            <w:r w:rsidRPr="007032A4">
              <w:rPr>
                <w:sz w:val="22"/>
                <w:szCs w:val="22"/>
              </w:rPr>
              <w:t>Подпрограмма Развитие государственной гражданской службы Ленинградской области</w:t>
            </w:r>
          </w:p>
        </w:tc>
      </w:tr>
      <w:tr w:rsidR="009614FD" w:rsidRPr="007032A4" w:rsidTr="00D97BDF">
        <w:tc>
          <w:tcPr>
            <w:tcW w:w="1450" w:type="pct"/>
          </w:tcPr>
          <w:p w:rsidR="009614FD" w:rsidRPr="007032A4" w:rsidRDefault="009614FD" w:rsidP="009614FD">
            <w:pPr>
              <w:jc w:val="both"/>
              <w:rPr>
                <w:sz w:val="22"/>
                <w:szCs w:val="22"/>
              </w:rPr>
            </w:pPr>
            <w:r w:rsidRPr="007032A4">
              <w:rPr>
                <w:sz w:val="22"/>
                <w:szCs w:val="22"/>
              </w:rPr>
              <w:t>Государственная программа «</w:t>
            </w:r>
            <w:r w:rsidRPr="007032A4">
              <w:rPr>
                <w:b/>
                <w:sz w:val="22"/>
                <w:szCs w:val="22"/>
              </w:rPr>
              <w:t>Устойчивое общественное развитие</w:t>
            </w:r>
            <w:r w:rsidRPr="007032A4">
              <w:rPr>
                <w:sz w:val="22"/>
                <w:szCs w:val="22"/>
              </w:rPr>
              <w:t xml:space="preserve"> в Ленинградской области»</w:t>
            </w:r>
          </w:p>
        </w:tc>
        <w:tc>
          <w:tcPr>
            <w:tcW w:w="3550" w:type="pct"/>
          </w:tcPr>
          <w:p w:rsidR="004C6D0E" w:rsidRPr="007032A4" w:rsidRDefault="004C6D0E" w:rsidP="005C1821">
            <w:pPr>
              <w:pStyle w:val="affff3"/>
              <w:numPr>
                <w:ilvl w:val="0"/>
                <w:numId w:val="53"/>
              </w:numPr>
              <w:ind w:left="128" w:hanging="142"/>
              <w:jc w:val="both"/>
              <w:rPr>
                <w:sz w:val="22"/>
                <w:szCs w:val="22"/>
              </w:rPr>
            </w:pPr>
            <w:r w:rsidRPr="007032A4">
              <w:rPr>
                <w:sz w:val="22"/>
                <w:szCs w:val="22"/>
              </w:rPr>
              <w:t>Подпрограмма Государственная поддержка социально ориентированных некоммерческих организаций на 2014 - 2016 годы</w:t>
            </w:r>
          </w:p>
          <w:p w:rsidR="004C6D0E" w:rsidRPr="007032A4" w:rsidRDefault="004C6D0E" w:rsidP="005C1821">
            <w:pPr>
              <w:pStyle w:val="affff3"/>
              <w:numPr>
                <w:ilvl w:val="0"/>
                <w:numId w:val="53"/>
              </w:numPr>
              <w:ind w:left="128" w:hanging="142"/>
              <w:jc w:val="both"/>
              <w:rPr>
                <w:sz w:val="22"/>
                <w:szCs w:val="22"/>
              </w:rPr>
            </w:pPr>
            <w:r w:rsidRPr="007032A4">
              <w:rPr>
                <w:sz w:val="22"/>
                <w:szCs w:val="22"/>
              </w:rPr>
              <w:t>Подпрограмма Профилактика асоциального поведения в молодежной среде на 2014 - 2016 годы</w:t>
            </w:r>
          </w:p>
          <w:p w:rsidR="004C6D0E" w:rsidRPr="007032A4" w:rsidRDefault="004C6D0E" w:rsidP="005C1821">
            <w:pPr>
              <w:pStyle w:val="affff3"/>
              <w:numPr>
                <w:ilvl w:val="0"/>
                <w:numId w:val="53"/>
              </w:numPr>
              <w:ind w:left="128" w:hanging="142"/>
              <w:jc w:val="both"/>
              <w:rPr>
                <w:sz w:val="22"/>
                <w:szCs w:val="22"/>
              </w:rPr>
            </w:pPr>
            <w:r w:rsidRPr="007032A4">
              <w:rPr>
                <w:sz w:val="22"/>
                <w:szCs w:val="22"/>
              </w:rPr>
              <w:t>Подпрограмма Патриотическое воспитание Область Славы! на 2014 - 2016 годы</w:t>
            </w:r>
          </w:p>
          <w:p w:rsidR="004C6D0E" w:rsidRPr="007032A4" w:rsidRDefault="004C6D0E" w:rsidP="005C1821">
            <w:pPr>
              <w:pStyle w:val="affff3"/>
              <w:numPr>
                <w:ilvl w:val="0"/>
                <w:numId w:val="53"/>
              </w:numPr>
              <w:ind w:left="128" w:hanging="142"/>
              <w:jc w:val="both"/>
              <w:rPr>
                <w:sz w:val="22"/>
                <w:szCs w:val="22"/>
              </w:rPr>
            </w:pPr>
            <w:r w:rsidRPr="007032A4">
              <w:rPr>
                <w:sz w:val="22"/>
                <w:szCs w:val="22"/>
              </w:rPr>
              <w:t>Подпрограмма Молодежь Ленинградской области на 2014 - 2016 годы</w:t>
            </w:r>
          </w:p>
          <w:p w:rsidR="004C6D0E" w:rsidRPr="007032A4" w:rsidRDefault="004C6D0E" w:rsidP="005C1821">
            <w:pPr>
              <w:pStyle w:val="affff3"/>
              <w:numPr>
                <w:ilvl w:val="0"/>
                <w:numId w:val="53"/>
              </w:numPr>
              <w:ind w:left="128" w:hanging="142"/>
              <w:jc w:val="both"/>
              <w:rPr>
                <w:sz w:val="22"/>
                <w:szCs w:val="22"/>
              </w:rPr>
            </w:pPr>
            <w:r w:rsidRPr="007032A4">
              <w:rPr>
                <w:sz w:val="22"/>
                <w:szCs w:val="22"/>
              </w:rPr>
              <w:t>Подпрограмма Общество и власть на 2014 - 2016 годы</w:t>
            </w:r>
          </w:p>
          <w:p w:rsidR="004C6D0E" w:rsidRPr="007032A4" w:rsidRDefault="004C6D0E" w:rsidP="005C1821">
            <w:pPr>
              <w:pStyle w:val="affff3"/>
              <w:numPr>
                <w:ilvl w:val="0"/>
                <w:numId w:val="53"/>
              </w:numPr>
              <w:ind w:left="128" w:hanging="142"/>
              <w:jc w:val="both"/>
              <w:rPr>
                <w:sz w:val="22"/>
                <w:szCs w:val="22"/>
              </w:rPr>
            </w:pPr>
            <w:r w:rsidRPr="007032A4">
              <w:rPr>
                <w:sz w:val="22"/>
                <w:szCs w:val="22"/>
              </w:rPr>
              <w:t>Подпрограмма Развитие системы защиты прав потребителей в Ленинградской области на 2014 - 2016 годы</w:t>
            </w:r>
          </w:p>
          <w:p w:rsidR="004C6D0E" w:rsidRPr="007032A4" w:rsidRDefault="004C6D0E" w:rsidP="005C1821">
            <w:pPr>
              <w:pStyle w:val="affff3"/>
              <w:numPr>
                <w:ilvl w:val="0"/>
                <w:numId w:val="53"/>
              </w:numPr>
              <w:ind w:left="128" w:hanging="142"/>
              <w:jc w:val="both"/>
              <w:rPr>
                <w:sz w:val="22"/>
                <w:szCs w:val="22"/>
              </w:rPr>
            </w:pPr>
            <w:r w:rsidRPr="007032A4">
              <w:rPr>
                <w:sz w:val="22"/>
                <w:szCs w:val="22"/>
              </w:rPr>
              <w:t>Подпрограмма Создание условий для эффективного выполнения органами местного самоуправления своих полномочий на 2014 - 2016 годы</w:t>
            </w:r>
          </w:p>
          <w:p w:rsidR="004C6D0E" w:rsidRPr="007032A4" w:rsidRDefault="004C6D0E" w:rsidP="005C1821">
            <w:pPr>
              <w:pStyle w:val="affff3"/>
              <w:numPr>
                <w:ilvl w:val="0"/>
                <w:numId w:val="53"/>
              </w:numPr>
              <w:ind w:left="128" w:hanging="142"/>
              <w:jc w:val="both"/>
              <w:rPr>
                <w:sz w:val="22"/>
                <w:szCs w:val="22"/>
              </w:rPr>
            </w:pPr>
            <w:r w:rsidRPr="007032A4">
              <w:rPr>
                <w:sz w:val="22"/>
                <w:szCs w:val="22"/>
              </w:rPr>
              <w:t>Подпрограмма Поддержка этнокультурной самобытности коренных малочисленных народов, проживающих на территории Ленинградской области на 2014 - 2016 годы</w:t>
            </w:r>
          </w:p>
          <w:p w:rsidR="009614FD" w:rsidRPr="007032A4" w:rsidRDefault="004C6D0E" w:rsidP="005C1821">
            <w:pPr>
              <w:pStyle w:val="affff3"/>
              <w:numPr>
                <w:ilvl w:val="0"/>
                <w:numId w:val="53"/>
              </w:numPr>
              <w:ind w:left="128" w:hanging="142"/>
              <w:jc w:val="both"/>
              <w:rPr>
                <w:sz w:val="22"/>
                <w:szCs w:val="22"/>
              </w:rPr>
            </w:pPr>
            <w:r w:rsidRPr="007032A4">
              <w:rPr>
                <w:sz w:val="22"/>
                <w:szCs w:val="22"/>
              </w:rPr>
              <w:t>Подпрограмма Гармонизация межнациональных и межконфессиональных отношений в Ленинградской области на 2014 - 2016 годы</w:t>
            </w:r>
          </w:p>
        </w:tc>
      </w:tr>
      <w:bookmarkEnd w:id="1"/>
      <w:bookmarkEnd w:id="2"/>
    </w:tbl>
    <w:p w:rsidR="00643E14" w:rsidRPr="007032A4" w:rsidRDefault="00643E14" w:rsidP="00C134EB">
      <w:pPr>
        <w:pStyle w:val="18"/>
        <w:suppressAutoHyphens/>
        <w:spacing w:before="0" w:after="0"/>
        <w:rPr>
          <w:sz w:val="28"/>
          <w:szCs w:val="28"/>
        </w:rPr>
      </w:pPr>
    </w:p>
    <w:sectPr w:rsidR="00643E14" w:rsidRPr="007032A4" w:rsidSect="002E1CCB">
      <w:footerReference w:type="default" r:id="rId8"/>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177" w:rsidRDefault="00623177">
      <w:r>
        <w:separator/>
      </w:r>
    </w:p>
  </w:endnote>
  <w:endnote w:type="continuationSeparator" w:id="1">
    <w:p w:rsidR="00623177" w:rsidRDefault="00623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19" w:rsidRPr="00F94DB6" w:rsidRDefault="00EC555B" w:rsidP="00AA62C9">
    <w:pPr>
      <w:pStyle w:val="afc"/>
    </w:pPr>
    <w:fldSimple w:instr="PAGE  ">
      <w:r w:rsidR="00402D1F">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177" w:rsidRDefault="00623177">
      <w:r>
        <w:separator/>
      </w:r>
    </w:p>
  </w:footnote>
  <w:footnote w:type="continuationSeparator" w:id="1">
    <w:p w:rsidR="00623177" w:rsidRDefault="00623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3">
    <w:nsid w:val="00000008"/>
    <w:multiLevelType w:val="singleLevel"/>
    <w:tmpl w:val="CDAA7250"/>
    <w:name w:val="WW8Num8"/>
    <w:lvl w:ilvl="0">
      <w:numFmt w:val="bullet"/>
      <w:lvlText w:val="-"/>
      <w:lvlJc w:val="left"/>
      <w:pPr>
        <w:tabs>
          <w:tab w:val="num" w:pos="502"/>
        </w:tabs>
        <w:ind w:left="502" w:hanging="360"/>
      </w:pPr>
      <w:rPr>
        <w:rFonts w:ascii="Times New Roman" w:hAnsi="Times New Roman" w:cs="Times New Roman"/>
        <w:color w:val="auto"/>
      </w:r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18030D5"/>
    <w:multiLevelType w:val="hybridMultilevel"/>
    <w:tmpl w:val="3D8ED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6E0D32"/>
    <w:multiLevelType w:val="hybridMultilevel"/>
    <w:tmpl w:val="CB9CADFE"/>
    <w:lvl w:ilvl="0" w:tplc="1F0C5D4A">
      <w:start w:val="1"/>
      <w:numFmt w:val="bullet"/>
      <w:lvlText w:val=""/>
      <w:lvlJc w:val="left"/>
      <w:pPr>
        <w:ind w:left="720" w:hanging="360"/>
      </w:pPr>
      <w:rPr>
        <w:rFonts w:ascii="Symbol" w:hAnsi="Symbol" w:hint="default"/>
      </w:rPr>
    </w:lvl>
    <w:lvl w:ilvl="1" w:tplc="1F0C5D4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9461D9"/>
    <w:multiLevelType w:val="hybridMultilevel"/>
    <w:tmpl w:val="0C46581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04BC5DE0"/>
    <w:multiLevelType w:val="hybridMultilevel"/>
    <w:tmpl w:val="323ED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8710104"/>
    <w:multiLevelType w:val="multilevel"/>
    <w:tmpl w:val="5E80DB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9426272"/>
    <w:multiLevelType w:val="hybridMultilevel"/>
    <w:tmpl w:val="EE6E769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4B58D0"/>
    <w:multiLevelType w:val="hybridMultilevel"/>
    <w:tmpl w:val="CA98A6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7B263E"/>
    <w:multiLevelType w:val="hybridMultilevel"/>
    <w:tmpl w:val="088E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20D55"/>
    <w:multiLevelType w:val="hybridMultilevel"/>
    <w:tmpl w:val="5BDEEB22"/>
    <w:lvl w:ilvl="0" w:tplc="FA3C943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3D1798E"/>
    <w:multiLevelType w:val="hybridMultilevel"/>
    <w:tmpl w:val="2DFA444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3F7136F"/>
    <w:multiLevelType w:val="hybridMultilevel"/>
    <w:tmpl w:val="58D081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4831264"/>
    <w:multiLevelType w:val="multilevel"/>
    <w:tmpl w:val="756893E6"/>
    <w:lvl w:ilvl="0">
      <w:start w:val="1"/>
      <w:numFmt w:val="bullet"/>
      <w:lvlText w:val=""/>
      <w:lvlJc w:val="left"/>
      <w:pPr>
        <w:ind w:left="720" w:hanging="720"/>
      </w:pPr>
      <w:rPr>
        <w:rFonts w:ascii="Wingdings" w:hAnsi="Wingdings" w:hint="default"/>
      </w:rPr>
    </w:lvl>
    <w:lvl w:ilvl="1">
      <w:start w:val="11"/>
      <w:numFmt w:val="decimal"/>
      <w:lvlText w:val="%1.%2."/>
      <w:lvlJc w:val="left"/>
      <w:pPr>
        <w:ind w:left="720" w:hanging="720"/>
      </w:pPr>
      <w:rPr>
        <w:rFonts w:hint="default"/>
      </w:rPr>
    </w:lvl>
    <w:lvl w:ilvl="2">
      <w:start w:val="1"/>
      <w:numFmt w:val="decimal"/>
      <w:lvlText w:val="5.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A00384A"/>
    <w:multiLevelType w:val="hybridMultilevel"/>
    <w:tmpl w:val="517EC2F6"/>
    <w:lvl w:ilvl="0" w:tplc="BD167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A125E00"/>
    <w:multiLevelType w:val="hybridMultilevel"/>
    <w:tmpl w:val="E52C5634"/>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0">
    <w:nsid w:val="1B7C25DC"/>
    <w:multiLevelType w:val="multilevel"/>
    <w:tmpl w:val="5AACFFB8"/>
    <w:lvl w:ilvl="0">
      <w:start w:val="1"/>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1D5B60C7"/>
    <w:multiLevelType w:val="hybridMultilevel"/>
    <w:tmpl w:val="197E5C72"/>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1E240218"/>
    <w:multiLevelType w:val="multilevel"/>
    <w:tmpl w:val="05D65CCC"/>
    <w:lvl w:ilvl="0">
      <w:start w:val="1"/>
      <w:numFmt w:val="bullet"/>
      <w:lvlText w:val=""/>
      <w:lvlJc w:val="left"/>
      <w:pPr>
        <w:ind w:left="1069" w:hanging="360"/>
      </w:pPr>
      <w:rPr>
        <w:rFonts w:ascii="Symbol" w:hAnsi="Symbol"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3">
    <w:nsid w:val="21CD6478"/>
    <w:multiLevelType w:val="hybridMultilevel"/>
    <w:tmpl w:val="4E72D79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nsid w:val="22827F93"/>
    <w:multiLevelType w:val="hybridMultilevel"/>
    <w:tmpl w:val="0532B4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AA6B42"/>
    <w:multiLevelType w:val="hybridMultilevel"/>
    <w:tmpl w:val="1F84851C"/>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267F7FEC"/>
    <w:multiLevelType w:val="hybridMultilevel"/>
    <w:tmpl w:val="B5AE82E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8481261"/>
    <w:multiLevelType w:val="hybridMultilevel"/>
    <w:tmpl w:val="9F9463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542A1E"/>
    <w:multiLevelType w:val="hybridMultilevel"/>
    <w:tmpl w:val="FBBE6242"/>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301F579F"/>
    <w:multiLevelType w:val="hybridMultilevel"/>
    <w:tmpl w:val="610A13C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0">
    <w:nsid w:val="31485958"/>
    <w:multiLevelType w:val="hybridMultilevel"/>
    <w:tmpl w:val="89981F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37D23705"/>
    <w:multiLevelType w:val="multilevel"/>
    <w:tmpl w:val="DD98A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1B21CB"/>
    <w:multiLevelType w:val="hybridMultilevel"/>
    <w:tmpl w:val="4DC8713C"/>
    <w:lvl w:ilvl="0" w:tplc="04190011">
      <w:start w:val="1"/>
      <w:numFmt w:val="decimal"/>
      <w:lvlText w:val="%1)"/>
      <w:lvlJc w:val="left"/>
      <w:pPr>
        <w:tabs>
          <w:tab w:val="num" w:pos="1948"/>
        </w:tabs>
        <w:ind w:left="1948" w:hanging="360"/>
      </w:pPr>
      <w:rPr>
        <w:rFonts w:hint="default"/>
      </w:rPr>
    </w:lvl>
    <w:lvl w:ilvl="1" w:tplc="04190003">
      <w:start w:val="1"/>
      <w:numFmt w:val="bullet"/>
      <w:lvlText w:val="o"/>
      <w:lvlJc w:val="left"/>
      <w:pPr>
        <w:tabs>
          <w:tab w:val="num" w:pos="2668"/>
        </w:tabs>
        <w:ind w:left="2668" w:hanging="360"/>
      </w:pPr>
      <w:rPr>
        <w:rFonts w:ascii="Courier New" w:hAnsi="Courier New" w:cs="Courier New" w:hint="default"/>
      </w:rPr>
    </w:lvl>
    <w:lvl w:ilvl="2" w:tplc="04190005" w:tentative="1">
      <w:start w:val="1"/>
      <w:numFmt w:val="bullet"/>
      <w:lvlText w:val=""/>
      <w:lvlJc w:val="left"/>
      <w:pPr>
        <w:tabs>
          <w:tab w:val="num" w:pos="3388"/>
        </w:tabs>
        <w:ind w:left="3388" w:hanging="360"/>
      </w:pPr>
      <w:rPr>
        <w:rFonts w:ascii="Wingdings" w:hAnsi="Wingdings" w:hint="default"/>
      </w:rPr>
    </w:lvl>
    <w:lvl w:ilvl="3" w:tplc="04190001" w:tentative="1">
      <w:start w:val="1"/>
      <w:numFmt w:val="bullet"/>
      <w:lvlText w:val=""/>
      <w:lvlJc w:val="left"/>
      <w:pPr>
        <w:tabs>
          <w:tab w:val="num" w:pos="4108"/>
        </w:tabs>
        <w:ind w:left="4108" w:hanging="360"/>
      </w:pPr>
      <w:rPr>
        <w:rFonts w:ascii="Symbol" w:hAnsi="Symbol" w:hint="default"/>
      </w:rPr>
    </w:lvl>
    <w:lvl w:ilvl="4" w:tplc="04190003" w:tentative="1">
      <w:start w:val="1"/>
      <w:numFmt w:val="bullet"/>
      <w:lvlText w:val="o"/>
      <w:lvlJc w:val="left"/>
      <w:pPr>
        <w:tabs>
          <w:tab w:val="num" w:pos="4828"/>
        </w:tabs>
        <w:ind w:left="4828" w:hanging="360"/>
      </w:pPr>
      <w:rPr>
        <w:rFonts w:ascii="Courier New" w:hAnsi="Courier New" w:cs="Courier New" w:hint="default"/>
      </w:rPr>
    </w:lvl>
    <w:lvl w:ilvl="5" w:tplc="04190005" w:tentative="1">
      <w:start w:val="1"/>
      <w:numFmt w:val="bullet"/>
      <w:lvlText w:val=""/>
      <w:lvlJc w:val="left"/>
      <w:pPr>
        <w:tabs>
          <w:tab w:val="num" w:pos="5548"/>
        </w:tabs>
        <w:ind w:left="5548" w:hanging="360"/>
      </w:pPr>
      <w:rPr>
        <w:rFonts w:ascii="Wingdings" w:hAnsi="Wingdings" w:hint="default"/>
      </w:rPr>
    </w:lvl>
    <w:lvl w:ilvl="6" w:tplc="04190001" w:tentative="1">
      <w:start w:val="1"/>
      <w:numFmt w:val="bullet"/>
      <w:lvlText w:val=""/>
      <w:lvlJc w:val="left"/>
      <w:pPr>
        <w:tabs>
          <w:tab w:val="num" w:pos="6268"/>
        </w:tabs>
        <w:ind w:left="6268" w:hanging="360"/>
      </w:pPr>
      <w:rPr>
        <w:rFonts w:ascii="Symbol" w:hAnsi="Symbol" w:hint="default"/>
      </w:rPr>
    </w:lvl>
    <w:lvl w:ilvl="7" w:tplc="04190003" w:tentative="1">
      <w:start w:val="1"/>
      <w:numFmt w:val="bullet"/>
      <w:lvlText w:val="o"/>
      <w:lvlJc w:val="left"/>
      <w:pPr>
        <w:tabs>
          <w:tab w:val="num" w:pos="6988"/>
        </w:tabs>
        <w:ind w:left="6988" w:hanging="360"/>
      </w:pPr>
      <w:rPr>
        <w:rFonts w:ascii="Courier New" w:hAnsi="Courier New" w:cs="Courier New" w:hint="default"/>
      </w:rPr>
    </w:lvl>
    <w:lvl w:ilvl="8" w:tplc="04190005" w:tentative="1">
      <w:start w:val="1"/>
      <w:numFmt w:val="bullet"/>
      <w:lvlText w:val=""/>
      <w:lvlJc w:val="left"/>
      <w:pPr>
        <w:tabs>
          <w:tab w:val="num" w:pos="7708"/>
        </w:tabs>
        <w:ind w:left="7708" w:hanging="360"/>
      </w:pPr>
      <w:rPr>
        <w:rFonts w:ascii="Wingdings" w:hAnsi="Wingdings" w:hint="default"/>
      </w:rPr>
    </w:lvl>
  </w:abstractNum>
  <w:abstractNum w:abstractNumId="33">
    <w:nsid w:val="3B2F34D1"/>
    <w:multiLevelType w:val="hybridMultilevel"/>
    <w:tmpl w:val="E9A624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3D4D7081"/>
    <w:multiLevelType w:val="hybridMultilevel"/>
    <w:tmpl w:val="CCFEBE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C858F4"/>
    <w:multiLevelType w:val="hybridMultilevel"/>
    <w:tmpl w:val="8998EE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3DDB3DA9"/>
    <w:multiLevelType w:val="hybridMultilevel"/>
    <w:tmpl w:val="6484AE7A"/>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7">
    <w:nsid w:val="3E7A0FE0"/>
    <w:multiLevelType w:val="hybridMultilevel"/>
    <w:tmpl w:val="5DEEC876"/>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8">
    <w:nsid w:val="3EBB506D"/>
    <w:multiLevelType w:val="hybridMultilevel"/>
    <w:tmpl w:val="7722D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F816B91"/>
    <w:multiLevelType w:val="hybridMultilevel"/>
    <w:tmpl w:val="E37824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1E22ABF"/>
    <w:multiLevelType w:val="hybridMultilevel"/>
    <w:tmpl w:val="31B41746"/>
    <w:lvl w:ilvl="0" w:tplc="04190005">
      <w:start w:val="1"/>
      <w:numFmt w:val="bullet"/>
      <w:lvlText w:val=""/>
      <w:lvlJc w:val="left"/>
      <w:pPr>
        <w:ind w:left="720" w:hanging="360"/>
      </w:pPr>
      <w:rPr>
        <w:rFonts w:ascii="Wingdings" w:hAnsi="Wingdings" w:hint="default"/>
      </w:rPr>
    </w:lvl>
    <w:lvl w:ilvl="1" w:tplc="EE3C2ED6">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C333CD"/>
    <w:multiLevelType w:val="hybridMultilevel"/>
    <w:tmpl w:val="F7448834"/>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2">
    <w:nsid w:val="472E6075"/>
    <w:multiLevelType w:val="hybridMultilevel"/>
    <w:tmpl w:val="D7E86070"/>
    <w:lvl w:ilvl="0" w:tplc="F60E2D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3">
    <w:nsid w:val="4B56760B"/>
    <w:multiLevelType w:val="hybridMultilevel"/>
    <w:tmpl w:val="8C7AC13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CA6929"/>
    <w:multiLevelType w:val="hybridMultilevel"/>
    <w:tmpl w:val="0BF87A22"/>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5">
    <w:nsid w:val="4F5E20EA"/>
    <w:multiLevelType w:val="hybridMultilevel"/>
    <w:tmpl w:val="E60AD0DC"/>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6">
    <w:nsid w:val="52524DE7"/>
    <w:multiLevelType w:val="hybridMultilevel"/>
    <w:tmpl w:val="35D49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27A5EEE"/>
    <w:multiLevelType w:val="hybridMultilevel"/>
    <w:tmpl w:val="4C94576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8">
    <w:nsid w:val="53940D7D"/>
    <w:multiLevelType w:val="hybridMultilevel"/>
    <w:tmpl w:val="2FC01E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53D8437F"/>
    <w:multiLevelType w:val="hybridMultilevel"/>
    <w:tmpl w:val="260631E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51E356A"/>
    <w:multiLevelType w:val="hybridMultilevel"/>
    <w:tmpl w:val="A424ACD6"/>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51">
    <w:nsid w:val="562B0861"/>
    <w:multiLevelType w:val="hybridMultilevel"/>
    <w:tmpl w:val="49C6B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871FAA"/>
    <w:multiLevelType w:val="multilevel"/>
    <w:tmpl w:val="4CFA9E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59722D15"/>
    <w:multiLevelType w:val="hybridMultilevel"/>
    <w:tmpl w:val="80C224CE"/>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4">
    <w:nsid w:val="5E3856FB"/>
    <w:multiLevelType w:val="multilevel"/>
    <w:tmpl w:val="E51E47DE"/>
    <w:lvl w:ilvl="0">
      <w:start w:val="7"/>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5">
    <w:nsid w:val="5EAC4758"/>
    <w:multiLevelType w:val="hybridMultilevel"/>
    <w:tmpl w:val="9A3452F8"/>
    <w:lvl w:ilvl="0" w:tplc="EE3C2ED6">
      <w:start w:val="1"/>
      <w:numFmt w:val="bullet"/>
      <w:lvlText w:val=""/>
      <w:lvlJc w:val="left"/>
      <w:pPr>
        <w:ind w:left="1287" w:hanging="360"/>
      </w:pPr>
      <w:rPr>
        <w:rFonts w:ascii="Symbol" w:hAnsi="Symbol" w:cs="Symbol" w:hint="default"/>
      </w:rPr>
    </w:lvl>
    <w:lvl w:ilvl="1" w:tplc="0D7E1BA8">
      <w:start w:val="1"/>
      <w:numFmt w:val="bullet"/>
      <w:lvlText w:val="o"/>
      <w:lvlJc w:val="left"/>
      <w:pPr>
        <w:ind w:left="2007" w:hanging="360"/>
      </w:pPr>
      <w:rPr>
        <w:rFonts w:ascii="Courier New" w:hAnsi="Courier New" w:cs="Courier New" w:hint="default"/>
      </w:rPr>
    </w:lvl>
    <w:lvl w:ilvl="2" w:tplc="5968642C">
      <w:start w:val="1"/>
      <w:numFmt w:val="bullet"/>
      <w:lvlText w:val=""/>
      <w:lvlJc w:val="left"/>
      <w:pPr>
        <w:ind w:left="2727" w:hanging="360"/>
      </w:pPr>
      <w:rPr>
        <w:rFonts w:ascii="Wingdings" w:hAnsi="Wingdings" w:cs="Wingdings" w:hint="default"/>
      </w:rPr>
    </w:lvl>
    <w:lvl w:ilvl="3" w:tplc="7062E0CA">
      <w:start w:val="1"/>
      <w:numFmt w:val="bullet"/>
      <w:lvlText w:val=""/>
      <w:lvlJc w:val="left"/>
      <w:pPr>
        <w:ind w:left="3447" w:hanging="360"/>
      </w:pPr>
      <w:rPr>
        <w:rFonts w:ascii="Symbol" w:hAnsi="Symbol" w:cs="Symbol" w:hint="default"/>
      </w:rPr>
    </w:lvl>
    <w:lvl w:ilvl="4" w:tplc="3B465F4A">
      <w:start w:val="1"/>
      <w:numFmt w:val="bullet"/>
      <w:lvlText w:val="o"/>
      <w:lvlJc w:val="left"/>
      <w:pPr>
        <w:ind w:left="4167" w:hanging="360"/>
      </w:pPr>
      <w:rPr>
        <w:rFonts w:ascii="Courier New" w:hAnsi="Courier New" w:cs="Courier New" w:hint="default"/>
      </w:rPr>
    </w:lvl>
    <w:lvl w:ilvl="5" w:tplc="0EB80FBC">
      <w:start w:val="1"/>
      <w:numFmt w:val="bullet"/>
      <w:lvlText w:val=""/>
      <w:lvlJc w:val="left"/>
      <w:pPr>
        <w:ind w:left="4887" w:hanging="360"/>
      </w:pPr>
      <w:rPr>
        <w:rFonts w:ascii="Wingdings" w:hAnsi="Wingdings" w:cs="Wingdings" w:hint="default"/>
      </w:rPr>
    </w:lvl>
    <w:lvl w:ilvl="6" w:tplc="1A489680">
      <w:start w:val="1"/>
      <w:numFmt w:val="bullet"/>
      <w:lvlText w:val=""/>
      <w:lvlJc w:val="left"/>
      <w:pPr>
        <w:ind w:left="5607" w:hanging="360"/>
      </w:pPr>
      <w:rPr>
        <w:rFonts w:ascii="Symbol" w:hAnsi="Symbol" w:cs="Symbol" w:hint="default"/>
      </w:rPr>
    </w:lvl>
    <w:lvl w:ilvl="7" w:tplc="5B2E7726">
      <w:start w:val="1"/>
      <w:numFmt w:val="bullet"/>
      <w:lvlText w:val="o"/>
      <w:lvlJc w:val="left"/>
      <w:pPr>
        <w:ind w:left="6327" w:hanging="360"/>
      </w:pPr>
      <w:rPr>
        <w:rFonts w:ascii="Courier New" w:hAnsi="Courier New" w:cs="Courier New" w:hint="default"/>
      </w:rPr>
    </w:lvl>
    <w:lvl w:ilvl="8" w:tplc="4838072C">
      <w:start w:val="1"/>
      <w:numFmt w:val="bullet"/>
      <w:lvlText w:val=""/>
      <w:lvlJc w:val="left"/>
      <w:pPr>
        <w:ind w:left="7047" w:hanging="360"/>
      </w:pPr>
      <w:rPr>
        <w:rFonts w:ascii="Wingdings" w:hAnsi="Wingdings" w:cs="Wingdings" w:hint="default"/>
      </w:rPr>
    </w:lvl>
  </w:abstractNum>
  <w:abstractNum w:abstractNumId="56">
    <w:nsid w:val="5F7F5252"/>
    <w:multiLevelType w:val="hybridMultilevel"/>
    <w:tmpl w:val="A6A8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58">
    <w:nsid w:val="607B0C0E"/>
    <w:multiLevelType w:val="hybridMultilevel"/>
    <w:tmpl w:val="68BC7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61">
    <w:nsid w:val="70997C97"/>
    <w:multiLevelType w:val="hybridMultilevel"/>
    <w:tmpl w:val="F7B8F7C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5F51041"/>
    <w:multiLevelType w:val="hybridMultilevel"/>
    <w:tmpl w:val="2D30E9FA"/>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3">
    <w:nsid w:val="7B5241D5"/>
    <w:multiLevelType w:val="hybridMultilevel"/>
    <w:tmpl w:val="B71E83E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4">
    <w:nsid w:val="7D2D69D7"/>
    <w:multiLevelType w:val="multilevel"/>
    <w:tmpl w:val="AE047B60"/>
    <w:lvl w:ilvl="0">
      <w:start w:val="1"/>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D98001C"/>
    <w:multiLevelType w:val="multilevel"/>
    <w:tmpl w:val="C18CCFFA"/>
    <w:lvl w:ilvl="0">
      <w:start w:val="1"/>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0"/>
  </w:num>
  <w:num w:numId="2">
    <w:abstractNumId w:val="59"/>
  </w:num>
  <w:num w:numId="3">
    <w:abstractNumId w:val="57"/>
  </w:num>
  <w:num w:numId="4">
    <w:abstractNumId w:val="9"/>
  </w:num>
  <w:num w:numId="5">
    <w:abstractNumId w:val="4"/>
  </w:num>
  <w:num w:numId="6">
    <w:abstractNumId w:val="24"/>
  </w:num>
  <w:num w:numId="7">
    <w:abstractNumId w:val="55"/>
  </w:num>
  <w:num w:numId="8">
    <w:abstractNumId w:val="26"/>
  </w:num>
  <w:num w:numId="9">
    <w:abstractNumId w:val="25"/>
  </w:num>
  <w:num w:numId="10">
    <w:abstractNumId w:val="28"/>
  </w:num>
  <w:num w:numId="11">
    <w:abstractNumId w:val="15"/>
  </w:num>
  <w:num w:numId="12">
    <w:abstractNumId w:val="56"/>
  </w:num>
  <w:num w:numId="13">
    <w:abstractNumId w:val="38"/>
  </w:num>
  <w:num w:numId="14">
    <w:abstractNumId w:val="32"/>
  </w:num>
  <w:num w:numId="15">
    <w:abstractNumId w:val="63"/>
  </w:num>
  <w:num w:numId="16">
    <w:abstractNumId w:val="33"/>
  </w:num>
  <w:num w:numId="17">
    <w:abstractNumId w:val="16"/>
  </w:num>
  <w:num w:numId="18">
    <w:abstractNumId w:val="11"/>
  </w:num>
  <w:num w:numId="19">
    <w:abstractNumId w:val="41"/>
  </w:num>
  <w:num w:numId="20">
    <w:abstractNumId w:val="35"/>
  </w:num>
  <w:num w:numId="21">
    <w:abstractNumId w:val="19"/>
  </w:num>
  <w:num w:numId="22">
    <w:abstractNumId w:val="44"/>
  </w:num>
  <w:num w:numId="23">
    <w:abstractNumId w:val="49"/>
  </w:num>
  <w:num w:numId="24">
    <w:abstractNumId w:val="22"/>
  </w:num>
  <w:num w:numId="25">
    <w:abstractNumId w:val="48"/>
  </w:num>
  <w:num w:numId="26">
    <w:abstractNumId w:val="8"/>
  </w:num>
  <w:num w:numId="27">
    <w:abstractNumId w:val="18"/>
  </w:num>
  <w:num w:numId="28">
    <w:abstractNumId w:val="62"/>
  </w:num>
  <w:num w:numId="29">
    <w:abstractNumId w:val="12"/>
  </w:num>
  <w:num w:numId="30">
    <w:abstractNumId w:val="43"/>
  </w:num>
  <w:num w:numId="31">
    <w:abstractNumId w:val="6"/>
  </w:num>
  <w:num w:numId="32">
    <w:abstractNumId w:val="20"/>
  </w:num>
  <w:num w:numId="33">
    <w:abstractNumId w:val="39"/>
  </w:num>
  <w:num w:numId="34">
    <w:abstractNumId w:val="65"/>
  </w:num>
  <w:num w:numId="35">
    <w:abstractNumId w:val="30"/>
  </w:num>
  <w:num w:numId="36">
    <w:abstractNumId w:val="13"/>
  </w:num>
  <w:num w:numId="37">
    <w:abstractNumId w:val="51"/>
  </w:num>
  <w:num w:numId="38">
    <w:abstractNumId w:val="21"/>
  </w:num>
  <w:num w:numId="39">
    <w:abstractNumId w:val="52"/>
  </w:num>
  <w:num w:numId="40">
    <w:abstractNumId w:val="54"/>
  </w:num>
  <w:num w:numId="41">
    <w:abstractNumId w:val="10"/>
  </w:num>
  <w:num w:numId="42">
    <w:abstractNumId w:val="7"/>
  </w:num>
  <w:num w:numId="43">
    <w:abstractNumId w:val="46"/>
  </w:num>
  <w:num w:numId="44">
    <w:abstractNumId w:val="36"/>
  </w:num>
  <w:num w:numId="45">
    <w:abstractNumId w:val="23"/>
  </w:num>
  <w:num w:numId="46">
    <w:abstractNumId w:val="53"/>
  </w:num>
  <w:num w:numId="47">
    <w:abstractNumId w:val="34"/>
  </w:num>
  <w:num w:numId="48">
    <w:abstractNumId w:val="40"/>
  </w:num>
  <w:num w:numId="49">
    <w:abstractNumId w:val="31"/>
  </w:num>
  <w:num w:numId="50">
    <w:abstractNumId w:val="14"/>
  </w:num>
  <w:num w:numId="51">
    <w:abstractNumId w:val="61"/>
  </w:num>
  <w:num w:numId="52">
    <w:abstractNumId w:val="50"/>
  </w:num>
  <w:num w:numId="53">
    <w:abstractNumId w:val="5"/>
  </w:num>
  <w:num w:numId="54">
    <w:abstractNumId w:val="27"/>
  </w:num>
  <w:num w:numId="55">
    <w:abstractNumId w:val="42"/>
  </w:num>
  <w:num w:numId="56">
    <w:abstractNumId w:val="58"/>
  </w:num>
  <w:num w:numId="57">
    <w:abstractNumId w:val="37"/>
  </w:num>
  <w:num w:numId="58">
    <w:abstractNumId w:val="47"/>
  </w:num>
  <w:num w:numId="59">
    <w:abstractNumId w:val="45"/>
  </w:num>
  <w:num w:numId="60">
    <w:abstractNumId w:val="64"/>
  </w:num>
  <w:num w:numId="61">
    <w:abstractNumId w:val="17"/>
  </w:num>
  <w:num w:numId="62">
    <w:abstractNumId w:val="2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cumentProtection w:formatting="1" w:enforcement="0"/>
  <w:defaultTabStop w:val="397"/>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139266"/>
  </w:hdrShapeDefaults>
  <w:footnotePr>
    <w:footnote w:id="0"/>
    <w:footnote w:id="1"/>
  </w:footnotePr>
  <w:endnotePr>
    <w:endnote w:id="0"/>
    <w:endnote w:id="1"/>
  </w:endnotePr>
  <w:compat/>
  <w:rsids>
    <w:rsidRoot w:val="008726DD"/>
    <w:rsid w:val="00000ADD"/>
    <w:rsid w:val="00000C14"/>
    <w:rsid w:val="00000E26"/>
    <w:rsid w:val="0000133E"/>
    <w:rsid w:val="00001A10"/>
    <w:rsid w:val="000036A5"/>
    <w:rsid w:val="000046AE"/>
    <w:rsid w:val="0000480A"/>
    <w:rsid w:val="000052EF"/>
    <w:rsid w:val="000065D9"/>
    <w:rsid w:val="00006AD9"/>
    <w:rsid w:val="00006BEF"/>
    <w:rsid w:val="00006DC1"/>
    <w:rsid w:val="0000746E"/>
    <w:rsid w:val="00007862"/>
    <w:rsid w:val="000109B8"/>
    <w:rsid w:val="000116E3"/>
    <w:rsid w:val="00011A26"/>
    <w:rsid w:val="00012DF9"/>
    <w:rsid w:val="00013C3E"/>
    <w:rsid w:val="000142B2"/>
    <w:rsid w:val="0001515A"/>
    <w:rsid w:val="000156B1"/>
    <w:rsid w:val="00016D9A"/>
    <w:rsid w:val="00017011"/>
    <w:rsid w:val="0001750F"/>
    <w:rsid w:val="00017E86"/>
    <w:rsid w:val="00020059"/>
    <w:rsid w:val="00020246"/>
    <w:rsid w:val="000202DD"/>
    <w:rsid w:val="00020452"/>
    <w:rsid w:val="0002081D"/>
    <w:rsid w:val="00020974"/>
    <w:rsid w:val="00020A55"/>
    <w:rsid w:val="00021559"/>
    <w:rsid w:val="0002165B"/>
    <w:rsid w:val="00021CB3"/>
    <w:rsid w:val="000228AE"/>
    <w:rsid w:val="00024485"/>
    <w:rsid w:val="000254CF"/>
    <w:rsid w:val="00025743"/>
    <w:rsid w:val="00025D00"/>
    <w:rsid w:val="000279A7"/>
    <w:rsid w:val="000305BF"/>
    <w:rsid w:val="00030C63"/>
    <w:rsid w:val="0003144A"/>
    <w:rsid w:val="0003164A"/>
    <w:rsid w:val="00031F41"/>
    <w:rsid w:val="00032345"/>
    <w:rsid w:val="000326A3"/>
    <w:rsid w:val="00034303"/>
    <w:rsid w:val="00035004"/>
    <w:rsid w:val="00035061"/>
    <w:rsid w:val="00035CBB"/>
    <w:rsid w:val="00036003"/>
    <w:rsid w:val="00036A9E"/>
    <w:rsid w:val="00036D87"/>
    <w:rsid w:val="00041213"/>
    <w:rsid w:val="00041492"/>
    <w:rsid w:val="0004210B"/>
    <w:rsid w:val="00042127"/>
    <w:rsid w:val="00042E38"/>
    <w:rsid w:val="00043338"/>
    <w:rsid w:val="00043A9B"/>
    <w:rsid w:val="000445BA"/>
    <w:rsid w:val="0004737F"/>
    <w:rsid w:val="000474CE"/>
    <w:rsid w:val="00047D5A"/>
    <w:rsid w:val="000560F5"/>
    <w:rsid w:val="00056CEC"/>
    <w:rsid w:val="00057DC9"/>
    <w:rsid w:val="00061034"/>
    <w:rsid w:val="0006215F"/>
    <w:rsid w:val="00064A28"/>
    <w:rsid w:val="00065414"/>
    <w:rsid w:val="00065C90"/>
    <w:rsid w:val="00070700"/>
    <w:rsid w:val="00070738"/>
    <w:rsid w:val="00070ECA"/>
    <w:rsid w:val="000718C4"/>
    <w:rsid w:val="00071F72"/>
    <w:rsid w:val="00072DA2"/>
    <w:rsid w:val="00073255"/>
    <w:rsid w:val="000733D4"/>
    <w:rsid w:val="00073CF7"/>
    <w:rsid w:val="00075D7C"/>
    <w:rsid w:val="00076595"/>
    <w:rsid w:val="00076C8B"/>
    <w:rsid w:val="00077342"/>
    <w:rsid w:val="00077664"/>
    <w:rsid w:val="00080BBB"/>
    <w:rsid w:val="000822CA"/>
    <w:rsid w:val="000827E9"/>
    <w:rsid w:val="00082CDD"/>
    <w:rsid w:val="00083D98"/>
    <w:rsid w:val="000848F3"/>
    <w:rsid w:val="00086C50"/>
    <w:rsid w:val="000870AC"/>
    <w:rsid w:val="0009055D"/>
    <w:rsid w:val="00090B8F"/>
    <w:rsid w:val="000912E0"/>
    <w:rsid w:val="00092A55"/>
    <w:rsid w:val="00093B25"/>
    <w:rsid w:val="00093FE4"/>
    <w:rsid w:val="000944C5"/>
    <w:rsid w:val="00095859"/>
    <w:rsid w:val="00095968"/>
    <w:rsid w:val="00097682"/>
    <w:rsid w:val="000976A3"/>
    <w:rsid w:val="00097881"/>
    <w:rsid w:val="00097D49"/>
    <w:rsid w:val="000A0220"/>
    <w:rsid w:val="000A0B0A"/>
    <w:rsid w:val="000A0B81"/>
    <w:rsid w:val="000A0F21"/>
    <w:rsid w:val="000A1ACB"/>
    <w:rsid w:val="000A1F7C"/>
    <w:rsid w:val="000A2834"/>
    <w:rsid w:val="000A3DCB"/>
    <w:rsid w:val="000A40C6"/>
    <w:rsid w:val="000A5C35"/>
    <w:rsid w:val="000A5FE2"/>
    <w:rsid w:val="000A69BB"/>
    <w:rsid w:val="000A6A28"/>
    <w:rsid w:val="000A780C"/>
    <w:rsid w:val="000A7FD6"/>
    <w:rsid w:val="000B0CB5"/>
    <w:rsid w:val="000B2272"/>
    <w:rsid w:val="000B38E1"/>
    <w:rsid w:val="000B44F2"/>
    <w:rsid w:val="000B4FCD"/>
    <w:rsid w:val="000B5144"/>
    <w:rsid w:val="000B521D"/>
    <w:rsid w:val="000B5BA4"/>
    <w:rsid w:val="000B5C7F"/>
    <w:rsid w:val="000B5FA8"/>
    <w:rsid w:val="000B6C67"/>
    <w:rsid w:val="000B7140"/>
    <w:rsid w:val="000C091D"/>
    <w:rsid w:val="000C23D2"/>
    <w:rsid w:val="000C37EC"/>
    <w:rsid w:val="000C3AEC"/>
    <w:rsid w:val="000C40C2"/>
    <w:rsid w:val="000C45C2"/>
    <w:rsid w:val="000C471A"/>
    <w:rsid w:val="000C5695"/>
    <w:rsid w:val="000C7933"/>
    <w:rsid w:val="000D04DE"/>
    <w:rsid w:val="000D1E41"/>
    <w:rsid w:val="000D26C5"/>
    <w:rsid w:val="000D3336"/>
    <w:rsid w:val="000D3531"/>
    <w:rsid w:val="000D3DBB"/>
    <w:rsid w:val="000D3EB4"/>
    <w:rsid w:val="000D4679"/>
    <w:rsid w:val="000D4A16"/>
    <w:rsid w:val="000D64B3"/>
    <w:rsid w:val="000D797B"/>
    <w:rsid w:val="000D7A9E"/>
    <w:rsid w:val="000D7DB8"/>
    <w:rsid w:val="000E0B3D"/>
    <w:rsid w:val="000E0E3A"/>
    <w:rsid w:val="000E142F"/>
    <w:rsid w:val="000E1989"/>
    <w:rsid w:val="000E2C2C"/>
    <w:rsid w:val="000E3637"/>
    <w:rsid w:val="000E42F2"/>
    <w:rsid w:val="000E43D5"/>
    <w:rsid w:val="000E5EE2"/>
    <w:rsid w:val="000E5F85"/>
    <w:rsid w:val="000E6683"/>
    <w:rsid w:val="000E6ABC"/>
    <w:rsid w:val="000E6C4D"/>
    <w:rsid w:val="000E745A"/>
    <w:rsid w:val="000E7AE8"/>
    <w:rsid w:val="000E7C05"/>
    <w:rsid w:val="000F02AC"/>
    <w:rsid w:val="000F0C5E"/>
    <w:rsid w:val="000F1AF8"/>
    <w:rsid w:val="000F1FD5"/>
    <w:rsid w:val="000F2EBE"/>
    <w:rsid w:val="000F31BD"/>
    <w:rsid w:val="000F34CB"/>
    <w:rsid w:val="000F3D16"/>
    <w:rsid w:val="000F3EAE"/>
    <w:rsid w:val="000F79C3"/>
    <w:rsid w:val="001000F8"/>
    <w:rsid w:val="001007E5"/>
    <w:rsid w:val="00101576"/>
    <w:rsid w:val="00102597"/>
    <w:rsid w:val="00104261"/>
    <w:rsid w:val="00104C6C"/>
    <w:rsid w:val="00106069"/>
    <w:rsid w:val="00107098"/>
    <w:rsid w:val="0010759D"/>
    <w:rsid w:val="0010763B"/>
    <w:rsid w:val="00110468"/>
    <w:rsid w:val="00110784"/>
    <w:rsid w:val="001112F3"/>
    <w:rsid w:val="001117F4"/>
    <w:rsid w:val="001120B2"/>
    <w:rsid w:val="00112C2A"/>
    <w:rsid w:val="001155FF"/>
    <w:rsid w:val="001164DF"/>
    <w:rsid w:val="001218B5"/>
    <w:rsid w:val="00121918"/>
    <w:rsid w:val="00121A9A"/>
    <w:rsid w:val="00123B34"/>
    <w:rsid w:val="00123BC0"/>
    <w:rsid w:val="00124603"/>
    <w:rsid w:val="00124F4A"/>
    <w:rsid w:val="00125A17"/>
    <w:rsid w:val="001260DE"/>
    <w:rsid w:val="0012647A"/>
    <w:rsid w:val="00127034"/>
    <w:rsid w:val="001270C7"/>
    <w:rsid w:val="001274E9"/>
    <w:rsid w:val="0012793F"/>
    <w:rsid w:val="00131716"/>
    <w:rsid w:val="00132965"/>
    <w:rsid w:val="00132CE6"/>
    <w:rsid w:val="00132EED"/>
    <w:rsid w:val="001334F0"/>
    <w:rsid w:val="00134139"/>
    <w:rsid w:val="0013555A"/>
    <w:rsid w:val="001356E4"/>
    <w:rsid w:val="0013686E"/>
    <w:rsid w:val="00137B51"/>
    <w:rsid w:val="00140133"/>
    <w:rsid w:val="00140DC1"/>
    <w:rsid w:val="00141E6D"/>
    <w:rsid w:val="00142364"/>
    <w:rsid w:val="0014350F"/>
    <w:rsid w:val="00143DC2"/>
    <w:rsid w:val="00145205"/>
    <w:rsid w:val="00147124"/>
    <w:rsid w:val="00147E4C"/>
    <w:rsid w:val="00150087"/>
    <w:rsid w:val="001524EB"/>
    <w:rsid w:val="00152FEE"/>
    <w:rsid w:val="00154CCB"/>
    <w:rsid w:val="0015509E"/>
    <w:rsid w:val="0015525D"/>
    <w:rsid w:val="001556CD"/>
    <w:rsid w:val="00156FD0"/>
    <w:rsid w:val="00157B96"/>
    <w:rsid w:val="00160129"/>
    <w:rsid w:val="00160E68"/>
    <w:rsid w:val="001615DA"/>
    <w:rsid w:val="00162DB3"/>
    <w:rsid w:val="00164656"/>
    <w:rsid w:val="00164A10"/>
    <w:rsid w:val="00165280"/>
    <w:rsid w:val="0016677F"/>
    <w:rsid w:val="00166B66"/>
    <w:rsid w:val="00167297"/>
    <w:rsid w:val="001701A3"/>
    <w:rsid w:val="0017083B"/>
    <w:rsid w:val="001711D1"/>
    <w:rsid w:val="00171317"/>
    <w:rsid w:val="00173519"/>
    <w:rsid w:val="001736E0"/>
    <w:rsid w:val="00174B6D"/>
    <w:rsid w:val="00175758"/>
    <w:rsid w:val="00175AF0"/>
    <w:rsid w:val="0017653C"/>
    <w:rsid w:val="00176874"/>
    <w:rsid w:val="001810A3"/>
    <w:rsid w:val="00182027"/>
    <w:rsid w:val="0018204F"/>
    <w:rsid w:val="00182764"/>
    <w:rsid w:val="00184FA9"/>
    <w:rsid w:val="0018580E"/>
    <w:rsid w:val="001862EC"/>
    <w:rsid w:val="00186596"/>
    <w:rsid w:val="00190610"/>
    <w:rsid w:val="00190B5F"/>
    <w:rsid w:val="00190C05"/>
    <w:rsid w:val="00191DE5"/>
    <w:rsid w:val="00192392"/>
    <w:rsid w:val="00192616"/>
    <w:rsid w:val="00192C1F"/>
    <w:rsid w:val="00193B10"/>
    <w:rsid w:val="00193D49"/>
    <w:rsid w:val="00193F2E"/>
    <w:rsid w:val="0019454F"/>
    <w:rsid w:val="00194BD7"/>
    <w:rsid w:val="00194D0B"/>
    <w:rsid w:val="00195EC7"/>
    <w:rsid w:val="0019621E"/>
    <w:rsid w:val="00196481"/>
    <w:rsid w:val="00196A54"/>
    <w:rsid w:val="00196B60"/>
    <w:rsid w:val="001A0E04"/>
    <w:rsid w:val="001A0FE2"/>
    <w:rsid w:val="001A133A"/>
    <w:rsid w:val="001A2BA7"/>
    <w:rsid w:val="001A3190"/>
    <w:rsid w:val="001A3309"/>
    <w:rsid w:val="001A4E4E"/>
    <w:rsid w:val="001A50F5"/>
    <w:rsid w:val="001A532A"/>
    <w:rsid w:val="001A5900"/>
    <w:rsid w:val="001A5994"/>
    <w:rsid w:val="001A59BE"/>
    <w:rsid w:val="001A65EE"/>
    <w:rsid w:val="001B0120"/>
    <w:rsid w:val="001B045B"/>
    <w:rsid w:val="001B05C9"/>
    <w:rsid w:val="001B119A"/>
    <w:rsid w:val="001B18E5"/>
    <w:rsid w:val="001B2447"/>
    <w:rsid w:val="001B35DA"/>
    <w:rsid w:val="001B460E"/>
    <w:rsid w:val="001B4ACF"/>
    <w:rsid w:val="001B4EFE"/>
    <w:rsid w:val="001B5595"/>
    <w:rsid w:val="001B608E"/>
    <w:rsid w:val="001B60FB"/>
    <w:rsid w:val="001B628E"/>
    <w:rsid w:val="001C0438"/>
    <w:rsid w:val="001C0B48"/>
    <w:rsid w:val="001C0DCD"/>
    <w:rsid w:val="001C14CB"/>
    <w:rsid w:val="001C190E"/>
    <w:rsid w:val="001C1B55"/>
    <w:rsid w:val="001C2FD7"/>
    <w:rsid w:val="001C382D"/>
    <w:rsid w:val="001C3FAF"/>
    <w:rsid w:val="001C4596"/>
    <w:rsid w:val="001C6D6C"/>
    <w:rsid w:val="001C7653"/>
    <w:rsid w:val="001C7A59"/>
    <w:rsid w:val="001C7DD1"/>
    <w:rsid w:val="001C7F71"/>
    <w:rsid w:val="001D03DB"/>
    <w:rsid w:val="001D0A2A"/>
    <w:rsid w:val="001D1A6F"/>
    <w:rsid w:val="001D2A2A"/>
    <w:rsid w:val="001D2C45"/>
    <w:rsid w:val="001D31A5"/>
    <w:rsid w:val="001D42DA"/>
    <w:rsid w:val="001D4BC2"/>
    <w:rsid w:val="001D4C37"/>
    <w:rsid w:val="001D4C4A"/>
    <w:rsid w:val="001D4F32"/>
    <w:rsid w:val="001D51C5"/>
    <w:rsid w:val="001D5BD3"/>
    <w:rsid w:val="001D5ED9"/>
    <w:rsid w:val="001D7610"/>
    <w:rsid w:val="001D7EED"/>
    <w:rsid w:val="001E0209"/>
    <w:rsid w:val="001E07AD"/>
    <w:rsid w:val="001E0C72"/>
    <w:rsid w:val="001E0D6E"/>
    <w:rsid w:val="001E13E6"/>
    <w:rsid w:val="001E1FE5"/>
    <w:rsid w:val="001E220F"/>
    <w:rsid w:val="001E23CE"/>
    <w:rsid w:val="001E25E6"/>
    <w:rsid w:val="001E39FD"/>
    <w:rsid w:val="001E3A45"/>
    <w:rsid w:val="001E3AE3"/>
    <w:rsid w:val="001E3F90"/>
    <w:rsid w:val="001E5559"/>
    <w:rsid w:val="001E5B05"/>
    <w:rsid w:val="001E6117"/>
    <w:rsid w:val="001E731C"/>
    <w:rsid w:val="001E74C4"/>
    <w:rsid w:val="001E7852"/>
    <w:rsid w:val="001E7AAD"/>
    <w:rsid w:val="001E7E6C"/>
    <w:rsid w:val="001F08F5"/>
    <w:rsid w:val="001F12D5"/>
    <w:rsid w:val="001F1AE7"/>
    <w:rsid w:val="001F1CDF"/>
    <w:rsid w:val="001F2039"/>
    <w:rsid w:val="001F277A"/>
    <w:rsid w:val="001F2AA3"/>
    <w:rsid w:val="001F3878"/>
    <w:rsid w:val="001F387F"/>
    <w:rsid w:val="001F398A"/>
    <w:rsid w:val="001F6229"/>
    <w:rsid w:val="001F6364"/>
    <w:rsid w:val="001F6E35"/>
    <w:rsid w:val="001F7579"/>
    <w:rsid w:val="002021BB"/>
    <w:rsid w:val="00202651"/>
    <w:rsid w:val="00202657"/>
    <w:rsid w:val="00202667"/>
    <w:rsid w:val="002037A8"/>
    <w:rsid w:val="002038EB"/>
    <w:rsid w:val="00203BB4"/>
    <w:rsid w:val="00205B18"/>
    <w:rsid w:val="00205B48"/>
    <w:rsid w:val="00207B1F"/>
    <w:rsid w:val="00207C39"/>
    <w:rsid w:val="002102DF"/>
    <w:rsid w:val="002109E5"/>
    <w:rsid w:val="002110C0"/>
    <w:rsid w:val="002115D7"/>
    <w:rsid w:val="002117AC"/>
    <w:rsid w:val="0021219A"/>
    <w:rsid w:val="0021286C"/>
    <w:rsid w:val="00212C69"/>
    <w:rsid w:val="00213792"/>
    <w:rsid w:val="002144FE"/>
    <w:rsid w:val="002152C0"/>
    <w:rsid w:val="00215395"/>
    <w:rsid w:val="00216952"/>
    <w:rsid w:val="00216B64"/>
    <w:rsid w:val="002209B7"/>
    <w:rsid w:val="002215F4"/>
    <w:rsid w:val="00221BFB"/>
    <w:rsid w:val="0022206D"/>
    <w:rsid w:val="00222CA6"/>
    <w:rsid w:val="00223AE6"/>
    <w:rsid w:val="00223E25"/>
    <w:rsid w:val="00224683"/>
    <w:rsid w:val="002247F0"/>
    <w:rsid w:val="00224EDA"/>
    <w:rsid w:val="00225D89"/>
    <w:rsid w:val="00226CA0"/>
    <w:rsid w:val="00226EE9"/>
    <w:rsid w:val="00227163"/>
    <w:rsid w:val="00227CEE"/>
    <w:rsid w:val="00230610"/>
    <w:rsid w:val="002311C4"/>
    <w:rsid w:val="0023212F"/>
    <w:rsid w:val="00234197"/>
    <w:rsid w:val="00234CD9"/>
    <w:rsid w:val="002366FC"/>
    <w:rsid w:val="00236A06"/>
    <w:rsid w:val="00236E32"/>
    <w:rsid w:val="002370CD"/>
    <w:rsid w:val="00237B53"/>
    <w:rsid w:val="002405E5"/>
    <w:rsid w:val="0024071D"/>
    <w:rsid w:val="00240F11"/>
    <w:rsid w:val="002416FF"/>
    <w:rsid w:val="002429FC"/>
    <w:rsid w:val="00242F6F"/>
    <w:rsid w:val="00243145"/>
    <w:rsid w:val="0024330C"/>
    <w:rsid w:val="00243480"/>
    <w:rsid w:val="00243886"/>
    <w:rsid w:val="002452EB"/>
    <w:rsid w:val="00245B8E"/>
    <w:rsid w:val="00246305"/>
    <w:rsid w:val="002479B4"/>
    <w:rsid w:val="00247B2A"/>
    <w:rsid w:val="00247BC4"/>
    <w:rsid w:val="0025045E"/>
    <w:rsid w:val="0025058B"/>
    <w:rsid w:val="00252FF2"/>
    <w:rsid w:val="0025322C"/>
    <w:rsid w:val="00253F50"/>
    <w:rsid w:val="00255D16"/>
    <w:rsid w:val="0025667A"/>
    <w:rsid w:val="002574E4"/>
    <w:rsid w:val="0025752E"/>
    <w:rsid w:val="00257C5D"/>
    <w:rsid w:val="00260E9B"/>
    <w:rsid w:val="00260F36"/>
    <w:rsid w:val="002625A8"/>
    <w:rsid w:val="002634C0"/>
    <w:rsid w:val="00264850"/>
    <w:rsid w:val="00264A95"/>
    <w:rsid w:val="002653E4"/>
    <w:rsid w:val="0026634F"/>
    <w:rsid w:val="002664BA"/>
    <w:rsid w:val="00267616"/>
    <w:rsid w:val="00270165"/>
    <w:rsid w:val="00270AB4"/>
    <w:rsid w:val="00270CA8"/>
    <w:rsid w:val="002715C1"/>
    <w:rsid w:val="002718CA"/>
    <w:rsid w:val="00271A02"/>
    <w:rsid w:val="00272883"/>
    <w:rsid w:val="0027307B"/>
    <w:rsid w:val="002746B3"/>
    <w:rsid w:val="002750D5"/>
    <w:rsid w:val="00275A86"/>
    <w:rsid w:val="00277464"/>
    <w:rsid w:val="00277E26"/>
    <w:rsid w:val="00280450"/>
    <w:rsid w:val="002805D9"/>
    <w:rsid w:val="00280952"/>
    <w:rsid w:val="00280D07"/>
    <w:rsid w:val="00281098"/>
    <w:rsid w:val="0028162F"/>
    <w:rsid w:val="00282992"/>
    <w:rsid w:val="00282C9C"/>
    <w:rsid w:val="002843E9"/>
    <w:rsid w:val="002845CC"/>
    <w:rsid w:val="00284F92"/>
    <w:rsid w:val="00285484"/>
    <w:rsid w:val="00286CA5"/>
    <w:rsid w:val="00287C49"/>
    <w:rsid w:val="00290CA0"/>
    <w:rsid w:val="00291A2F"/>
    <w:rsid w:val="00291C14"/>
    <w:rsid w:val="00292871"/>
    <w:rsid w:val="002928C5"/>
    <w:rsid w:val="00293593"/>
    <w:rsid w:val="002941C5"/>
    <w:rsid w:val="00294498"/>
    <w:rsid w:val="002949FA"/>
    <w:rsid w:val="00294B11"/>
    <w:rsid w:val="002951C7"/>
    <w:rsid w:val="00296D36"/>
    <w:rsid w:val="0029728F"/>
    <w:rsid w:val="0029766A"/>
    <w:rsid w:val="00297E2F"/>
    <w:rsid w:val="002A0228"/>
    <w:rsid w:val="002A1816"/>
    <w:rsid w:val="002A1881"/>
    <w:rsid w:val="002A1E1D"/>
    <w:rsid w:val="002A242C"/>
    <w:rsid w:val="002A3148"/>
    <w:rsid w:val="002A349F"/>
    <w:rsid w:val="002A42EF"/>
    <w:rsid w:val="002A433C"/>
    <w:rsid w:val="002A4DCE"/>
    <w:rsid w:val="002A549A"/>
    <w:rsid w:val="002A567E"/>
    <w:rsid w:val="002A56EF"/>
    <w:rsid w:val="002A5FE2"/>
    <w:rsid w:val="002A640B"/>
    <w:rsid w:val="002A686C"/>
    <w:rsid w:val="002B0352"/>
    <w:rsid w:val="002B10E1"/>
    <w:rsid w:val="002B1C5A"/>
    <w:rsid w:val="002B2034"/>
    <w:rsid w:val="002B20E3"/>
    <w:rsid w:val="002B2B99"/>
    <w:rsid w:val="002B3D9E"/>
    <w:rsid w:val="002B419B"/>
    <w:rsid w:val="002B4658"/>
    <w:rsid w:val="002B5343"/>
    <w:rsid w:val="002B571E"/>
    <w:rsid w:val="002B592A"/>
    <w:rsid w:val="002B60B3"/>
    <w:rsid w:val="002B6367"/>
    <w:rsid w:val="002B6419"/>
    <w:rsid w:val="002C02B9"/>
    <w:rsid w:val="002C2340"/>
    <w:rsid w:val="002C3091"/>
    <w:rsid w:val="002C3DEF"/>
    <w:rsid w:val="002C56FC"/>
    <w:rsid w:val="002C5842"/>
    <w:rsid w:val="002C62A8"/>
    <w:rsid w:val="002C6628"/>
    <w:rsid w:val="002C66A8"/>
    <w:rsid w:val="002C691B"/>
    <w:rsid w:val="002C744E"/>
    <w:rsid w:val="002C75AA"/>
    <w:rsid w:val="002C7911"/>
    <w:rsid w:val="002D0BF3"/>
    <w:rsid w:val="002D14A7"/>
    <w:rsid w:val="002D34EC"/>
    <w:rsid w:val="002D39F4"/>
    <w:rsid w:val="002D5409"/>
    <w:rsid w:val="002D6467"/>
    <w:rsid w:val="002D64BD"/>
    <w:rsid w:val="002E0A96"/>
    <w:rsid w:val="002E0C40"/>
    <w:rsid w:val="002E19D9"/>
    <w:rsid w:val="002E1CCB"/>
    <w:rsid w:val="002E1D2B"/>
    <w:rsid w:val="002E2986"/>
    <w:rsid w:val="002E29D7"/>
    <w:rsid w:val="002E2A95"/>
    <w:rsid w:val="002E3FB2"/>
    <w:rsid w:val="002E4035"/>
    <w:rsid w:val="002E4392"/>
    <w:rsid w:val="002E493A"/>
    <w:rsid w:val="002E5170"/>
    <w:rsid w:val="002E73FE"/>
    <w:rsid w:val="002F02ED"/>
    <w:rsid w:val="002F0DB3"/>
    <w:rsid w:val="002F1932"/>
    <w:rsid w:val="002F27B2"/>
    <w:rsid w:val="002F27E2"/>
    <w:rsid w:val="002F2854"/>
    <w:rsid w:val="002F4605"/>
    <w:rsid w:val="002F4926"/>
    <w:rsid w:val="002F5810"/>
    <w:rsid w:val="002F6313"/>
    <w:rsid w:val="002F6A2B"/>
    <w:rsid w:val="002F7089"/>
    <w:rsid w:val="002F7BB1"/>
    <w:rsid w:val="00300096"/>
    <w:rsid w:val="00300A36"/>
    <w:rsid w:val="00300CA1"/>
    <w:rsid w:val="003011A8"/>
    <w:rsid w:val="00301DFE"/>
    <w:rsid w:val="00302240"/>
    <w:rsid w:val="0030292B"/>
    <w:rsid w:val="00302F0B"/>
    <w:rsid w:val="0030366E"/>
    <w:rsid w:val="00303B04"/>
    <w:rsid w:val="00304A65"/>
    <w:rsid w:val="00304E95"/>
    <w:rsid w:val="00305EF9"/>
    <w:rsid w:val="00306274"/>
    <w:rsid w:val="00310411"/>
    <w:rsid w:val="00311322"/>
    <w:rsid w:val="00311AC0"/>
    <w:rsid w:val="00312CB2"/>
    <w:rsid w:val="00313C0B"/>
    <w:rsid w:val="00313E2A"/>
    <w:rsid w:val="003147E1"/>
    <w:rsid w:val="00315425"/>
    <w:rsid w:val="00320013"/>
    <w:rsid w:val="00320201"/>
    <w:rsid w:val="00320499"/>
    <w:rsid w:val="00320F7B"/>
    <w:rsid w:val="00322289"/>
    <w:rsid w:val="00322792"/>
    <w:rsid w:val="0032315C"/>
    <w:rsid w:val="00323279"/>
    <w:rsid w:val="0032385A"/>
    <w:rsid w:val="00323D95"/>
    <w:rsid w:val="00323DB4"/>
    <w:rsid w:val="00324A07"/>
    <w:rsid w:val="00325D23"/>
    <w:rsid w:val="00325E70"/>
    <w:rsid w:val="00330313"/>
    <w:rsid w:val="00331AA4"/>
    <w:rsid w:val="003331AD"/>
    <w:rsid w:val="0033373F"/>
    <w:rsid w:val="003340B9"/>
    <w:rsid w:val="003340C0"/>
    <w:rsid w:val="0033426F"/>
    <w:rsid w:val="0033478B"/>
    <w:rsid w:val="0033537E"/>
    <w:rsid w:val="00335C02"/>
    <w:rsid w:val="00336460"/>
    <w:rsid w:val="003368CA"/>
    <w:rsid w:val="00337914"/>
    <w:rsid w:val="00340160"/>
    <w:rsid w:val="003409BE"/>
    <w:rsid w:val="00340F9C"/>
    <w:rsid w:val="00343593"/>
    <w:rsid w:val="00343DAC"/>
    <w:rsid w:val="003440D9"/>
    <w:rsid w:val="003447F5"/>
    <w:rsid w:val="00344947"/>
    <w:rsid w:val="003449BC"/>
    <w:rsid w:val="00345DC9"/>
    <w:rsid w:val="00345F3D"/>
    <w:rsid w:val="00346094"/>
    <w:rsid w:val="003466EF"/>
    <w:rsid w:val="003467E3"/>
    <w:rsid w:val="003473FB"/>
    <w:rsid w:val="00351098"/>
    <w:rsid w:val="00352820"/>
    <w:rsid w:val="0035282E"/>
    <w:rsid w:val="00352F14"/>
    <w:rsid w:val="00353E09"/>
    <w:rsid w:val="00353E46"/>
    <w:rsid w:val="0035449C"/>
    <w:rsid w:val="00355608"/>
    <w:rsid w:val="00355821"/>
    <w:rsid w:val="00355DF3"/>
    <w:rsid w:val="00355F27"/>
    <w:rsid w:val="00356537"/>
    <w:rsid w:val="0035731E"/>
    <w:rsid w:val="00357902"/>
    <w:rsid w:val="00361B64"/>
    <w:rsid w:val="003620D0"/>
    <w:rsid w:val="00362ABB"/>
    <w:rsid w:val="003633F2"/>
    <w:rsid w:val="003637DE"/>
    <w:rsid w:val="00363E5F"/>
    <w:rsid w:val="0036476B"/>
    <w:rsid w:val="00365772"/>
    <w:rsid w:val="00365824"/>
    <w:rsid w:val="003666FA"/>
    <w:rsid w:val="003667F1"/>
    <w:rsid w:val="00367278"/>
    <w:rsid w:val="003672EA"/>
    <w:rsid w:val="003673CC"/>
    <w:rsid w:val="00370219"/>
    <w:rsid w:val="00371692"/>
    <w:rsid w:val="003728BA"/>
    <w:rsid w:val="00373059"/>
    <w:rsid w:val="00373FB4"/>
    <w:rsid w:val="0037452A"/>
    <w:rsid w:val="00374936"/>
    <w:rsid w:val="00375E31"/>
    <w:rsid w:val="00377681"/>
    <w:rsid w:val="003776F1"/>
    <w:rsid w:val="003805F4"/>
    <w:rsid w:val="00380F25"/>
    <w:rsid w:val="00381752"/>
    <w:rsid w:val="00381C08"/>
    <w:rsid w:val="00382C7E"/>
    <w:rsid w:val="00383C5C"/>
    <w:rsid w:val="00383D3E"/>
    <w:rsid w:val="00384315"/>
    <w:rsid w:val="00384981"/>
    <w:rsid w:val="00384A98"/>
    <w:rsid w:val="00385C58"/>
    <w:rsid w:val="00386411"/>
    <w:rsid w:val="00386B4C"/>
    <w:rsid w:val="00387067"/>
    <w:rsid w:val="00391C73"/>
    <w:rsid w:val="0039304E"/>
    <w:rsid w:val="00394046"/>
    <w:rsid w:val="00394396"/>
    <w:rsid w:val="00394F80"/>
    <w:rsid w:val="00396017"/>
    <w:rsid w:val="00396658"/>
    <w:rsid w:val="00396799"/>
    <w:rsid w:val="00396F15"/>
    <w:rsid w:val="00397DEB"/>
    <w:rsid w:val="003A06E0"/>
    <w:rsid w:val="003A085B"/>
    <w:rsid w:val="003A2583"/>
    <w:rsid w:val="003A2C67"/>
    <w:rsid w:val="003A44B7"/>
    <w:rsid w:val="003A602C"/>
    <w:rsid w:val="003A63DE"/>
    <w:rsid w:val="003A773F"/>
    <w:rsid w:val="003B0D72"/>
    <w:rsid w:val="003B208D"/>
    <w:rsid w:val="003B2B5A"/>
    <w:rsid w:val="003B3073"/>
    <w:rsid w:val="003B52F1"/>
    <w:rsid w:val="003B53F7"/>
    <w:rsid w:val="003B5F80"/>
    <w:rsid w:val="003B62F7"/>
    <w:rsid w:val="003B641C"/>
    <w:rsid w:val="003B6A1A"/>
    <w:rsid w:val="003C13D6"/>
    <w:rsid w:val="003C3977"/>
    <w:rsid w:val="003C3BB1"/>
    <w:rsid w:val="003C4198"/>
    <w:rsid w:val="003C43F1"/>
    <w:rsid w:val="003C51CF"/>
    <w:rsid w:val="003C5553"/>
    <w:rsid w:val="003C7583"/>
    <w:rsid w:val="003C7895"/>
    <w:rsid w:val="003D0C9D"/>
    <w:rsid w:val="003D0E96"/>
    <w:rsid w:val="003D18CC"/>
    <w:rsid w:val="003D24A9"/>
    <w:rsid w:val="003D34B6"/>
    <w:rsid w:val="003D3890"/>
    <w:rsid w:val="003D390D"/>
    <w:rsid w:val="003D5B4D"/>
    <w:rsid w:val="003D6D77"/>
    <w:rsid w:val="003D6F01"/>
    <w:rsid w:val="003D7077"/>
    <w:rsid w:val="003E06DD"/>
    <w:rsid w:val="003E1411"/>
    <w:rsid w:val="003E22D6"/>
    <w:rsid w:val="003E2370"/>
    <w:rsid w:val="003E27E8"/>
    <w:rsid w:val="003E3754"/>
    <w:rsid w:val="003E3C3A"/>
    <w:rsid w:val="003E4CC8"/>
    <w:rsid w:val="003E5880"/>
    <w:rsid w:val="003E5E97"/>
    <w:rsid w:val="003E6266"/>
    <w:rsid w:val="003F0380"/>
    <w:rsid w:val="003F09C0"/>
    <w:rsid w:val="003F09C9"/>
    <w:rsid w:val="003F1C6A"/>
    <w:rsid w:val="003F294A"/>
    <w:rsid w:val="003F31A0"/>
    <w:rsid w:val="003F49AF"/>
    <w:rsid w:val="003F5364"/>
    <w:rsid w:val="003F56B8"/>
    <w:rsid w:val="003F5AC7"/>
    <w:rsid w:val="003F5BCA"/>
    <w:rsid w:val="003F62C0"/>
    <w:rsid w:val="003F6CFF"/>
    <w:rsid w:val="003F73CE"/>
    <w:rsid w:val="003F7FE5"/>
    <w:rsid w:val="00400792"/>
    <w:rsid w:val="00401C18"/>
    <w:rsid w:val="00401DCC"/>
    <w:rsid w:val="004024B7"/>
    <w:rsid w:val="00402D1F"/>
    <w:rsid w:val="00402E19"/>
    <w:rsid w:val="00403D67"/>
    <w:rsid w:val="00404078"/>
    <w:rsid w:val="0040449A"/>
    <w:rsid w:val="0040487D"/>
    <w:rsid w:val="0040524C"/>
    <w:rsid w:val="00406C43"/>
    <w:rsid w:val="00406F32"/>
    <w:rsid w:val="004105C3"/>
    <w:rsid w:val="0041225B"/>
    <w:rsid w:val="00413F08"/>
    <w:rsid w:val="00414FCF"/>
    <w:rsid w:val="004150F4"/>
    <w:rsid w:val="00417099"/>
    <w:rsid w:val="00417282"/>
    <w:rsid w:val="00417320"/>
    <w:rsid w:val="0042036A"/>
    <w:rsid w:val="004225E8"/>
    <w:rsid w:val="00422F12"/>
    <w:rsid w:val="00422FAF"/>
    <w:rsid w:val="004232F9"/>
    <w:rsid w:val="004234B3"/>
    <w:rsid w:val="0042416B"/>
    <w:rsid w:val="004245D8"/>
    <w:rsid w:val="004249BB"/>
    <w:rsid w:val="00424AF9"/>
    <w:rsid w:val="00424C00"/>
    <w:rsid w:val="00425449"/>
    <w:rsid w:val="0042648F"/>
    <w:rsid w:val="0042709A"/>
    <w:rsid w:val="00427221"/>
    <w:rsid w:val="004272FF"/>
    <w:rsid w:val="00427422"/>
    <w:rsid w:val="004307FE"/>
    <w:rsid w:val="00430B42"/>
    <w:rsid w:val="00432CC9"/>
    <w:rsid w:val="00433012"/>
    <w:rsid w:val="00433C10"/>
    <w:rsid w:val="00434303"/>
    <w:rsid w:val="0043430F"/>
    <w:rsid w:val="00434964"/>
    <w:rsid w:val="00434B28"/>
    <w:rsid w:val="00435528"/>
    <w:rsid w:val="00435662"/>
    <w:rsid w:val="004404B9"/>
    <w:rsid w:val="004416E7"/>
    <w:rsid w:val="00441FDF"/>
    <w:rsid w:val="00443357"/>
    <w:rsid w:val="00443682"/>
    <w:rsid w:val="004436DD"/>
    <w:rsid w:val="00443700"/>
    <w:rsid w:val="00443FA9"/>
    <w:rsid w:val="0044458C"/>
    <w:rsid w:val="00444604"/>
    <w:rsid w:val="0044468B"/>
    <w:rsid w:val="004478D5"/>
    <w:rsid w:val="004518EC"/>
    <w:rsid w:val="00452526"/>
    <w:rsid w:val="0045302B"/>
    <w:rsid w:val="004538BD"/>
    <w:rsid w:val="00453EC5"/>
    <w:rsid w:val="0045434C"/>
    <w:rsid w:val="004546F9"/>
    <w:rsid w:val="00454984"/>
    <w:rsid w:val="0045508A"/>
    <w:rsid w:val="004558B8"/>
    <w:rsid w:val="00457507"/>
    <w:rsid w:val="00457B11"/>
    <w:rsid w:val="00457E3E"/>
    <w:rsid w:val="004604F1"/>
    <w:rsid w:val="004605C0"/>
    <w:rsid w:val="004609A7"/>
    <w:rsid w:val="0046117D"/>
    <w:rsid w:val="004621D9"/>
    <w:rsid w:val="0046244C"/>
    <w:rsid w:val="00462774"/>
    <w:rsid w:val="004630C5"/>
    <w:rsid w:val="00463249"/>
    <w:rsid w:val="0046374C"/>
    <w:rsid w:val="00463C11"/>
    <w:rsid w:val="00463CE7"/>
    <w:rsid w:val="00464931"/>
    <w:rsid w:val="00464A79"/>
    <w:rsid w:val="00464D78"/>
    <w:rsid w:val="00465873"/>
    <w:rsid w:val="0046604F"/>
    <w:rsid w:val="00466538"/>
    <w:rsid w:val="0046676F"/>
    <w:rsid w:val="0046693A"/>
    <w:rsid w:val="00467324"/>
    <w:rsid w:val="00467874"/>
    <w:rsid w:val="004708A8"/>
    <w:rsid w:val="004708C2"/>
    <w:rsid w:val="0047184B"/>
    <w:rsid w:val="00472206"/>
    <w:rsid w:val="0047284B"/>
    <w:rsid w:val="00472BA1"/>
    <w:rsid w:val="00473498"/>
    <w:rsid w:val="00473584"/>
    <w:rsid w:val="00473C26"/>
    <w:rsid w:val="00473CF5"/>
    <w:rsid w:val="0047605B"/>
    <w:rsid w:val="00476945"/>
    <w:rsid w:val="00476CD7"/>
    <w:rsid w:val="00477718"/>
    <w:rsid w:val="0048081A"/>
    <w:rsid w:val="004808C7"/>
    <w:rsid w:val="0048212D"/>
    <w:rsid w:val="0048256C"/>
    <w:rsid w:val="004825B3"/>
    <w:rsid w:val="00482F76"/>
    <w:rsid w:val="0048430A"/>
    <w:rsid w:val="00486F04"/>
    <w:rsid w:val="004870CE"/>
    <w:rsid w:val="004871A0"/>
    <w:rsid w:val="00487BE2"/>
    <w:rsid w:val="00490074"/>
    <w:rsid w:val="00491126"/>
    <w:rsid w:val="00492EB0"/>
    <w:rsid w:val="00493446"/>
    <w:rsid w:val="00493C29"/>
    <w:rsid w:val="0049415E"/>
    <w:rsid w:val="00494314"/>
    <w:rsid w:val="00495177"/>
    <w:rsid w:val="00495932"/>
    <w:rsid w:val="004960F4"/>
    <w:rsid w:val="0049634F"/>
    <w:rsid w:val="0049674F"/>
    <w:rsid w:val="00496D2B"/>
    <w:rsid w:val="00497785"/>
    <w:rsid w:val="004A005C"/>
    <w:rsid w:val="004A043D"/>
    <w:rsid w:val="004A2D53"/>
    <w:rsid w:val="004A2E9B"/>
    <w:rsid w:val="004A2F0B"/>
    <w:rsid w:val="004A370F"/>
    <w:rsid w:val="004A3799"/>
    <w:rsid w:val="004A397C"/>
    <w:rsid w:val="004A39D4"/>
    <w:rsid w:val="004A3CD2"/>
    <w:rsid w:val="004A4A0A"/>
    <w:rsid w:val="004A4BF7"/>
    <w:rsid w:val="004A5BE0"/>
    <w:rsid w:val="004A766C"/>
    <w:rsid w:val="004B02F4"/>
    <w:rsid w:val="004B1A48"/>
    <w:rsid w:val="004B1ADB"/>
    <w:rsid w:val="004B2FF0"/>
    <w:rsid w:val="004B3079"/>
    <w:rsid w:val="004B3163"/>
    <w:rsid w:val="004B3BBF"/>
    <w:rsid w:val="004B4E2D"/>
    <w:rsid w:val="004B515A"/>
    <w:rsid w:val="004B5824"/>
    <w:rsid w:val="004B5A9F"/>
    <w:rsid w:val="004B5ABB"/>
    <w:rsid w:val="004B7505"/>
    <w:rsid w:val="004C0864"/>
    <w:rsid w:val="004C0E25"/>
    <w:rsid w:val="004C17A0"/>
    <w:rsid w:val="004C242F"/>
    <w:rsid w:val="004C24D5"/>
    <w:rsid w:val="004C30F6"/>
    <w:rsid w:val="004C6D0E"/>
    <w:rsid w:val="004C6F4A"/>
    <w:rsid w:val="004C7028"/>
    <w:rsid w:val="004C713C"/>
    <w:rsid w:val="004C7AA0"/>
    <w:rsid w:val="004D04DE"/>
    <w:rsid w:val="004D1B17"/>
    <w:rsid w:val="004D3953"/>
    <w:rsid w:val="004D43F6"/>
    <w:rsid w:val="004D44AC"/>
    <w:rsid w:val="004D4DDA"/>
    <w:rsid w:val="004D535D"/>
    <w:rsid w:val="004D5688"/>
    <w:rsid w:val="004D6373"/>
    <w:rsid w:val="004D6B57"/>
    <w:rsid w:val="004D6D35"/>
    <w:rsid w:val="004D75EB"/>
    <w:rsid w:val="004E0EDB"/>
    <w:rsid w:val="004E1CCA"/>
    <w:rsid w:val="004E2753"/>
    <w:rsid w:val="004E287A"/>
    <w:rsid w:val="004E3760"/>
    <w:rsid w:val="004E3F28"/>
    <w:rsid w:val="004E401C"/>
    <w:rsid w:val="004E4192"/>
    <w:rsid w:val="004E59F0"/>
    <w:rsid w:val="004E5B2F"/>
    <w:rsid w:val="004E5DE4"/>
    <w:rsid w:val="004E6955"/>
    <w:rsid w:val="004E71BE"/>
    <w:rsid w:val="004E75FB"/>
    <w:rsid w:val="004F0121"/>
    <w:rsid w:val="004F0D5F"/>
    <w:rsid w:val="004F15B8"/>
    <w:rsid w:val="004F297C"/>
    <w:rsid w:val="004F2D56"/>
    <w:rsid w:val="004F2E60"/>
    <w:rsid w:val="004F3DBE"/>
    <w:rsid w:val="004F4508"/>
    <w:rsid w:val="004F49B4"/>
    <w:rsid w:val="004F4AFB"/>
    <w:rsid w:val="004F4E24"/>
    <w:rsid w:val="004F51BD"/>
    <w:rsid w:val="004F5D5C"/>
    <w:rsid w:val="004F66FA"/>
    <w:rsid w:val="004F67BF"/>
    <w:rsid w:val="004F78EF"/>
    <w:rsid w:val="004F7C49"/>
    <w:rsid w:val="00500EB0"/>
    <w:rsid w:val="00500EFA"/>
    <w:rsid w:val="00501510"/>
    <w:rsid w:val="00503A3A"/>
    <w:rsid w:val="00503A4F"/>
    <w:rsid w:val="00503A8F"/>
    <w:rsid w:val="00504889"/>
    <w:rsid w:val="00504F52"/>
    <w:rsid w:val="00504F7C"/>
    <w:rsid w:val="005070C2"/>
    <w:rsid w:val="00507144"/>
    <w:rsid w:val="00507E53"/>
    <w:rsid w:val="005106DE"/>
    <w:rsid w:val="005115DA"/>
    <w:rsid w:val="00512619"/>
    <w:rsid w:val="005130B8"/>
    <w:rsid w:val="00513141"/>
    <w:rsid w:val="00513A91"/>
    <w:rsid w:val="00513B50"/>
    <w:rsid w:val="00513B52"/>
    <w:rsid w:val="0051530F"/>
    <w:rsid w:val="005161C1"/>
    <w:rsid w:val="005164FC"/>
    <w:rsid w:val="00517914"/>
    <w:rsid w:val="00517D1A"/>
    <w:rsid w:val="00517E7A"/>
    <w:rsid w:val="00517E8A"/>
    <w:rsid w:val="0052026A"/>
    <w:rsid w:val="0052080A"/>
    <w:rsid w:val="00521174"/>
    <w:rsid w:val="0052132F"/>
    <w:rsid w:val="00521B91"/>
    <w:rsid w:val="00521C2F"/>
    <w:rsid w:val="00523E1B"/>
    <w:rsid w:val="005246B9"/>
    <w:rsid w:val="00525808"/>
    <w:rsid w:val="0052584C"/>
    <w:rsid w:val="0052729E"/>
    <w:rsid w:val="00527982"/>
    <w:rsid w:val="005279F3"/>
    <w:rsid w:val="0053099E"/>
    <w:rsid w:val="00530F9E"/>
    <w:rsid w:val="00531253"/>
    <w:rsid w:val="0053222B"/>
    <w:rsid w:val="00532BAD"/>
    <w:rsid w:val="00532E88"/>
    <w:rsid w:val="00533541"/>
    <w:rsid w:val="005345A6"/>
    <w:rsid w:val="00534690"/>
    <w:rsid w:val="00535A51"/>
    <w:rsid w:val="00535EB1"/>
    <w:rsid w:val="00536B56"/>
    <w:rsid w:val="0053729E"/>
    <w:rsid w:val="00540130"/>
    <w:rsid w:val="0054040A"/>
    <w:rsid w:val="0054083F"/>
    <w:rsid w:val="00540B02"/>
    <w:rsid w:val="00542309"/>
    <w:rsid w:val="005432A4"/>
    <w:rsid w:val="00543445"/>
    <w:rsid w:val="00543509"/>
    <w:rsid w:val="005439AC"/>
    <w:rsid w:val="00544B21"/>
    <w:rsid w:val="00544E09"/>
    <w:rsid w:val="0054548F"/>
    <w:rsid w:val="005455A3"/>
    <w:rsid w:val="005468E7"/>
    <w:rsid w:val="00547A27"/>
    <w:rsid w:val="00547D10"/>
    <w:rsid w:val="005502DD"/>
    <w:rsid w:val="005505E9"/>
    <w:rsid w:val="0055089F"/>
    <w:rsid w:val="00551445"/>
    <w:rsid w:val="00551604"/>
    <w:rsid w:val="00551F86"/>
    <w:rsid w:val="00552F66"/>
    <w:rsid w:val="00554299"/>
    <w:rsid w:val="00554664"/>
    <w:rsid w:val="00556BFA"/>
    <w:rsid w:val="0056036D"/>
    <w:rsid w:val="005608D4"/>
    <w:rsid w:val="00561054"/>
    <w:rsid w:val="00561D67"/>
    <w:rsid w:val="00562E1F"/>
    <w:rsid w:val="00564A15"/>
    <w:rsid w:val="00565B06"/>
    <w:rsid w:val="00567619"/>
    <w:rsid w:val="00570212"/>
    <w:rsid w:val="005707FB"/>
    <w:rsid w:val="00570A0D"/>
    <w:rsid w:val="0057157A"/>
    <w:rsid w:val="00571CC5"/>
    <w:rsid w:val="00571E32"/>
    <w:rsid w:val="005722AA"/>
    <w:rsid w:val="00573235"/>
    <w:rsid w:val="00573502"/>
    <w:rsid w:val="0057494D"/>
    <w:rsid w:val="005751ED"/>
    <w:rsid w:val="005753A4"/>
    <w:rsid w:val="005754FA"/>
    <w:rsid w:val="00575FEA"/>
    <w:rsid w:val="00576460"/>
    <w:rsid w:val="005800F6"/>
    <w:rsid w:val="005802CE"/>
    <w:rsid w:val="00581C20"/>
    <w:rsid w:val="00581E3D"/>
    <w:rsid w:val="0058227D"/>
    <w:rsid w:val="00582ADC"/>
    <w:rsid w:val="00582E88"/>
    <w:rsid w:val="005833DA"/>
    <w:rsid w:val="00583C3F"/>
    <w:rsid w:val="00584A12"/>
    <w:rsid w:val="00584F13"/>
    <w:rsid w:val="005852AD"/>
    <w:rsid w:val="005854D3"/>
    <w:rsid w:val="00586370"/>
    <w:rsid w:val="005879CD"/>
    <w:rsid w:val="00590556"/>
    <w:rsid w:val="005907C2"/>
    <w:rsid w:val="00590DA7"/>
    <w:rsid w:val="00592C2B"/>
    <w:rsid w:val="00593536"/>
    <w:rsid w:val="005936D0"/>
    <w:rsid w:val="00593B47"/>
    <w:rsid w:val="00595DC2"/>
    <w:rsid w:val="005A17BD"/>
    <w:rsid w:val="005A29D9"/>
    <w:rsid w:val="005A2BA7"/>
    <w:rsid w:val="005A2DBE"/>
    <w:rsid w:val="005A3897"/>
    <w:rsid w:val="005A4485"/>
    <w:rsid w:val="005A4C76"/>
    <w:rsid w:val="005A525D"/>
    <w:rsid w:val="005A62CA"/>
    <w:rsid w:val="005A653C"/>
    <w:rsid w:val="005A784B"/>
    <w:rsid w:val="005B0A52"/>
    <w:rsid w:val="005B1133"/>
    <w:rsid w:val="005B1648"/>
    <w:rsid w:val="005B1F11"/>
    <w:rsid w:val="005B2071"/>
    <w:rsid w:val="005B2F74"/>
    <w:rsid w:val="005B30B3"/>
    <w:rsid w:val="005B40EA"/>
    <w:rsid w:val="005B49A4"/>
    <w:rsid w:val="005B4AE5"/>
    <w:rsid w:val="005B4CBA"/>
    <w:rsid w:val="005B540F"/>
    <w:rsid w:val="005B6AEB"/>
    <w:rsid w:val="005B7557"/>
    <w:rsid w:val="005B7C58"/>
    <w:rsid w:val="005B7DCB"/>
    <w:rsid w:val="005B7DCC"/>
    <w:rsid w:val="005C084E"/>
    <w:rsid w:val="005C0915"/>
    <w:rsid w:val="005C09F6"/>
    <w:rsid w:val="005C0A4B"/>
    <w:rsid w:val="005C0FF2"/>
    <w:rsid w:val="005C111E"/>
    <w:rsid w:val="005C14DA"/>
    <w:rsid w:val="005C161D"/>
    <w:rsid w:val="005C1821"/>
    <w:rsid w:val="005C2294"/>
    <w:rsid w:val="005C45A5"/>
    <w:rsid w:val="005C4E8E"/>
    <w:rsid w:val="005C55BA"/>
    <w:rsid w:val="005C5E69"/>
    <w:rsid w:val="005C7045"/>
    <w:rsid w:val="005D010D"/>
    <w:rsid w:val="005D0643"/>
    <w:rsid w:val="005D0900"/>
    <w:rsid w:val="005D1AEF"/>
    <w:rsid w:val="005D26A7"/>
    <w:rsid w:val="005D2B38"/>
    <w:rsid w:val="005D31E3"/>
    <w:rsid w:val="005D3A58"/>
    <w:rsid w:val="005D3B7A"/>
    <w:rsid w:val="005D3CDB"/>
    <w:rsid w:val="005D4313"/>
    <w:rsid w:val="005D4D7F"/>
    <w:rsid w:val="005D65C8"/>
    <w:rsid w:val="005D663B"/>
    <w:rsid w:val="005D68D0"/>
    <w:rsid w:val="005D6CC4"/>
    <w:rsid w:val="005D71F9"/>
    <w:rsid w:val="005D7B81"/>
    <w:rsid w:val="005E1393"/>
    <w:rsid w:val="005E195E"/>
    <w:rsid w:val="005E25BA"/>
    <w:rsid w:val="005E5498"/>
    <w:rsid w:val="005E6FF3"/>
    <w:rsid w:val="005E7176"/>
    <w:rsid w:val="005E7C5D"/>
    <w:rsid w:val="005E7E91"/>
    <w:rsid w:val="005E7FB7"/>
    <w:rsid w:val="005F08AE"/>
    <w:rsid w:val="005F1424"/>
    <w:rsid w:val="005F292E"/>
    <w:rsid w:val="005F34F3"/>
    <w:rsid w:val="005F4F9B"/>
    <w:rsid w:val="005F5F55"/>
    <w:rsid w:val="005F63EE"/>
    <w:rsid w:val="005F6555"/>
    <w:rsid w:val="005F699D"/>
    <w:rsid w:val="005F6BB7"/>
    <w:rsid w:val="005F7D3B"/>
    <w:rsid w:val="005F7ED4"/>
    <w:rsid w:val="005F7F57"/>
    <w:rsid w:val="00600676"/>
    <w:rsid w:val="0060124E"/>
    <w:rsid w:val="006027AC"/>
    <w:rsid w:val="00602FD4"/>
    <w:rsid w:val="006033E4"/>
    <w:rsid w:val="00603756"/>
    <w:rsid w:val="006042DF"/>
    <w:rsid w:val="00604410"/>
    <w:rsid w:val="00604CAA"/>
    <w:rsid w:val="00604FF1"/>
    <w:rsid w:val="00605143"/>
    <w:rsid w:val="006053D3"/>
    <w:rsid w:val="00605AAB"/>
    <w:rsid w:val="00605E39"/>
    <w:rsid w:val="00606B2E"/>
    <w:rsid w:val="00606B93"/>
    <w:rsid w:val="006075AB"/>
    <w:rsid w:val="00607E77"/>
    <w:rsid w:val="0061015F"/>
    <w:rsid w:val="00610318"/>
    <w:rsid w:val="0061081B"/>
    <w:rsid w:val="0061086B"/>
    <w:rsid w:val="006126D2"/>
    <w:rsid w:val="00612C4C"/>
    <w:rsid w:val="00612FDA"/>
    <w:rsid w:val="00613975"/>
    <w:rsid w:val="0061438A"/>
    <w:rsid w:val="00614DB7"/>
    <w:rsid w:val="00614E3B"/>
    <w:rsid w:val="006159B1"/>
    <w:rsid w:val="00615C53"/>
    <w:rsid w:val="00616128"/>
    <w:rsid w:val="006165BE"/>
    <w:rsid w:val="00616D7A"/>
    <w:rsid w:val="006177D3"/>
    <w:rsid w:val="0062053B"/>
    <w:rsid w:val="006210FD"/>
    <w:rsid w:val="006219D5"/>
    <w:rsid w:val="00621CB1"/>
    <w:rsid w:val="00621E61"/>
    <w:rsid w:val="00623177"/>
    <w:rsid w:val="00624297"/>
    <w:rsid w:val="006247A9"/>
    <w:rsid w:val="00624B3B"/>
    <w:rsid w:val="00625496"/>
    <w:rsid w:val="00625F2B"/>
    <w:rsid w:val="006262EB"/>
    <w:rsid w:val="00626CDA"/>
    <w:rsid w:val="006274A2"/>
    <w:rsid w:val="0063110D"/>
    <w:rsid w:val="00632094"/>
    <w:rsid w:val="00632C4F"/>
    <w:rsid w:val="00632CDE"/>
    <w:rsid w:val="00632F6D"/>
    <w:rsid w:val="00633E27"/>
    <w:rsid w:val="006352D7"/>
    <w:rsid w:val="00635C3B"/>
    <w:rsid w:val="00635E4B"/>
    <w:rsid w:val="00636666"/>
    <w:rsid w:val="00636703"/>
    <w:rsid w:val="00636A0E"/>
    <w:rsid w:val="00636CA5"/>
    <w:rsid w:val="00637566"/>
    <w:rsid w:val="00637D59"/>
    <w:rsid w:val="00637F92"/>
    <w:rsid w:val="006410A0"/>
    <w:rsid w:val="00641FA0"/>
    <w:rsid w:val="00641FF0"/>
    <w:rsid w:val="00642085"/>
    <w:rsid w:val="00642C34"/>
    <w:rsid w:val="00643E14"/>
    <w:rsid w:val="00644604"/>
    <w:rsid w:val="00644BFF"/>
    <w:rsid w:val="00645118"/>
    <w:rsid w:val="00645504"/>
    <w:rsid w:val="006455EB"/>
    <w:rsid w:val="006456AB"/>
    <w:rsid w:val="0064626C"/>
    <w:rsid w:val="006472B6"/>
    <w:rsid w:val="00651ADE"/>
    <w:rsid w:val="00651D69"/>
    <w:rsid w:val="006525F8"/>
    <w:rsid w:val="00653822"/>
    <w:rsid w:val="00654A22"/>
    <w:rsid w:val="006553D1"/>
    <w:rsid w:val="00655EFC"/>
    <w:rsid w:val="0065663A"/>
    <w:rsid w:val="00656EBE"/>
    <w:rsid w:val="006575ED"/>
    <w:rsid w:val="00660962"/>
    <w:rsid w:val="006610F5"/>
    <w:rsid w:val="00661319"/>
    <w:rsid w:val="00662898"/>
    <w:rsid w:val="00662E5E"/>
    <w:rsid w:val="006652D8"/>
    <w:rsid w:val="00665DB8"/>
    <w:rsid w:val="00667414"/>
    <w:rsid w:val="00667568"/>
    <w:rsid w:val="00667BF7"/>
    <w:rsid w:val="00670E6E"/>
    <w:rsid w:val="0067246C"/>
    <w:rsid w:val="00672907"/>
    <w:rsid w:val="00672B85"/>
    <w:rsid w:val="00673951"/>
    <w:rsid w:val="00673C18"/>
    <w:rsid w:val="006743AE"/>
    <w:rsid w:val="00674A85"/>
    <w:rsid w:val="00674CA8"/>
    <w:rsid w:val="00674E9B"/>
    <w:rsid w:val="00675A28"/>
    <w:rsid w:val="00677D77"/>
    <w:rsid w:val="00677E19"/>
    <w:rsid w:val="006800FD"/>
    <w:rsid w:val="0068049E"/>
    <w:rsid w:val="0068355E"/>
    <w:rsid w:val="00684C8C"/>
    <w:rsid w:val="006856B0"/>
    <w:rsid w:val="00685740"/>
    <w:rsid w:val="00686BB1"/>
    <w:rsid w:val="00687040"/>
    <w:rsid w:val="006877A1"/>
    <w:rsid w:val="0069178C"/>
    <w:rsid w:val="006919C8"/>
    <w:rsid w:val="0069205C"/>
    <w:rsid w:val="006937D4"/>
    <w:rsid w:val="0069497B"/>
    <w:rsid w:val="00696559"/>
    <w:rsid w:val="00696D1F"/>
    <w:rsid w:val="00696E57"/>
    <w:rsid w:val="00697243"/>
    <w:rsid w:val="006978A4"/>
    <w:rsid w:val="006A039B"/>
    <w:rsid w:val="006A0A43"/>
    <w:rsid w:val="006A0A9A"/>
    <w:rsid w:val="006A144B"/>
    <w:rsid w:val="006A185B"/>
    <w:rsid w:val="006A30EE"/>
    <w:rsid w:val="006A3D7D"/>
    <w:rsid w:val="006A5365"/>
    <w:rsid w:val="006A5D75"/>
    <w:rsid w:val="006A65F2"/>
    <w:rsid w:val="006B078B"/>
    <w:rsid w:val="006B0855"/>
    <w:rsid w:val="006B0C21"/>
    <w:rsid w:val="006B0E17"/>
    <w:rsid w:val="006B165F"/>
    <w:rsid w:val="006B177C"/>
    <w:rsid w:val="006B1CA4"/>
    <w:rsid w:val="006B2930"/>
    <w:rsid w:val="006B2D6D"/>
    <w:rsid w:val="006B2E73"/>
    <w:rsid w:val="006B316B"/>
    <w:rsid w:val="006B41FE"/>
    <w:rsid w:val="006B4D07"/>
    <w:rsid w:val="006B5C65"/>
    <w:rsid w:val="006B74B2"/>
    <w:rsid w:val="006C02E8"/>
    <w:rsid w:val="006C0639"/>
    <w:rsid w:val="006C1CF6"/>
    <w:rsid w:val="006C1D7A"/>
    <w:rsid w:val="006C3A2E"/>
    <w:rsid w:val="006C3CE8"/>
    <w:rsid w:val="006C5EDC"/>
    <w:rsid w:val="006C6EBB"/>
    <w:rsid w:val="006D0D62"/>
    <w:rsid w:val="006D0E7D"/>
    <w:rsid w:val="006D154C"/>
    <w:rsid w:val="006D277B"/>
    <w:rsid w:val="006D31AA"/>
    <w:rsid w:val="006D3207"/>
    <w:rsid w:val="006D327C"/>
    <w:rsid w:val="006D35D1"/>
    <w:rsid w:val="006D3C08"/>
    <w:rsid w:val="006D40CD"/>
    <w:rsid w:val="006D44DE"/>
    <w:rsid w:val="006D53F9"/>
    <w:rsid w:val="006D5E5A"/>
    <w:rsid w:val="006D669C"/>
    <w:rsid w:val="006D7E92"/>
    <w:rsid w:val="006E01CA"/>
    <w:rsid w:val="006E022E"/>
    <w:rsid w:val="006E1E39"/>
    <w:rsid w:val="006E1E7B"/>
    <w:rsid w:val="006E1FB2"/>
    <w:rsid w:val="006E2532"/>
    <w:rsid w:val="006E2759"/>
    <w:rsid w:val="006E55EE"/>
    <w:rsid w:val="006E5A2D"/>
    <w:rsid w:val="006E5C18"/>
    <w:rsid w:val="006E6FE4"/>
    <w:rsid w:val="006E7734"/>
    <w:rsid w:val="006F0969"/>
    <w:rsid w:val="006F14C3"/>
    <w:rsid w:val="006F19D5"/>
    <w:rsid w:val="006F298D"/>
    <w:rsid w:val="006F3034"/>
    <w:rsid w:val="006F5A03"/>
    <w:rsid w:val="006F69AA"/>
    <w:rsid w:val="006F6E18"/>
    <w:rsid w:val="006F746F"/>
    <w:rsid w:val="0070048E"/>
    <w:rsid w:val="007016C2"/>
    <w:rsid w:val="007032A4"/>
    <w:rsid w:val="007033A6"/>
    <w:rsid w:val="007037BD"/>
    <w:rsid w:val="007047BC"/>
    <w:rsid w:val="00706571"/>
    <w:rsid w:val="0070707C"/>
    <w:rsid w:val="00707828"/>
    <w:rsid w:val="007112B9"/>
    <w:rsid w:val="0071132E"/>
    <w:rsid w:val="00711DB4"/>
    <w:rsid w:val="007144C2"/>
    <w:rsid w:val="007147AC"/>
    <w:rsid w:val="00715807"/>
    <w:rsid w:val="00715859"/>
    <w:rsid w:val="0071655A"/>
    <w:rsid w:val="00716705"/>
    <w:rsid w:val="00716F57"/>
    <w:rsid w:val="00717A47"/>
    <w:rsid w:val="00717CCA"/>
    <w:rsid w:val="00720080"/>
    <w:rsid w:val="00720CB8"/>
    <w:rsid w:val="00720E5A"/>
    <w:rsid w:val="00721D72"/>
    <w:rsid w:val="007225C6"/>
    <w:rsid w:val="00722881"/>
    <w:rsid w:val="00723BCA"/>
    <w:rsid w:val="007244D7"/>
    <w:rsid w:val="00724838"/>
    <w:rsid w:val="0072486B"/>
    <w:rsid w:val="00724BD4"/>
    <w:rsid w:val="00724E5F"/>
    <w:rsid w:val="00725078"/>
    <w:rsid w:val="0072521E"/>
    <w:rsid w:val="00725854"/>
    <w:rsid w:val="007265E7"/>
    <w:rsid w:val="0072688B"/>
    <w:rsid w:val="00727326"/>
    <w:rsid w:val="007277F9"/>
    <w:rsid w:val="00727C03"/>
    <w:rsid w:val="00730426"/>
    <w:rsid w:val="00731162"/>
    <w:rsid w:val="007317F2"/>
    <w:rsid w:val="00731EF4"/>
    <w:rsid w:val="007321DC"/>
    <w:rsid w:val="00732611"/>
    <w:rsid w:val="007328F0"/>
    <w:rsid w:val="00732B60"/>
    <w:rsid w:val="007330DB"/>
    <w:rsid w:val="007334BE"/>
    <w:rsid w:val="0073381D"/>
    <w:rsid w:val="00733A46"/>
    <w:rsid w:val="007342D7"/>
    <w:rsid w:val="00734E5D"/>
    <w:rsid w:val="0073520F"/>
    <w:rsid w:val="00735880"/>
    <w:rsid w:val="00735E2C"/>
    <w:rsid w:val="007360D2"/>
    <w:rsid w:val="00736BA1"/>
    <w:rsid w:val="00736C96"/>
    <w:rsid w:val="00737060"/>
    <w:rsid w:val="007403F1"/>
    <w:rsid w:val="007419F9"/>
    <w:rsid w:val="00741E4C"/>
    <w:rsid w:val="0074238C"/>
    <w:rsid w:val="007424D5"/>
    <w:rsid w:val="00743030"/>
    <w:rsid w:val="00744510"/>
    <w:rsid w:val="00744893"/>
    <w:rsid w:val="00744F9F"/>
    <w:rsid w:val="0074509D"/>
    <w:rsid w:val="007452F6"/>
    <w:rsid w:val="007470B8"/>
    <w:rsid w:val="00750341"/>
    <w:rsid w:val="0075070C"/>
    <w:rsid w:val="00750C05"/>
    <w:rsid w:val="007528C7"/>
    <w:rsid w:val="00753C51"/>
    <w:rsid w:val="00754A88"/>
    <w:rsid w:val="00755721"/>
    <w:rsid w:val="00756629"/>
    <w:rsid w:val="0075737A"/>
    <w:rsid w:val="00757D91"/>
    <w:rsid w:val="007601C2"/>
    <w:rsid w:val="00760759"/>
    <w:rsid w:val="007611DE"/>
    <w:rsid w:val="00761272"/>
    <w:rsid w:val="007612C3"/>
    <w:rsid w:val="007615C3"/>
    <w:rsid w:val="00761A34"/>
    <w:rsid w:val="00763855"/>
    <w:rsid w:val="00764169"/>
    <w:rsid w:val="00764BF2"/>
    <w:rsid w:val="00765533"/>
    <w:rsid w:val="00766928"/>
    <w:rsid w:val="00767848"/>
    <w:rsid w:val="007704FD"/>
    <w:rsid w:val="00770841"/>
    <w:rsid w:val="00770BDE"/>
    <w:rsid w:val="00771889"/>
    <w:rsid w:val="00772C48"/>
    <w:rsid w:val="00774310"/>
    <w:rsid w:val="007750E6"/>
    <w:rsid w:val="00776592"/>
    <w:rsid w:val="007773C0"/>
    <w:rsid w:val="007773FF"/>
    <w:rsid w:val="00777F73"/>
    <w:rsid w:val="0078067C"/>
    <w:rsid w:val="00780D71"/>
    <w:rsid w:val="00782117"/>
    <w:rsid w:val="007857B4"/>
    <w:rsid w:val="007859E1"/>
    <w:rsid w:val="00785DD4"/>
    <w:rsid w:val="00787004"/>
    <w:rsid w:val="007873AA"/>
    <w:rsid w:val="0078748D"/>
    <w:rsid w:val="007875FB"/>
    <w:rsid w:val="0079162C"/>
    <w:rsid w:val="007917B8"/>
    <w:rsid w:val="007919A7"/>
    <w:rsid w:val="0079360D"/>
    <w:rsid w:val="00794143"/>
    <w:rsid w:val="00795057"/>
    <w:rsid w:val="00795DC0"/>
    <w:rsid w:val="0079614C"/>
    <w:rsid w:val="0079658E"/>
    <w:rsid w:val="00796962"/>
    <w:rsid w:val="00797677"/>
    <w:rsid w:val="007A03DB"/>
    <w:rsid w:val="007A0BE7"/>
    <w:rsid w:val="007A12F0"/>
    <w:rsid w:val="007A1DB2"/>
    <w:rsid w:val="007A2D84"/>
    <w:rsid w:val="007A3271"/>
    <w:rsid w:val="007A399F"/>
    <w:rsid w:val="007A3BCA"/>
    <w:rsid w:val="007A3D49"/>
    <w:rsid w:val="007A3F00"/>
    <w:rsid w:val="007A4476"/>
    <w:rsid w:val="007A516C"/>
    <w:rsid w:val="007A612D"/>
    <w:rsid w:val="007A6F22"/>
    <w:rsid w:val="007A71C9"/>
    <w:rsid w:val="007A74FC"/>
    <w:rsid w:val="007A7572"/>
    <w:rsid w:val="007B037C"/>
    <w:rsid w:val="007B0B91"/>
    <w:rsid w:val="007B1D81"/>
    <w:rsid w:val="007B28AF"/>
    <w:rsid w:val="007B3E01"/>
    <w:rsid w:val="007B4BF4"/>
    <w:rsid w:val="007B507E"/>
    <w:rsid w:val="007B5588"/>
    <w:rsid w:val="007B580B"/>
    <w:rsid w:val="007B5F4C"/>
    <w:rsid w:val="007B6616"/>
    <w:rsid w:val="007C148C"/>
    <w:rsid w:val="007C1983"/>
    <w:rsid w:val="007C2243"/>
    <w:rsid w:val="007C2CC2"/>
    <w:rsid w:val="007C3F26"/>
    <w:rsid w:val="007C436B"/>
    <w:rsid w:val="007C4B76"/>
    <w:rsid w:val="007C5BEE"/>
    <w:rsid w:val="007C6100"/>
    <w:rsid w:val="007C62E5"/>
    <w:rsid w:val="007C6C07"/>
    <w:rsid w:val="007C7456"/>
    <w:rsid w:val="007C7519"/>
    <w:rsid w:val="007C7D78"/>
    <w:rsid w:val="007D09C8"/>
    <w:rsid w:val="007D1C2A"/>
    <w:rsid w:val="007D1D5B"/>
    <w:rsid w:val="007D2A40"/>
    <w:rsid w:val="007D4AEA"/>
    <w:rsid w:val="007D4E33"/>
    <w:rsid w:val="007D532A"/>
    <w:rsid w:val="007D576F"/>
    <w:rsid w:val="007D5814"/>
    <w:rsid w:val="007D7717"/>
    <w:rsid w:val="007E034A"/>
    <w:rsid w:val="007E1199"/>
    <w:rsid w:val="007E1CBE"/>
    <w:rsid w:val="007E2011"/>
    <w:rsid w:val="007E3A53"/>
    <w:rsid w:val="007E4DDA"/>
    <w:rsid w:val="007E55D8"/>
    <w:rsid w:val="007E5B17"/>
    <w:rsid w:val="007E66CA"/>
    <w:rsid w:val="007E70F8"/>
    <w:rsid w:val="007E7AB8"/>
    <w:rsid w:val="007F0BCA"/>
    <w:rsid w:val="007F0CCA"/>
    <w:rsid w:val="007F3185"/>
    <w:rsid w:val="007F4690"/>
    <w:rsid w:val="007F58B1"/>
    <w:rsid w:val="007F5C40"/>
    <w:rsid w:val="007F6E6E"/>
    <w:rsid w:val="007F6E9E"/>
    <w:rsid w:val="007F7BF3"/>
    <w:rsid w:val="00800351"/>
    <w:rsid w:val="008010FD"/>
    <w:rsid w:val="008011A2"/>
    <w:rsid w:val="008013C2"/>
    <w:rsid w:val="00801579"/>
    <w:rsid w:val="00801DCB"/>
    <w:rsid w:val="00802F64"/>
    <w:rsid w:val="0080314C"/>
    <w:rsid w:val="00803F5B"/>
    <w:rsid w:val="008057A7"/>
    <w:rsid w:val="00805CCF"/>
    <w:rsid w:val="008065EA"/>
    <w:rsid w:val="00806657"/>
    <w:rsid w:val="00806AE4"/>
    <w:rsid w:val="00811D75"/>
    <w:rsid w:val="00811EA2"/>
    <w:rsid w:val="0081490D"/>
    <w:rsid w:val="00816D62"/>
    <w:rsid w:val="00820250"/>
    <w:rsid w:val="00823257"/>
    <w:rsid w:val="008250A4"/>
    <w:rsid w:val="008253CB"/>
    <w:rsid w:val="0082765F"/>
    <w:rsid w:val="00830674"/>
    <w:rsid w:val="00832B56"/>
    <w:rsid w:val="00832E89"/>
    <w:rsid w:val="00833A8C"/>
    <w:rsid w:val="00833C02"/>
    <w:rsid w:val="008342CD"/>
    <w:rsid w:val="008344FA"/>
    <w:rsid w:val="00835C09"/>
    <w:rsid w:val="00836C4F"/>
    <w:rsid w:val="00840691"/>
    <w:rsid w:val="0084095B"/>
    <w:rsid w:val="0084131A"/>
    <w:rsid w:val="00841683"/>
    <w:rsid w:val="00841B82"/>
    <w:rsid w:val="00842205"/>
    <w:rsid w:val="00842C32"/>
    <w:rsid w:val="008435A7"/>
    <w:rsid w:val="00844061"/>
    <w:rsid w:val="00844C92"/>
    <w:rsid w:val="00850635"/>
    <w:rsid w:val="0085069C"/>
    <w:rsid w:val="00851451"/>
    <w:rsid w:val="008516C9"/>
    <w:rsid w:val="008518FF"/>
    <w:rsid w:val="00851FF9"/>
    <w:rsid w:val="008521DF"/>
    <w:rsid w:val="00852575"/>
    <w:rsid w:val="00853FC1"/>
    <w:rsid w:val="00853FFB"/>
    <w:rsid w:val="00854AC7"/>
    <w:rsid w:val="00854D45"/>
    <w:rsid w:val="008566AF"/>
    <w:rsid w:val="008574AF"/>
    <w:rsid w:val="00857597"/>
    <w:rsid w:val="00857D76"/>
    <w:rsid w:val="00860C68"/>
    <w:rsid w:val="008616E8"/>
    <w:rsid w:val="008617D3"/>
    <w:rsid w:val="00862A63"/>
    <w:rsid w:val="00862FF2"/>
    <w:rsid w:val="00863D56"/>
    <w:rsid w:val="0086430F"/>
    <w:rsid w:val="008649E2"/>
    <w:rsid w:val="008659A9"/>
    <w:rsid w:val="00866772"/>
    <w:rsid w:val="00867096"/>
    <w:rsid w:val="008702FD"/>
    <w:rsid w:val="00870F54"/>
    <w:rsid w:val="00871281"/>
    <w:rsid w:val="00872668"/>
    <w:rsid w:val="008726DD"/>
    <w:rsid w:val="00872F44"/>
    <w:rsid w:val="00874D90"/>
    <w:rsid w:val="0087567B"/>
    <w:rsid w:val="00875DFB"/>
    <w:rsid w:val="00876837"/>
    <w:rsid w:val="00876A9F"/>
    <w:rsid w:val="00876D5F"/>
    <w:rsid w:val="0087709A"/>
    <w:rsid w:val="008774C3"/>
    <w:rsid w:val="008776F6"/>
    <w:rsid w:val="00880491"/>
    <w:rsid w:val="0088151E"/>
    <w:rsid w:val="00881562"/>
    <w:rsid w:val="00881DF6"/>
    <w:rsid w:val="008820A0"/>
    <w:rsid w:val="00884C5F"/>
    <w:rsid w:val="00885086"/>
    <w:rsid w:val="00885442"/>
    <w:rsid w:val="00885582"/>
    <w:rsid w:val="0088592C"/>
    <w:rsid w:val="00885CDD"/>
    <w:rsid w:val="00885F32"/>
    <w:rsid w:val="00886234"/>
    <w:rsid w:val="008864F3"/>
    <w:rsid w:val="00886831"/>
    <w:rsid w:val="00886B3D"/>
    <w:rsid w:val="00887059"/>
    <w:rsid w:val="00890354"/>
    <w:rsid w:val="00890F8E"/>
    <w:rsid w:val="00891287"/>
    <w:rsid w:val="008915A9"/>
    <w:rsid w:val="0089188C"/>
    <w:rsid w:val="00891AB6"/>
    <w:rsid w:val="008927D9"/>
    <w:rsid w:val="00892F1B"/>
    <w:rsid w:val="008930B9"/>
    <w:rsid w:val="008930FE"/>
    <w:rsid w:val="00893584"/>
    <w:rsid w:val="00893ACC"/>
    <w:rsid w:val="00893C6B"/>
    <w:rsid w:val="00896C70"/>
    <w:rsid w:val="008A1B95"/>
    <w:rsid w:val="008A26BB"/>
    <w:rsid w:val="008A2F1B"/>
    <w:rsid w:val="008A3061"/>
    <w:rsid w:val="008A3227"/>
    <w:rsid w:val="008A55AE"/>
    <w:rsid w:val="008A69F1"/>
    <w:rsid w:val="008A723B"/>
    <w:rsid w:val="008B07E7"/>
    <w:rsid w:val="008B1BFE"/>
    <w:rsid w:val="008B37FC"/>
    <w:rsid w:val="008B4C6F"/>
    <w:rsid w:val="008B5E11"/>
    <w:rsid w:val="008B6465"/>
    <w:rsid w:val="008B692A"/>
    <w:rsid w:val="008B6A66"/>
    <w:rsid w:val="008B72DB"/>
    <w:rsid w:val="008B74E6"/>
    <w:rsid w:val="008B7A15"/>
    <w:rsid w:val="008B7E0F"/>
    <w:rsid w:val="008C01B7"/>
    <w:rsid w:val="008C0C37"/>
    <w:rsid w:val="008C0CCA"/>
    <w:rsid w:val="008C1118"/>
    <w:rsid w:val="008C1E46"/>
    <w:rsid w:val="008C1F5F"/>
    <w:rsid w:val="008C279E"/>
    <w:rsid w:val="008C2A07"/>
    <w:rsid w:val="008C37A0"/>
    <w:rsid w:val="008C4AD6"/>
    <w:rsid w:val="008C5B9B"/>
    <w:rsid w:val="008C5CA6"/>
    <w:rsid w:val="008D1602"/>
    <w:rsid w:val="008D175C"/>
    <w:rsid w:val="008D2479"/>
    <w:rsid w:val="008D48B6"/>
    <w:rsid w:val="008D54A2"/>
    <w:rsid w:val="008D6100"/>
    <w:rsid w:val="008D6299"/>
    <w:rsid w:val="008D6EEB"/>
    <w:rsid w:val="008D6F18"/>
    <w:rsid w:val="008D7DA7"/>
    <w:rsid w:val="008E07E5"/>
    <w:rsid w:val="008E1851"/>
    <w:rsid w:val="008E1ED6"/>
    <w:rsid w:val="008E2717"/>
    <w:rsid w:val="008E3493"/>
    <w:rsid w:val="008E458D"/>
    <w:rsid w:val="008E466B"/>
    <w:rsid w:val="008E485F"/>
    <w:rsid w:val="008E4AB3"/>
    <w:rsid w:val="008E4BA1"/>
    <w:rsid w:val="008E6117"/>
    <w:rsid w:val="008E688A"/>
    <w:rsid w:val="008E6E11"/>
    <w:rsid w:val="008E72A8"/>
    <w:rsid w:val="008E789F"/>
    <w:rsid w:val="008E7A60"/>
    <w:rsid w:val="008F0582"/>
    <w:rsid w:val="008F1892"/>
    <w:rsid w:val="008F1A69"/>
    <w:rsid w:val="008F1C4D"/>
    <w:rsid w:val="008F2080"/>
    <w:rsid w:val="008F2877"/>
    <w:rsid w:val="008F334C"/>
    <w:rsid w:val="008F47BD"/>
    <w:rsid w:val="008F5743"/>
    <w:rsid w:val="008F5FC8"/>
    <w:rsid w:val="008F5FF8"/>
    <w:rsid w:val="008F6A58"/>
    <w:rsid w:val="008F6CFF"/>
    <w:rsid w:val="008F7ED9"/>
    <w:rsid w:val="008F7F65"/>
    <w:rsid w:val="0090099C"/>
    <w:rsid w:val="00900D39"/>
    <w:rsid w:val="00900F95"/>
    <w:rsid w:val="00901540"/>
    <w:rsid w:val="009015EA"/>
    <w:rsid w:val="009025FB"/>
    <w:rsid w:val="00902D57"/>
    <w:rsid w:val="009030E7"/>
    <w:rsid w:val="0090330C"/>
    <w:rsid w:val="00903AF0"/>
    <w:rsid w:val="00903CA7"/>
    <w:rsid w:val="009041B5"/>
    <w:rsid w:val="00904AD1"/>
    <w:rsid w:val="00904EED"/>
    <w:rsid w:val="0090586D"/>
    <w:rsid w:val="00906540"/>
    <w:rsid w:val="009066AD"/>
    <w:rsid w:val="009066C8"/>
    <w:rsid w:val="009068FC"/>
    <w:rsid w:val="009070AD"/>
    <w:rsid w:val="009074F9"/>
    <w:rsid w:val="009147C4"/>
    <w:rsid w:val="00920161"/>
    <w:rsid w:val="009219EE"/>
    <w:rsid w:val="00921C0F"/>
    <w:rsid w:val="00922168"/>
    <w:rsid w:val="0092266A"/>
    <w:rsid w:val="009229F1"/>
    <w:rsid w:val="00922CA4"/>
    <w:rsid w:val="0092353C"/>
    <w:rsid w:val="00924C59"/>
    <w:rsid w:val="009252B9"/>
    <w:rsid w:val="00925952"/>
    <w:rsid w:val="0092661B"/>
    <w:rsid w:val="0093000F"/>
    <w:rsid w:val="009302AE"/>
    <w:rsid w:val="0093065E"/>
    <w:rsid w:val="00930A9C"/>
    <w:rsid w:val="00931C03"/>
    <w:rsid w:val="009328E7"/>
    <w:rsid w:val="00935786"/>
    <w:rsid w:val="009358CB"/>
    <w:rsid w:val="009373D9"/>
    <w:rsid w:val="009408B5"/>
    <w:rsid w:val="009410F2"/>
    <w:rsid w:val="00941BC5"/>
    <w:rsid w:val="00941DDE"/>
    <w:rsid w:val="00941F33"/>
    <w:rsid w:val="00941F42"/>
    <w:rsid w:val="009420CF"/>
    <w:rsid w:val="009425CA"/>
    <w:rsid w:val="00943459"/>
    <w:rsid w:val="00943688"/>
    <w:rsid w:val="00944355"/>
    <w:rsid w:val="00944AFA"/>
    <w:rsid w:val="00945DBD"/>
    <w:rsid w:val="00950DD8"/>
    <w:rsid w:val="009516B1"/>
    <w:rsid w:val="00951DCD"/>
    <w:rsid w:val="00952F73"/>
    <w:rsid w:val="00953B9E"/>
    <w:rsid w:val="00953D3B"/>
    <w:rsid w:val="00955497"/>
    <w:rsid w:val="009565A5"/>
    <w:rsid w:val="00957583"/>
    <w:rsid w:val="00957F49"/>
    <w:rsid w:val="00960441"/>
    <w:rsid w:val="009606F4"/>
    <w:rsid w:val="009614FD"/>
    <w:rsid w:val="00962DA2"/>
    <w:rsid w:val="00962DB1"/>
    <w:rsid w:val="00962EA9"/>
    <w:rsid w:val="00963ABB"/>
    <w:rsid w:val="009654FE"/>
    <w:rsid w:val="00965953"/>
    <w:rsid w:val="00965AE6"/>
    <w:rsid w:val="00966051"/>
    <w:rsid w:val="00966864"/>
    <w:rsid w:val="00966DAF"/>
    <w:rsid w:val="00967504"/>
    <w:rsid w:val="0097038D"/>
    <w:rsid w:val="00971707"/>
    <w:rsid w:val="009717A7"/>
    <w:rsid w:val="00972C96"/>
    <w:rsid w:val="00973385"/>
    <w:rsid w:val="00973851"/>
    <w:rsid w:val="0097389A"/>
    <w:rsid w:val="009739CE"/>
    <w:rsid w:val="00974064"/>
    <w:rsid w:val="00974A9E"/>
    <w:rsid w:val="00974B18"/>
    <w:rsid w:val="0097691E"/>
    <w:rsid w:val="00976B54"/>
    <w:rsid w:val="00976B98"/>
    <w:rsid w:val="009801DD"/>
    <w:rsid w:val="00980651"/>
    <w:rsid w:val="0098080D"/>
    <w:rsid w:val="00981039"/>
    <w:rsid w:val="009813E9"/>
    <w:rsid w:val="00983066"/>
    <w:rsid w:val="00983309"/>
    <w:rsid w:val="00983FD2"/>
    <w:rsid w:val="00984886"/>
    <w:rsid w:val="00985029"/>
    <w:rsid w:val="00985D5F"/>
    <w:rsid w:val="009863A3"/>
    <w:rsid w:val="00986467"/>
    <w:rsid w:val="00986763"/>
    <w:rsid w:val="00987EFF"/>
    <w:rsid w:val="0099101F"/>
    <w:rsid w:val="0099157A"/>
    <w:rsid w:val="00991915"/>
    <w:rsid w:val="00992D3F"/>
    <w:rsid w:val="00994125"/>
    <w:rsid w:val="00994B95"/>
    <w:rsid w:val="0099587E"/>
    <w:rsid w:val="00995AF3"/>
    <w:rsid w:val="00996C4F"/>
    <w:rsid w:val="00997273"/>
    <w:rsid w:val="00997E0D"/>
    <w:rsid w:val="009A0386"/>
    <w:rsid w:val="009A0708"/>
    <w:rsid w:val="009A0DDA"/>
    <w:rsid w:val="009A0F38"/>
    <w:rsid w:val="009A10B1"/>
    <w:rsid w:val="009A22D6"/>
    <w:rsid w:val="009A42B1"/>
    <w:rsid w:val="009A4AC0"/>
    <w:rsid w:val="009A4E07"/>
    <w:rsid w:val="009A5642"/>
    <w:rsid w:val="009A57D5"/>
    <w:rsid w:val="009A6A1E"/>
    <w:rsid w:val="009A76C0"/>
    <w:rsid w:val="009A7D6B"/>
    <w:rsid w:val="009B109E"/>
    <w:rsid w:val="009B20AF"/>
    <w:rsid w:val="009B265B"/>
    <w:rsid w:val="009B3DDE"/>
    <w:rsid w:val="009B4334"/>
    <w:rsid w:val="009B5A5E"/>
    <w:rsid w:val="009B5F44"/>
    <w:rsid w:val="009B75EE"/>
    <w:rsid w:val="009C02F0"/>
    <w:rsid w:val="009C14BB"/>
    <w:rsid w:val="009C1D54"/>
    <w:rsid w:val="009C3569"/>
    <w:rsid w:val="009C38B4"/>
    <w:rsid w:val="009C4E5A"/>
    <w:rsid w:val="009C58E2"/>
    <w:rsid w:val="009C5FC4"/>
    <w:rsid w:val="009D013E"/>
    <w:rsid w:val="009D01C7"/>
    <w:rsid w:val="009D0AEB"/>
    <w:rsid w:val="009D0CDE"/>
    <w:rsid w:val="009D20D3"/>
    <w:rsid w:val="009D3DA7"/>
    <w:rsid w:val="009D4E5A"/>
    <w:rsid w:val="009D4E6E"/>
    <w:rsid w:val="009D4E89"/>
    <w:rsid w:val="009D5497"/>
    <w:rsid w:val="009D6662"/>
    <w:rsid w:val="009D6A99"/>
    <w:rsid w:val="009D7793"/>
    <w:rsid w:val="009D7D19"/>
    <w:rsid w:val="009E0D65"/>
    <w:rsid w:val="009E2070"/>
    <w:rsid w:val="009E214C"/>
    <w:rsid w:val="009E2994"/>
    <w:rsid w:val="009E2D24"/>
    <w:rsid w:val="009E2FEF"/>
    <w:rsid w:val="009E35B2"/>
    <w:rsid w:val="009E3B25"/>
    <w:rsid w:val="009E4995"/>
    <w:rsid w:val="009E4F6C"/>
    <w:rsid w:val="009E6A43"/>
    <w:rsid w:val="009E73BC"/>
    <w:rsid w:val="009F0117"/>
    <w:rsid w:val="009F2147"/>
    <w:rsid w:val="009F2489"/>
    <w:rsid w:val="009F2A3A"/>
    <w:rsid w:val="009F647C"/>
    <w:rsid w:val="009F672D"/>
    <w:rsid w:val="009F7690"/>
    <w:rsid w:val="009F7AFB"/>
    <w:rsid w:val="00A00D7B"/>
    <w:rsid w:val="00A00EFA"/>
    <w:rsid w:val="00A023B0"/>
    <w:rsid w:val="00A0244C"/>
    <w:rsid w:val="00A03267"/>
    <w:rsid w:val="00A03296"/>
    <w:rsid w:val="00A03444"/>
    <w:rsid w:val="00A04C3F"/>
    <w:rsid w:val="00A04F1C"/>
    <w:rsid w:val="00A058C8"/>
    <w:rsid w:val="00A05CB0"/>
    <w:rsid w:val="00A068F9"/>
    <w:rsid w:val="00A06DC0"/>
    <w:rsid w:val="00A117C0"/>
    <w:rsid w:val="00A118D0"/>
    <w:rsid w:val="00A119D6"/>
    <w:rsid w:val="00A14CB9"/>
    <w:rsid w:val="00A15C92"/>
    <w:rsid w:val="00A17833"/>
    <w:rsid w:val="00A17ABB"/>
    <w:rsid w:val="00A20362"/>
    <w:rsid w:val="00A22864"/>
    <w:rsid w:val="00A22928"/>
    <w:rsid w:val="00A23996"/>
    <w:rsid w:val="00A242A5"/>
    <w:rsid w:val="00A26338"/>
    <w:rsid w:val="00A2655A"/>
    <w:rsid w:val="00A267AB"/>
    <w:rsid w:val="00A26D9A"/>
    <w:rsid w:val="00A274C1"/>
    <w:rsid w:val="00A27924"/>
    <w:rsid w:val="00A27B68"/>
    <w:rsid w:val="00A310E7"/>
    <w:rsid w:val="00A3143F"/>
    <w:rsid w:val="00A31972"/>
    <w:rsid w:val="00A321B0"/>
    <w:rsid w:val="00A3233D"/>
    <w:rsid w:val="00A33A0B"/>
    <w:rsid w:val="00A340A5"/>
    <w:rsid w:val="00A3419F"/>
    <w:rsid w:val="00A34484"/>
    <w:rsid w:val="00A34F88"/>
    <w:rsid w:val="00A35514"/>
    <w:rsid w:val="00A35BB9"/>
    <w:rsid w:val="00A36E24"/>
    <w:rsid w:val="00A37716"/>
    <w:rsid w:val="00A4175D"/>
    <w:rsid w:val="00A4208A"/>
    <w:rsid w:val="00A424D4"/>
    <w:rsid w:val="00A4272A"/>
    <w:rsid w:val="00A43F59"/>
    <w:rsid w:val="00A44641"/>
    <w:rsid w:val="00A45B31"/>
    <w:rsid w:val="00A45F74"/>
    <w:rsid w:val="00A461AC"/>
    <w:rsid w:val="00A46FBB"/>
    <w:rsid w:val="00A47342"/>
    <w:rsid w:val="00A476D6"/>
    <w:rsid w:val="00A477F6"/>
    <w:rsid w:val="00A47CBA"/>
    <w:rsid w:val="00A502C8"/>
    <w:rsid w:val="00A511AD"/>
    <w:rsid w:val="00A5181C"/>
    <w:rsid w:val="00A51C51"/>
    <w:rsid w:val="00A51F29"/>
    <w:rsid w:val="00A52677"/>
    <w:rsid w:val="00A52BFA"/>
    <w:rsid w:val="00A53841"/>
    <w:rsid w:val="00A5447A"/>
    <w:rsid w:val="00A5558F"/>
    <w:rsid w:val="00A55789"/>
    <w:rsid w:val="00A559CF"/>
    <w:rsid w:val="00A56036"/>
    <w:rsid w:val="00A57D77"/>
    <w:rsid w:val="00A60203"/>
    <w:rsid w:val="00A604CC"/>
    <w:rsid w:val="00A61262"/>
    <w:rsid w:val="00A6138B"/>
    <w:rsid w:val="00A61508"/>
    <w:rsid w:val="00A62303"/>
    <w:rsid w:val="00A62432"/>
    <w:rsid w:val="00A63A8B"/>
    <w:rsid w:val="00A643D5"/>
    <w:rsid w:val="00A661D6"/>
    <w:rsid w:val="00A66D0E"/>
    <w:rsid w:val="00A711C4"/>
    <w:rsid w:val="00A72A5D"/>
    <w:rsid w:val="00A72EDD"/>
    <w:rsid w:val="00A73617"/>
    <w:rsid w:val="00A75331"/>
    <w:rsid w:val="00A753C8"/>
    <w:rsid w:val="00A75B41"/>
    <w:rsid w:val="00A77012"/>
    <w:rsid w:val="00A80A6E"/>
    <w:rsid w:val="00A820BC"/>
    <w:rsid w:val="00A8222B"/>
    <w:rsid w:val="00A82AFD"/>
    <w:rsid w:val="00A82FB1"/>
    <w:rsid w:val="00A8387F"/>
    <w:rsid w:val="00A838DD"/>
    <w:rsid w:val="00A85297"/>
    <w:rsid w:val="00A854A4"/>
    <w:rsid w:val="00A85E03"/>
    <w:rsid w:val="00A86AC2"/>
    <w:rsid w:val="00A91AE2"/>
    <w:rsid w:val="00A92D5E"/>
    <w:rsid w:val="00A93338"/>
    <w:rsid w:val="00A93796"/>
    <w:rsid w:val="00A93E48"/>
    <w:rsid w:val="00A94191"/>
    <w:rsid w:val="00A94BCC"/>
    <w:rsid w:val="00A9523D"/>
    <w:rsid w:val="00A96526"/>
    <w:rsid w:val="00A977CA"/>
    <w:rsid w:val="00A97E7A"/>
    <w:rsid w:val="00AA227A"/>
    <w:rsid w:val="00AA2AA9"/>
    <w:rsid w:val="00AA2ECE"/>
    <w:rsid w:val="00AA38BE"/>
    <w:rsid w:val="00AA46EF"/>
    <w:rsid w:val="00AA4BF3"/>
    <w:rsid w:val="00AA5037"/>
    <w:rsid w:val="00AA5241"/>
    <w:rsid w:val="00AA55BE"/>
    <w:rsid w:val="00AA577E"/>
    <w:rsid w:val="00AA5F9D"/>
    <w:rsid w:val="00AA62C9"/>
    <w:rsid w:val="00AA6A2A"/>
    <w:rsid w:val="00AA7C6A"/>
    <w:rsid w:val="00AB0774"/>
    <w:rsid w:val="00AB0EB0"/>
    <w:rsid w:val="00AB1EF0"/>
    <w:rsid w:val="00AB2640"/>
    <w:rsid w:val="00AB3D37"/>
    <w:rsid w:val="00AB4682"/>
    <w:rsid w:val="00AB4B5E"/>
    <w:rsid w:val="00AB4CEF"/>
    <w:rsid w:val="00AB56AF"/>
    <w:rsid w:val="00AB6B89"/>
    <w:rsid w:val="00AB72A3"/>
    <w:rsid w:val="00AC0249"/>
    <w:rsid w:val="00AC03DC"/>
    <w:rsid w:val="00AC07E8"/>
    <w:rsid w:val="00AC08CC"/>
    <w:rsid w:val="00AC0B64"/>
    <w:rsid w:val="00AC16C0"/>
    <w:rsid w:val="00AC2412"/>
    <w:rsid w:val="00AC250D"/>
    <w:rsid w:val="00AC2758"/>
    <w:rsid w:val="00AC2AA9"/>
    <w:rsid w:val="00AC2D29"/>
    <w:rsid w:val="00AC313C"/>
    <w:rsid w:val="00AC3D22"/>
    <w:rsid w:val="00AC3EDB"/>
    <w:rsid w:val="00AC4476"/>
    <w:rsid w:val="00AC54EB"/>
    <w:rsid w:val="00AC5D07"/>
    <w:rsid w:val="00AC5D1E"/>
    <w:rsid w:val="00AC6FC2"/>
    <w:rsid w:val="00AC712C"/>
    <w:rsid w:val="00AC766B"/>
    <w:rsid w:val="00AD0EB7"/>
    <w:rsid w:val="00AD1AF3"/>
    <w:rsid w:val="00AD23BE"/>
    <w:rsid w:val="00AD24DF"/>
    <w:rsid w:val="00AD3B8A"/>
    <w:rsid w:val="00AD3D95"/>
    <w:rsid w:val="00AD4FFE"/>
    <w:rsid w:val="00AD517F"/>
    <w:rsid w:val="00AD59FF"/>
    <w:rsid w:val="00AD5E41"/>
    <w:rsid w:val="00AD673C"/>
    <w:rsid w:val="00AD7458"/>
    <w:rsid w:val="00AD7667"/>
    <w:rsid w:val="00AE0518"/>
    <w:rsid w:val="00AE0728"/>
    <w:rsid w:val="00AE0C89"/>
    <w:rsid w:val="00AE1E3F"/>
    <w:rsid w:val="00AE2FB5"/>
    <w:rsid w:val="00AE31A3"/>
    <w:rsid w:val="00AE4168"/>
    <w:rsid w:val="00AE453F"/>
    <w:rsid w:val="00AE4B3B"/>
    <w:rsid w:val="00AE577E"/>
    <w:rsid w:val="00AE57CC"/>
    <w:rsid w:val="00AE602B"/>
    <w:rsid w:val="00AE6BED"/>
    <w:rsid w:val="00AE7F53"/>
    <w:rsid w:val="00AF047C"/>
    <w:rsid w:val="00AF15CD"/>
    <w:rsid w:val="00AF176B"/>
    <w:rsid w:val="00AF25E1"/>
    <w:rsid w:val="00AF2C73"/>
    <w:rsid w:val="00AF33E3"/>
    <w:rsid w:val="00AF410E"/>
    <w:rsid w:val="00AF483D"/>
    <w:rsid w:val="00AF484F"/>
    <w:rsid w:val="00AF5268"/>
    <w:rsid w:val="00AF5E60"/>
    <w:rsid w:val="00AF65D6"/>
    <w:rsid w:val="00AF7BA0"/>
    <w:rsid w:val="00B00573"/>
    <w:rsid w:val="00B0103E"/>
    <w:rsid w:val="00B01C6C"/>
    <w:rsid w:val="00B025C8"/>
    <w:rsid w:val="00B03B7A"/>
    <w:rsid w:val="00B03C4D"/>
    <w:rsid w:val="00B03C57"/>
    <w:rsid w:val="00B064D1"/>
    <w:rsid w:val="00B07EC6"/>
    <w:rsid w:val="00B11B77"/>
    <w:rsid w:val="00B121E2"/>
    <w:rsid w:val="00B13080"/>
    <w:rsid w:val="00B1342D"/>
    <w:rsid w:val="00B1363D"/>
    <w:rsid w:val="00B13857"/>
    <w:rsid w:val="00B16240"/>
    <w:rsid w:val="00B1633C"/>
    <w:rsid w:val="00B1667C"/>
    <w:rsid w:val="00B17D5A"/>
    <w:rsid w:val="00B20088"/>
    <w:rsid w:val="00B20D06"/>
    <w:rsid w:val="00B220DC"/>
    <w:rsid w:val="00B2223B"/>
    <w:rsid w:val="00B22B2E"/>
    <w:rsid w:val="00B24B41"/>
    <w:rsid w:val="00B26EF8"/>
    <w:rsid w:val="00B302F3"/>
    <w:rsid w:val="00B3124B"/>
    <w:rsid w:val="00B312E0"/>
    <w:rsid w:val="00B31416"/>
    <w:rsid w:val="00B31A55"/>
    <w:rsid w:val="00B322F2"/>
    <w:rsid w:val="00B325BB"/>
    <w:rsid w:val="00B32B0A"/>
    <w:rsid w:val="00B33923"/>
    <w:rsid w:val="00B33A8B"/>
    <w:rsid w:val="00B33AE1"/>
    <w:rsid w:val="00B33DE7"/>
    <w:rsid w:val="00B355C1"/>
    <w:rsid w:val="00B36644"/>
    <w:rsid w:val="00B36B3E"/>
    <w:rsid w:val="00B36B42"/>
    <w:rsid w:val="00B36C91"/>
    <w:rsid w:val="00B36F0F"/>
    <w:rsid w:val="00B37071"/>
    <w:rsid w:val="00B37798"/>
    <w:rsid w:val="00B4287D"/>
    <w:rsid w:val="00B42ACB"/>
    <w:rsid w:val="00B43205"/>
    <w:rsid w:val="00B44709"/>
    <w:rsid w:val="00B4550C"/>
    <w:rsid w:val="00B45C61"/>
    <w:rsid w:val="00B46BF5"/>
    <w:rsid w:val="00B472DB"/>
    <w:rsid w:val="00B501BD"/>
    <w:rsid w:val="00B502AB"/>
    <w:rsid w:val="00B502B4"/>
    <w:rsid w:val="00B50748"/>
    <w:rsid w:val="00B508EA"/>
    <w:rsid w:val="00B50C2F"/>
    <w:rsid w:val="00B511C4"/>
    <w:rsid w:val="00B514E1"/>
    <w:rsid w:val="00B52841"/>
    <w:rsid w:val="00B52A55"/>
    <w:rsid w:val="00B52A77"/>
    <w:rsid w:val="00B53C59"/>
    <w:rsid w:val="00B55F32"/>
    <w:rsid w:val="00B56447"/>
    <w:rsid w:val="00B5667E"/>
    <w:rsid w:val="00B60696"/>
    <w:rsid w:val="00B60D4C"/>
    <w:rsid w:val="00B61C20"/>
    <w:rsid w:val="00B61F22"/>
    <w:rsid w:val="00B62CA6"/>
    <w:rsid w:val="00B63196"/>
    <w:rsid w:val="00B63710"/>
    <w:rsid w:val="00B63A51"/>
    <w:rsid w:val="00B63F21"/>
    <w:rsid w:val="00B64304"/>
    <w:rsid w:val="00B646AA"/>
    <w:rsid w:val="00B6483D"/>
    <w:rsid w:val="00B648AC"/>
    <w:rsid w:val="00B64F99"/>
    <w:rsid w:val="00B665C5"/>
    <w:rsid w:val="00B66F35"/>
    <w:rsid w:val="00B71F12"/>
    <w:rsid w:val="00B73FB7"/>
    <w:rsid w:val="00B74097"/>
    <w:rsid w:val="00B74ACB"/>
    <w:rsid w:val="00B74C83"/>
    <w:rsid w:val="00B74C84"/>
    <w:rsid w:val="00B74F2A"/>
    <w:rsid w:val="00B75846"/>
    <w:rsid w:val="00B75B9B"/>
    <w:rsid w:val="00B76488"/>
    <w:rsid w:val="00B76934"/>
    <w:rsid w:val="00B76F3D"/>
    <w:rsid w:val="00B77B3E"/>
    <w:rsid w:val="00B8014B"/>
    <w:rsid w:val="00B807F0"/>
    <w:rsid w:val="00B81932"/>
    <w:rsid w:val="00B82925"/>
    <w:rsid w:val="00B83C07"/>
    <w:rsid w:val="00B85A26"/>
    <w:rsid w:val="00B866E5"/>
    <w:rsid w:val="00B8780D"/>
    <w:rsid w:val="00B900DE"/>
    <w:rsid w:val="00B90E5A"/>
    <w:rsid w:val="00B91D7B"/>
    <w:rsid w:val="00B92BC3"/>
    <w:rsid w:val="00B944B6"/>
    <w:rsid w:val="00B94BD0"/>
    <w:rsid w:val="00B95493"/>
    <w:rsid w:val="00B960D0"/>
    <w:rsid w:val="00B9660B"/>
    <w:rsid w:val="00B96A0C"/>
    <w:rsid w:val="00B96D21"/>
    <w:rsid w:val="00B9708B"/>
    <w:rsid w:val="00BA0101"/>
    <w:rsid w:val="00BA097D"/>
    <w:rsid w:val="00BA1C85"/>
    <w:rsid w:val="00BA1E4B"/>
    <w:rsid w:val="00BA2002"/>
    <w:rsid w:val="00BA25C2"/>
    <w:rsid w:val="00BA57B9"/>
    <w:rsid w:val="00BA6395"/>
    <w:rsid w:val="00BA65C2"/>
    <w:rsid w:val="00BA748B"/>
    <w:rsid w:val="00BA7D14"/>
    <w:rsid w:val="00BB0B45"/>
    <w:rsid w:val="00BB2A6C"/>
    <w:rsid w:val="00BB2E05"/>
    <w:rsid w:val="00BB314E"/>
    <w:rsid w:val="00BB538E"/>
    <w:rsid w:val="00BB7085"/>
    <w:rsid w:val="00BB768B"/>
    <w:rsid w:val="00BB7A6F"/>
    <w:rsid w:val="00BC0078"/>
    <w:rsid w:val="00BC039A"/>
    <w:rsid w:val="00BC1102"/>
    <w:rsid w:val="00BC234F"/>
    <w:rsid w:val="00BC28CC"/>
    <w:rsid w:val="00BC2AE1"/>
    <w:rsid w:val="00BC2ED3"/>
    <w:rsid w:val="00BC321D"/>
    <w:rsid w:val="00BC468C"/>
    <w:rsid w:val="00BC49AD"/>
    <w:rsid w:val="00BC4C76"/>
    <w:rsid w:val="00BC4F94"/>
    <w:rsid w:val="00BC4FC9"/>
    <w:rsid w:val="00BC511C"/>
    <w:rsid w:val="00BC62BB"/>
    <w:rsid w:val="00BC6ECA"/>
    <w:rsid w:val="00BD04C5"/>
    <w:rsid w:val="00BD1871"/>
    <w:rsid w:val="00BD1D1B"/>
    <w:rsid w:val="00BD25A7"/>
    <w:rsid w:val="00BD2ADD"/>
    <w:rsid w:val="00BD2E35"/>
    <w:rsid w:val="00BD301B"/>
    <w:rsid w:val="00BD53F9"/>
    <w:rsid w:val="00BD65F8"/>
    <w:rsid w:val="00BD6A97"/>
    <w:rsid w:val="00BE03BA"/>
    <w:rsid w:val="00BE0DD4"/>
    <w:rsid w:val="00BE1123"/>
    <w:rsid w:val="00BE1AB8"/>
    <w:rsid w:val="00BE1BBE"/>
    <w:rsid w:val="00BE2ACE"/>
    <w:rsid w:val="00BE2C82"/>
    <w:rsid w:val="00BE2E77"/>
    <w:rsid w:val="00BE3493"/>
    <w:rsid w:val="00BE4944"/>
    <w:rsid w:val="00BE4B25"/>
    <w:rsid w:val="00BE51BF"/>
    <w:rsid w:val="00BE74AE"/>
    <w:rsid w:val="00BE77F1"/>
    <w:rsid w:val="00BF1473"/>
    <w:rsid w:val="00BF1982"/>
    <w:rsid w:val="00BF23A7"/>
    <w:rsid w:val="00BF254A"/>
    <w:rsid w:val="00BF2938"/>
    <w:rsid w:val="00BF3093"/>
    <w:rsid w:val="00BF379F"/>
    <w:rsid w:val="00BF491B"/>
    <w:rsid w:val="00BF5A20"/>
    <w:rsid w:val="00BF60E0"/>
    <w:rsid w:val="00BF630A"/>
    <w:rsid w:val="00BF63F6"/>
    <w:rsid w:val="00C00F9E"/>
    <w:rsid w:val="00C0166A"/>
    <w:rsid w:val="00C018E4"/>
    <w:rsid w:val="00C0200A"/>
    <w:rsid w:val="00C02FFA"/>
    <w:rsid w:val="00C032D4"/>
    <w:rsid w:val="00C035B6"/>
    <w:rsid w:val="00C059F5"/>
    <w:rsid w:val="00C06A65"/>
    <w:rsid w:val="00C076CE"/>
    <w:rsid w:val="00C119DA"/>
    <w:rsid w:val="00C11CE8"/>
    <w:rsid w:val="00C11E98"/>
    <w:rsid w:val="00C12421"/>
    <w:rsid w:val="00C12FEE"/>
    <w:rsid w:val="00C13127"/>
    <w:rsid w:val="00C134EB"/>
    <w:rsid w:val="00C13DCD"/>
    <w:rsid w:val="00C14146"/>
    <w:rsid w:val="00C14645"/>
    <w:rsid w:val="00C14673"/>
    <w:rsid w:val="00C15BC4"/>
    <w:rsid w:val="00C15BE1"/>
    <w:rsid w:val="00C160A3"/>
    <w:rsid w:val="00C17242"/>
    <w:rsid w:val="00C20279"/>
    <w:rsid w:val="00C20401"/>
    <w:rsid w:val="00C20E89"/>
    <w:rsid w:val="00C20F3D"/>
    <w:rsid w:val="00C222F8"/>
    <w:rsid w:val="00C22DF1"/>
    <w:rsid w:val="00C22EE1"/>
    <w:rsid w:val="00C23453"/>
    <w:rsid w:val="00C23891"/>
    <w:rsid w:val="00C23B34"/>
    <w:rsid w:val="00C23DC3"/>
    <w:rsid w:val="00C2430E"/>
    <w:rsid w:val="00C2535B"/>
    <w:rsid w:val="00C2607F"/>
    <w:rsid w:val="00C2680A"/>
    <w:rsid w:val="00C26EAC"/>
    <w:rsid w:val="00C30520"/>
    <w:rsid w:val="00C30916"/>
    <w:rsid w:val="00C3147E"/>
    <w:rsid w:val="00C31A9D"/>
    <w:rsid w:val="00C31C69"/>
    <w:rsid w:val="00C3214E"/>
    <w:rsid w:val="00C323A3"/>
    <w:rsid w:val="00C32CC7"/>
    <w:rsid w:val="00C32D91"/>
    <w:rsid w:val="00C330ED"/>
    <w:rsid w:val="00C34B74"/>
    <w:rsid w:val="00C37FF9"/>
    <w:rsid w:val="00C40289"/>
    <w:rsid w:val="00C42FAF"/>
    <w:rsid w:val="00C4321D"/>
    <w:rsid w:val="00C43994"/>
    <w:rsid w:val="00C449C5"/>
    <w:rsid w:val="00C5007F"/>
    <w:rsid w:val="00C50E1B"/>
    <w:rsid w:val="00C520A1"/>
    <w:rsid w:val="00C53FBF"/>
    <w:rsid w:val="00C542C9"/>
    <w:rsid w:val="00C5444E"/>
    <w:rsid w:val="00C54924"/>
    <w:rsid w:val="00C55252"/>
    <w:rsid w:val="00C559CA"/>
    <w:rsid w:val="00C56145"/>
    <w:rsid w:val="00C5699F"/>
    <w:rsid w:val="00C570E4"/>
    <w:rsid w:val="00C57D6E"/>
    <w:rsid w:val="00C6265E"/>
    <w:rsid w:val="00C630FC"/>
    <w:rsid w:val="00C6323D"/>
    <w:rsid w:val="00C63C91"/>
    <w:rsid w:val="00C649EB"/>
    <w:rsid w:val="00C653AE"/>
    <w:rsid w:val="00C67064"/>
    <w:rsid w:val="00C67348"/>
    <w:rsid w:val="00C674BE"/>
    <w:rsid w:val="00C70CFC"/>
    <w:rsid w:val="00C71D52"/>
    <w:rsid w:val="00C7309F"/>
    <w:rsid w:val="00C74400"/>
    <w:rsid w:val="00C74ABA"/>
    <w:rsid w:val="00C75355"/>
    <w:rsid w:val="00C75F0F"/>
    <w:rsid w:val="00C761FF"/>
    <w:rsid w:val="00C763AD"/>
    <w:rsid w:val="00C80E91"/>
    <w:rsid w:val="00C82261"/>
    <w:rsid w:val="00C828A9"/>
    <w:rsid w:val="00C832C7"/>
    <w:rsid w:val="00C83616"/>
    <w:rsid w:val="00C848AD"/>
    <w:rsid w:val="00C850AD"/>
    <w:rsid w:val="00C85CD6"/>
    <w:rsid w:val="00C86F8F"/>
    <w:rsid w:val="00C870C3"/>
    <w:rsid w:val="00C877B0"/>
    <w:rsid w:val="00C9140B"/>
    <w:rsid w:val="00C91E41"/>
    <w:rsid w:val="00C922B4"/>
    <w:rsid w:val="00C92C41"/>
    <w:rsid w:val="00C9476B"/>
    <w:rsid w:val="00C949C7"/>
    <w:rsid w:val="00C94D81"/>
    <w:rsid w:val="00C94DFD"/>
    <w:rsid w:val="00C95131"/>
    <w:rsid w:val="00C951ED"/>
    <w:rsid w:val="00C95405"/>
    <w:rsid w:val="00C95CB9"/>
    <w:rsid w:val="00C9788F"/>
    <w:rsid w:val="00C97F7B"/>
    <w:rsid w:val="00CA0162"/>
    <w:rsid w:val="00CA08EA"/>
    <w:rsid w:val="00CA1AB1"/>
    <w:rsid w:val="00CA1EEA"/>
    <w:rsid w:val="00CA27B6"/>
    <w:rsid w:val="00CA657B"/>
    <w:rsid w:val="00CA6F10"/>
    <w:rsid w:val="00CA7663"/>
    <w:rsid w:val="00CA7A18"/>
    <w:rsid w:val="00CA7D33"/>
    <w:rsid w:val="00CB0F06"/>
    <w:rsid w:val="00CB153A"/>
    <w:rsid w:val="00CB1572"/>
    <w:rsid w:val="00CB1D51"/>
    <w:rsid w:val="00CB1FC9"/>
    <w:rsid w:val="00CB214B"/>
    <w:rsid w:val="00CB3B96"/>
    <w:rsid w:val="00CB4999"/>
    <w:rsid w:val="00CB4CFA"/>
    <w:rsid w:val="00CB71C6"/>
    <w:rsid w:val="00CB75BF"/>
    <w:rsid w:val="00CB79BC"/>
    <w:rsid w:val="00CC1016"/>
    <w:rsid w:val="00CC12EA"/>
    <w:rsid w:val="00CC1BE0"/>
    <w:rsid w:val="00CC202D"/>
    <w:rsid w:val="00CC2DBC"/>
    <w:rsid w:val="00CC3013"/>
    <w:rsid w:val="00CC4DE5"/>
    <w:rsid w:val="00CC5805"/>
    <w:rsid w:val="00CC64B1"/>
    <w:rsid w:val="00CC6C5C"/>
    <w:rsid w:val="00CC6E22"/>
    <w:rsid w:val="00CD0490"/>
    <w:rsid w:val="00CD0A4D"/>
    <w:rsid w:val="00CD0D4B"/>
    <w:rsid w:val="00CD191C"/>
    <w:rsid w:val="00CD1C29"/>
    <w:rsid w:val="00CD1F71"/>
    <w:rsid w:val="00CD35E5"/>
    <w:rsid w:val="00CD559A"/>
    <w:rsid w:val="00CD565E"/>
    <w:rsid w:val="00CD6365"/>
    <w:rsid w:val="00CD6CDA"/>
    <w:rsid w:val="00CD728B"/>
    <w:rsid w:val="00CD7F33"/>
    <w:rsid w:val="00CE07D1"/>
    <w:rsid w:val="00CE0892"/>
    <w:rsid w:val="00CE18B2"/>
    <w:rsid w:val="00CE26CF"/>
    <w:rsid w:val="00CE27D3"/>
    <w:rsid w:val="00CE4DC7"/>
    <w:rsid w:val="00CE6423"/>
    <w:rsid w:val="00CE6A81"/>
    <w:rsid w:val="00CF075D"/>
    <w:rsid w:val="00CF1911"/>
    <w:rsid w:val="00CF26F3"/>
    <w:rsid w:val="00CF5E90"/>
    <w:rsid w:val="00CF6814"/>
    <w:rsid w:val="00CF6BAA"/>
    <w:rsid w:val="00CF75BF"/>
    <w:rsid w:val="00D000C8"/>
    <w:rsid w:val="00D00D0F"/>
    <w:rsid w:val="00D049C3"/>
    <w:rsid w:val="00D0688B"/>
    <w:rsid w:val="00D1009E"/>
    <w:rsid w:val="00D101AD"/>
    <w:rsid w:val="00D10A39"/>
    <w:rsid w:val="00D10C0C"/>
    <w:rsid w:val="00D11F65"/>
    <w:rsid w:val="00D12366"/>
    <w:rsid w:val="00D12690"/>
    <w:rsid w:val="00D126CF"/>
    <w:rsid w:val="00D130EE"/>
    <w:rsid w:val="00D1639A"/>
    <w:rsid w:val="00D1654D"/>
    <w:rsid w:val="00D16766"/>
    <w:rsid w:val="00D167DA"/>
    <w:rsid w:val="00D16833"/>
    <w:rsid w:val="00D20C6C"/>
    <w:rsid w:val="00D21906"/>
    <w:rsid w:val="00D2280D"/>
    <w:rsid w:val="00D22BD3"/>
    <w:rsid w:val="00D230EA"/>
    <w:rsid w:val="00D23743"/>
    <w:rsid w:val="00D23BAF"/>
    <w:rsid w:val="00D23FA2"/>
    <w:rsid w:val="00D2499C"/>
    <w:rsid w:val="00D25798"/>
    <w:rsid w:val="00D2587B"/>
    <w:rsid w:val="00D26398"/>
    <w:rsid w:val="00D26CCE"/>
    <w:rsid w:val="00D26D57"/>
    <w:rsid w:val="00D305F3"/>
    <w:rsid w:val="00D30F37"/>
    <w:rsid w:val="00D310A6"/>
    <w:rsid w:val="00D3134F"/>
    <w:rsid w:val="00D31B19"/>
    <w:rsid w:val="00D32A83"/>
    <w:rsid w:val="00D33868"/>
    <w:rsid w:val="00D34297"/>
    <w:rsid w:val="00D3479A"/>
    <w:rsid w:val="00D35510"/>
    <w:rsid w:val="00D355F4"/>
    <w:rsid w:val="00D35C05"/>
    <w:rsid w:val="00D36362"/>
    <w:rsid w:val="00D3643D"/>
    <w:rsid w:val="00D402A6"/>
    <w:rsid w:val="00D40F67"/>
    <w:rsid w:val="00D41B13"/>
    <w:rsid w:val="00D449B1"/>
    <w:rsid w:val="00D46541"/>
    <w:rsid w:val="00D47517"/>
    <w:rsid w:val="00D47902"/>
    <w:rsid w:val="00D505A7"/>
    <w:rsid w:val="00D5085D"/>
    <w:rsid w:val="00D50C67"/>
    <w:rsid w:val="00D50C6C"/>
    <w:rsid w:val="00D51313"/>
    <w:rsid w:val="00D51CED"/>
    <w:rsid w:val="00D51EEB"/>
    <w:rsid w:val="00D5369C"/>
    <w:rsid w:val="00D53767"/>
    <w:rsid w:val="00D53BB4"/>
    <w:rsid w:val="00D54BA9"/>
    <w:rsid w:val="00D55926"/>
    <w:rsid w:val="00D55FDC"/>
    <w:rsid w:val="00D57094"/>
    <w:rsid w:val="00D572C3"/>
    <w:rsid w:val="00D604F6"/>
    <w:rsid w:val="00D60EE6"/>
    <w:rsid w:val="00D6123F"/>
    <w:rsid w:val="00D62712"/>
    <w:rsid w:val="00D6295D"/>
    <w:rsid w:val="00D629DE"/>
    <w:rsid w:val="00D62DE8"/>
    <w:rsid w:val="00D631D9"/>
    <w:rsid w:val="00D63337"/>
    <w:rsid w:val="00D64DD7"/>
    <w:rsid w:val="00D669CF"/>
    <w:rsid w:val="00D66D63"/>
    <w:rsid w:val="00D67A41"/>
    <w:rsid w:val="00D67C98"/>
    <w:rsid w:val="00D70253"/>
    <w:rsid w:val="00D7069F"/>
    <w:rsid w:val="00D707CF"/>
    <w:rsid w:val="00D712A3"/>
    <w:rsid w:val="00D71313"/>
    <w:rsid w:val="00D717D3"/>
    <w:rsid w:val="00D71980"/>
    <w:rsid w:val="00D723D2"/>
    <w:rsid w:val="00D732AE"/>
    <w:rsid w:val="00D73599"/>
    <w:rsid w:val="00D7363B"/>
    <w:rsid w:val="00D746B2"/>
    <w:rsid w:val="00D74D7F"/>
    <w:rsid w:val="00D75071"/>
    <w:rsid w:val="00D76294"/>
    <w:rsid w:val="00D766AC"/>
    <w:rsid w:val="00D77AD5"/>
    <w:rsid w:val="00D804DF"/>
    <w:rsid w:val="00D8199B"/>
    <w:rsid w:val="00D83B78"/>
    <w:rsid w:val="00D84DEB"/>
    <w:rsid w:val="00D860CB"/>
    <w:rsid w:val="00D90C1D"/>
    <w:rsid w:val="00D91524"/>
    <w:rsid w:val="00D915E9"/>
    <w:rsid w:val="00D917C8"/>
    <w:rsid w:val="00D921D0"/>
    <w:rsid w:val="00D92EF1"/>
    <w:rsid w:val="00D94E79"/>
    <w:rsid w:val="00D950AA"/>
    <w:rsid w:val="00D955EA"/>
    <w:rsid w:val="00D9582D"/>
    <w:rsid w:val="00D978D0"/>
    <w:rsid w:val="00D97BDF"/>
    <w:rsid w:val="00D97EA0"/>
    <w:rsid w:val="00DA0417"/>
    <w:rsid w:val="00DA054D"/>
    <w:rsid w:val="00DA0654"/>
    <w:rsid w:val="00DA0AE8"/>
    <w:rsid w:val="00DA16C9"/>
    <w:rsid w:val="00DA21C2"/>
    <w:rsid w:val="00DA3ABB"/>
    <w:rsid w:val="00DA3CE0"/>
    <w:rsid w:val="00DA3D2B"/>
    <w:rsid w:val="00DA445A"/>
    <w:rsid w:val="00DA4BCE"/>
    <w:rsid w:val="00DA50E8"/>
    <w:rsid w:val="00DA514E"/>
    <w:rsid w:val="00DA583E"/>
    <w:rsid w:val="00DA6C53"/>
    <w:rsid w:val="00DA7735"/>
    <w:rsid w:val="00DA79C6"/>
    <w:rsid w:val="00DB097E"/>
    <w:rsid w:val="00DB0D77"/>
    <w:rsid w:val="00DB1B17"/>
    <w:rsid w:val="00DB1C33"/>
    <w:rsid w:val="00DB1E4A"/>
    <w:rsid w:val="00DB242A"/>
    <w:rsid w:val="00DB350D"/>
    <w:rsid w:val="00DB483E"/>
    <w:rsid w:val="00DB4D10"/>
    <w:rsid w:val="00DB6025"/>
    <w:rsid w:val="00DB60B8"/>
    <w:rsid w:val="00DB6CD1"/>
    <w:rsid w:val="00DB6FC1"/>
    <w:rsid w:val="00DB739A"/>
    <w:rsid w:val="00DB73DE"/>
    <w:rsid w:val="00DB749B"/>
    <w:rsid w:val="00DB778B"/>
    <w:rsid w:val="00DB7797"/>
    <w:rsid w:val="00DC0D6D"/>
    <w:rsid w:val="00DC1040"/>
    <w:rsid w:val="00DC1E24"/>
    <w:rsid w:val="00DC2566"/>
    <w:rsid w:val="00DC2687"/>
    <w:rsid w:val="00DC2916"/>
    <w:rsid w:val="00DC2FCC"/>
    <w:rsid w:val="00DC3297"/>
    <w:rsid w:val="00DC4389"/>
    <w:rsid w:val="00DC52E4"/>
    <w:rsid w:val="00DC69FF"/>
    <w:rsid w:val="00DC6A3B"/>
    <w:rsid w:val="00DD04FE"/>
    <w:rsid w:val="00DD147F"/>
    <w:rsid w:val="00DD2448"/>
    <w:rsid w:val="00DD319B"/>
    <w:rsid w:val="00DD467F"/>
    <w:rsid w:val="00DD46A9"/>
    <w:rsid w:val="00DD485D"/>
    <w:rsid w:val="00DD49F8"/>
    <w:rsid w:val="00DD4D53"/>
    <w:rsid w:val="00DD564E"/>
    <w:rsid w:val="00DD57CA"/>
    <w:rsid w:val="00DD5B5F"/>
    <w:rsid w:val="00DD78C3"/>
    <w:rsid w:val="00DE12DC"/>
    <w:rsid w:val="00DE14C8"/>
    <w:rsid w:val="00DE1536"/>
    <w:rsid w:val="00DE1D01"/>
    <w:rsid w:val="00DE1D13"/>
    <w:rsid w:val="00DE34A1"/>
    <w:rsid w:val="00DE451A"/>
    <w:rsid w:val="00DE520A"/>
    <w:rsid w:val="00DE70A4"/>
    <w:rsid w:val="00DE71EF"/>
    <w:rsid w:val="00DE7A3B"/>
    <w:rsid w:val="00DF0AF6"/>
    <w:rsid w:val="00DF0B04"/>
    <w:rsid w:val="00DF0F98"/>
    <w:rsid w:val="00DF15EE"/>
    <w:rsid w:val="00DF24AE"/>
    <w:rsid w:val="00DF28B8"/>
    <w:rsid w:val="00DF4ED9"/>
    <w:rsid w:val="00DF6B70"/>
    <w:rsid w:val="00E0019C"/>
    <w:rsid w:val="00E00CAD"/>
    <w:rsid w:val="00E02AE7"/>
    <w:rsid w:val="00E03EA3"/>
    <w:rsid w:val="00E04AB0"/>
    <w:rsid w:val="00E05AF7"/>
    <w:rsid w:val="00E05EF4"/>
    <w:rsid w:val="00E067A0"/>
    <w:rsid w:val="00E072BE"/>
    <w:rsid w:val="00E07A8E"/>
    <w:rsid w:val="00E07FA9"/>
    <w:rsid w:val="00E10704"/>
    <w:rsid w:val="00E108F0"/>
    <w:rsid w:val="00E10EC1"/>
    <w:rsid w:val="00E11B99"/>
    <w:rsid w:val="00E13349"/>
    <w:rsid w:val="00E13FBB"/>
    <w:rsid w:val="00E14455"/>
    <w:rsid w:val="00E14612"/>
    <w:rsid w:val="00E1504A"/>
    <w:rsid w:val="00E156C2"/>
    <w:rsid w:val="00E15DBC"/>
    <w:rsid w:val="00E16816"/>
    <w:rsid w:val="00E1775B"/>
    <w:rsid w:val="00E20358"/>
    <w:rsid w:val="00E20796"/>
    <w:rsid w:val="00E20A2A"/>
    <w:rsid w:val="00E214AD"/>
    <w:rsid w:val="00E23471"/>
    <w:rsid w:val="00E235D3"/>
    <w:rsid w:val="00E23FAE"/>
    <w:rsid w:val="00E24F8A"/>
    <w:rsid w:val="00E25A71"/>
    <w:rsid w:val="00E26269"/>
    <w:rsid w:val="00E27533"/>
    <w:rsid w:val="00E30090"/>
    <w:rsid w:val="00E3148E"/>
    <w:rsid w:val="00E3156B"/>
    <w:rsid w:val="00E315A7"/>
    <w:rsid w:val="00E320CE"/>
    <w:rsid w:val="00E323B1"/>
    <w:rsid w:val="00E32B88"/>
    <w:rsid w:val="00E332D3"/>
    <w:rsid w:val="00E340F0"/>
    <w:rsid w:val="00E34EF2"/>
    <w:rsid w:val="00E35462"/>
    <w:rsid w:val="00E37F97"/>
    <w:rsid w:val="00E40ECA"/>
    <w:rsid w:val="00E413E8"/>
    <w:rsid w:val="00E415E9"/>
    <w:rsid w:val="00E41B55"/>
    <w:rsid w:val="00E41CFC"/>
    <w:rsid w:val="00E42675"/>
    <w:rsid w:val="00E427FE"/>
    <w:rsid w:val="00E429BC"/>
    <w:rsid w:val="00E4339D"/>
    <w:rsid w:val="00E43A99"/>
    <w:rsid w:val="00E43CE1"/>
    <w:rsid w:val="00E43F7B"/>
    <w:rsid w:val="00E44B18"/>
    <w:rsid w:val="00E45110"/>
    <w:rsid w:val="00E45824"/>
    <w:rsid w:val="00E45EC6"/>
    <w:rsid w:val="00E46263"/>
    <w:rsid w:val="00E476A9"/>
    <w:rsid w:val="00E50341"/>
    <w:rsid w:val="00E504A5"/>
    <w:rsid w:val="00E50F19"/>
    <w:rsid w:val="00E52F88"/>
    <w:rsid w:val="00E53256"/>
    <w:rsid w:val="00E532AA"/>
    <w:rsid w:val="00E53465"/>
    <w:rsid w:val="00E535F6"/>
    <w:rsid w:val="00E53761"/>
    <w:rsid w:val="00E53972"/>
    <w:rsid w:val="00E5491A"/>
    <w:rsid w:val="00E54C87"/>
    <w:rsid w:val="00E5656D"/>
    <w:rsid w:val="00E56CBB"/>
    <w:rsid w:val="00E56E2E"/>
    <w:rsid w:val="00E56FB4"/>
    <w:rsid w:val="00E573B7"/>
    <w:rsid w:val="00E578D5"/>
    <w:rsid w:val="00E57CD9"/>
    <w:rsid w:val="00E600D2"/>
    <w:rsid w:val="00E60AA9"/>
    <w:rsid w:val="00E60B39"/>
    <w:rsid w:val="00E60D22"/>
    <w:rsid w:val="00E61593"/>
    <w:rsid w:val="00E620B1"/>
    <w:rsid w:val="00E62618"/>
    <w:rsid w:val="00E6370D"/>
    <w:rsid w:val="00E6417C"/>
    <w:rsid w:val="00E643D0"/>
    <w:rsid w:val="00E64EE0"/>
    <w:rsid w:val="00E65101"/>
    <w:rsid w:val="00E65B13"/>
    <w:rsid w:val="00E660AD"/>
    <w:rsid w:val="00E66837"/>
    <w:rsid w:val="00E66FA1"/>
    <w:rsid w:val="00E67306"/>
    <w:rsid w:val="00E6741E"/>
    <w:rsid w:val="00E677A2"/>
    <w:rsid w:val="00E67835"/>
    <w:rsid w:val="00E70ED8"/>
    <w:rsid w:val="00E71D3D"/>
    <w:rsid w:val="00E7267D"/>
    <w:rsid w:val="00E72CCC"/>
    <w:rsid w:val="00E735FC"/>
    <w:rsid w:val="00E736C9"/>
    <w:rsid w:val="00E74BF6"/>
    <w:rsid w:val="00E7524A"/>
    <w:rsid w:val="00E75D4C"/>
    <w:rsid w:val="00E76533"/>
    <w:rsid w:val="00E7758C"/>
    <w:rsid w:val="00E77DAF"/>
    <w:rsid w:val="00E80C22"/>
    <w:rsid w:val="00E8135C"/>
    <w:rsid w:val="00E82C7A"/>
    <w:rsid w:val="00E83397"/>
    <w:rsid w:val="00E83879"/>
    <w:rsid w:val="00E839C0"/>
    <w:rsid w:val="00E841A0"/>
    <w:rsid w:val="00E85279"/>
    <w:rsid w:val="00E8544D"/>
    <w:rsid w:val="00E85DAF"/>
    <w:rsid w:val="00E86E62"/>
    <w:rsid w:val="00E876C6"/>
    <w:rsid w:val="00E908E7"/>
    <w:rsid w:val="00E92384"/>
    <w:rsid w:val="00E92AE0"/>
    <w:rsid w:val="00E92DE6"/>
    <w:rsid w:val="00E938B4"/>
    <w:rsid w:val="00E93973"/>
    <w:rsid w:val="00E93BFA"/>
    <w:rsid w:val="00E9443F"/>
    <w:rsid w:val="00E947E2"/>
    <w:rsid w:val="00E95550"/>
    <w:rsid w:val="00E959DD"/>
    <w:rsid w:val="00E96541"/>
    <w:rsid w:val="00EA0330"/>
    <w:rsid w:val="00EA0B10"/>
    <w:rsid w:val="00EA1AA4"/>
    <w:rsid w:val="00EA4AA9"/>
    <w:rsid w:val="00EA500E"/>
    <w:rsid w:val="00EA5F4A"/>
    <w:rsid w:val="00EA6193"/>
    <w:rsid w:val="00EA66BC"/>
    <w:rsid w:val="00EA7418"/>
    <w:rsid w:val="00EB06BB"/>
    <w:rsid w:val="00EB07DB"/>
    <w:rsid w:val="00EB0F70"/>
    <w:rsid w:val="00EB1B80"/>
    <w:rsid w:val="00EB21A8"/>
    <w:rsid w:val="00EB2553"/>
    <w:rsid w:val="00EB30DD"/>
    <w:rsid w:val="00EB5BAA"/>
    <w:rsid w:val="00EB5C72"/>
    <w:rsid w:val="00EB5D92"/>
    <w:rsid w:val="00EB77C2"/>
    <w:rsid w:val="00EC065B"/>
    <w:rsid w:val="00EC0FDA"/>
    <w:rsid w:val="00EC24F4"/>
    <w:rsid w:val="00EC29BA"/>
    <w:rsid w:val="00EC326D"/>
    <w:rsid w:val="00EC3745"/>
    <w:rsid w:val="00EC4230"/>
    <w:rsid w:val="00EC424F"/>
    <w:rsid w:val="00EC4F3B"/>
    <w:rsid w:val="00EC52B3"/>
    <w:rsid w:val="00EC555B"/>
    <w:rsid w:val="00EC6122"/>
    <w:rsid w:val="00ED02EE"/>
    <w:rsid w:val="00ED30F9"/>
    <w:rsid w:val="00ED4136"/>
    <w:rsid w:val="00ED5126"/>
    <w:rsid w:val="00ED7CC9"/>
    <w:rsid w:val="00ED7F48"/>
    <w:rsid w:val="00EE03F4"/>
    <w:rsid w:val="00EE0696"/>
    <w:rsid w:val="00EE1313"/>
    <w:rsid w:val="00EE1B8F"/>
    <w:rsid w:val="00EE1CF1"/>
    <w:rsid w:val="00EE2BB6"/>
    <w:rsid w:val="00EE3246"/>
    <w:rsid w:val="00EE325C"/>
    <w:rsid w:val="00EE452D"/>
    <w:rsid w:val="00EE5893"/>
    <w:rsid w:val="00EE5FF3"/>
    <w:rsid w:val="00EE617F"/>
    <w:rsid w:val="00EE6DF7"/>
    <w:rsid w:val="00EE7D27"/>
    <w:rsid w:val="00EE7D2E"/>
    <w:rsid w:val="00EF12A4"/>
    <w:rsid w:val="00EF1B4B"/>
    <w:rsid w:val="00EF1C4E"/>
    <w:rsid w:val="00EF4651"/>
    <w:rsid w:val="00EF467A"/>
    <w:rsid w:val="00EF6CFA"/>
    <w:rsid w:val="00F024DD"/>
    <w:rsid w:val="00F0261C"/>
    <w:rsid w:val="00F03702"/>
    <w:rsid w:val="00F03B57"/>
    <w:rsid w:val="00F05068"/>
    <w:rsid w:val="00F06F6E"/>
    <w:rsid w:val="00F07104"/>
    <w:rsid w:val="00F07255"/>
    <w:rsid w:val="00F1111E"/>
    <w:rsid w:val="00F12571"/>
    <w:rsid w:val="00F12A21"/>
    <w:rsid w:val="00F12C7E"/>
    <w:rsid w:val="00F12E8C"/>
    <w:rsid w:val="00F13327"/>
    <w:rsid w:val="00F139CD"/>
    <w:rsid w:val="00F13D0F"/>
    <w:rsid w:val="00F13DCF"/>
    <w:rsid w:val="00F142E9"/>
    <w:rsid w:val="00F144AF"/>
    <w:rsid w:val="00F15842"/>
    <w:rsid w:val="00F15FD7"/>
    <w:rsid w:val="00F16167"/>
    <w:rsid w:val="00F16AA8"/>
    <w:rsid w:val="00F172A9"/>
    <w:rsid w:val="00F2070C"/>
    <w:rsid w:val="00F20CC0"/>
    <w:rsid w:val="00F20CF1"/>
    <w:rsid w:val="00F21FDB"/>
    <w:rsid w:val="00F22933"/>
    <w:rsid w:val="00F22A89"/>
    <w:rsid w:val="00F234CD"/>
    <w:rsid w:val="00F23D55"/>
    <w:rsid w:val="00F25419"/>
    <w:rsid w:val="00F278CC"/>
    <w:rsid w:val="00F27A45"/>
    <w:rsid w:val="00F30289"/>
    <w:rsid w:val="00F31B03"/>
    <w:rsid w:val="00F3212E"/>
    <w:rsid w:val="00F3217D"/>
    <w:rsid w:val="00F32627"/>
    <w:rsid w:val="00F328EB"/>
    <w:rsid w:val="00F34C51"/>
    <w:rsid w:val="00F35A9C"/>
    <w:rsid w:val="00F35DB3"/>
    <w:rsid w:val="00F35E0D"/>
    <w:rsid w:val="00F37283"/>
    <w:rsid w:val="00F374AD"/>
    <w:rsid w:val="00F376E2"/>
    <w:rsid w:val="00F40D6D"/>
    <w:rsid w:val="00F413FD"/>
    <w:rsid w:val="00F439AF"/>
    <w:rsid w:val="00F43A71"/>
    <w:rsid w:val="00F43C72"/>
    <w:rsid w:val="00F441D5"/>
    <w:rsid w:val="00F44970"/>
    <w:rsid w:val="00F44D2D"/>
    <w:rsid w:val="00F46920"/>
    <w:rsid w:val="00F469A6"/>
    <w:rsid w:val="00F473D1"/>
    <w:rsid w:val="00F475E8"/>
    <w:rsid w:val="00F47DBA"/>
    <w:rsid w:val="00F5120D"/>
    <w:rsid w:val="00F52376"/>
    <w:rsid w:val="00F523A8"/>
    <w:rsid w:val="00F5262F"/>
    <w:rsid w:val="00F52757"/>
    <w:rsid w:val="00F5339E"/>
    <w:rsid w:val="00F53EAD"/>
    <w:rsid w:val="00F53F64"/>
    <w:rsid w:val="00F556BD"/>
    <w:rsid w:val="00F55FD5"/>
    <w:rsid w:val="00F56916"/>
    <w:rsid w:val="00F5699F"/>
    <w:rsid w:val="00F57EA2"/>
    <w:rsid w:val="00F61619"/>
    <w:rsid w:val="00F61EA1"/>
    <w:rsid w:val="00F61F5D"/>
    <w:rsid w:val="00F6279A"/>
    <w:rsid w:val="00F62AFD"/>
    <w:rsid w:val="00F62D7B"/>
    <w:rsid w:val="00F637F1"/>
    <w:rsid w:val="00F63B77"/>
    <w:rsid w:val="00F63D1F"/>
    <w:rsid w:val="00F65931"/>
    <w:rsid w:val="00F66110"/>
    <w:rsid w:val="00F6666E"/>
    <w:rsid w:val="00F66E30"/>
    <w:rsid w:val="00F671AD"/>
    <w:rsid w:val="00F6778C"/>
    <w:rsid w:val="00F70254"/>
    <w:rsid w:val="00F7077D"/>
    <w:rsid w:val="00F718A1"/>
    <w:rsid w:val="00F72191"/>
    <w:rsid w:val="00F72206"/>
    <w:rsid w:val="00F72EB8"/>
    <w:rsid w:val="00F75629"/>
    <w:rsid w:val="00F75986"/>
    <w:rsid w:val="00F75ACD"/>
    <w:rsid w:val="00F75F7F"/>
    <w:rsid w:val="00F77491"/>
    <w:rsid w:val="00F777CA"/>
    <w:rsid w:val="00F83626"/>
    <w:rsid w:val="00F84252"/>
    <w:rsid w:val="00F84343"/>
    <w:rsid w:val="00F86A7C"/>
    <w:rsid w:val="00F87CBC"/>
    <w:rsid w:val="00F906A6"/>
    <w:rsid w:val="00F9129E"/>
    <w:rsid w:val="00F919B0"/>
    <w:rsid w:val="00F91E96"/>
    <w:rsid w:val="00F925B9"/>
    <w:rsid w:val="00F92C40"/>
    <w:rsid w:val="00F933BC"/>
    <w:rsid w:val="00F94DB6"/>
    <w:rsid w:val="00F950A9"/>
    <w:rsid w:val="00F950B2"/>
    <w:rsid w:val="00F950C1"/>
    <w:rsid w:val="00F96174"/>
    <w:rsid w:val="00F962E7"/>
    <w:rsid w:val="00F967BB"/>
    <w:rsid w:val="00F96A02"/>
    <w:rsid w:val="00F96B2F"/>
    <w:rsid w:val="00F97097"/>
    <w:rsid w:val="00F97D06"/>
    <w:rsid w:val="00FA00B7"/>
    <w:rsid w:val="00FA04F0"/>
    <w:rsid w:val="00FA06E7"/>
    <w:rsid w:val="00FA0878"/>
    <w:rsid w:val="00FA28E4"/>
    <w:rsid w:val="00FA336A"/>
    <w:rsid w:val="00FA364A"/>
    <w:rsid w:val="00FA53CB"/>
    <w:rsid w:val="00FA5969"/>
    <w:rsid w:val="00FA5BC6"/>
    <w:rsid w:val="00FA5C3A"/>
    <w:rsid w:val="00FA5F60"/>
    <w:rsid w:val="00FA663D"/>
    <w:rsid w:val="00FA67F0"/>
    <w:rsid w:val="00FA73D1"/>
    <w:rsid w:val="00FB16CD"/>
    <w:rsid w:val="00FB1852"/>
    <w:rsid w:val="00FB206A"/>
    <w:rsid w:val="00FB2F2D"/>
    <w:rsid w:val="00FB325C"/>
    <w:rsid w:val="00FB3D1C"/>
    <w:rsid w:val="00FB4413"/>
    <w:rsid w:val="00FB48F6"/>
    <w:rsid w:val="00FB54EB"/>
    <w:rsid w:val="00FB5EB4"/>
    <w:rsid w:val="00FB6415"/>
    <w:rsid w:val="00FB72DA"/>
    <w:rsid w:val="00FB73ED"/>
    <w:rsid w:val="00FB7784"/>
    <w:rsid w:val="00FC137F"/>
    <w:rsid w:val="00FC163C"/>
    <w:rsid w:val="00FC2361"/>
    <w:rsid w:val="00FC2AAF"/>
    <w:rsid w:val="00FC3164"/>
    <w:rsid w:val="00FC4118"/>
    <w:rsid w:val="00FC43BC"/>
    <w:rsid w:val="00FC6781"/>
    <w:rsid w:val="00FC773D"/>
    <w:rsid w:val="00FD07AF"/>
    <w:rsid w:val="00FD1619"/>
    <w:rsid w:val="00FD1DA8"/>
    <w:rsid w:val="00FD2E4A"/>
    <w:rsid w:val="00FD317A"/>
    <w:rsid w:val="00FD393D"/>
    <w:rsid w:val="00FD5151"/>
    <w:rsid w:val="00FD534E"/>
    <w:rsid w:val="00FD5393"/>
    <w:rsid w:val="00FD64F1"/>
    <w:rsid w:val="00FD69EA"/>
    <w:rsid w:val="00FD6D48"/>
    <w:rsid w:val="00FD6DAF"/>
    <w:rsid w:val="00FD7C1C"/>
    <w:rsid w:val="00FD7D67"/>
    <w:rsid w:val="00FD7EAF"/>
    <w:rsid w:val="00FE0AFB"/>
    <w:rsid w:val="00FE2148"/>
    <w:rsid w:val="00FE2E54"/>
    <w:rsid w:val="00FE328C"/>
    <w:rsid w:val="00FE3E26"/>
    <w:rsid w:val="00FE5A2C"/>
    <w:rsid w:val="00FE69BD"/>
    <w:rsid w:val="00FE737D"/>
    <w:rsid w:val="00FF0000"/>
    <w:rsid w:val="00FF04BC"/>
    <w:rsid w:val="00FF0A05"/>
    <w:rsid w:val="00FF0ED7"/>
    <w:rsid w:val="00FF2385"/>
    <w:rsid w:val="00FF2914"/>
    <w:rsid w:val="00FF2DE1"/>
    <w:rsid w:val="00FF2DF2"/>
    <w:rsid w:val="00FF3A3D"/>
    <w:rsid w:val="00FF41CB"/>
    <w:rsid w:val="00FF41E8"/>
    <w:rsid w:val="00FF4F70"/>
    <w:rsid w:val="00FF543A"/>
    <w:rsid w:val="00FF5DB4"/>
    <w:rsid w:val="00FF5F1C"/>
    <w:rsid w:val="00FF6075"/>
    <w:rsid w:val="00FF791E"/>
    <w:rsid w:val="00FF7D89"/>
    <w:rsid w:val="00FF7DE4"/>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6"/>
    <o:shapelayout v:ext="edit">
      <o:idmap v:ext="edit" data="1"/>
      <o:regrouptable v:ext="edit">
        <o:entry new="1" old="0"/>
        <o:entry new="2" old="0"/>
        <o:entry new="3" old="0"/>
        <o:entry new="4" old="0"/>
        <o:entry new="5" old="0"/>
        <o:entry new="6" old="5"/>
        <o:entry new="7" old="5"/>
        <o:entry new="8" old="5"/>
        <o:entry new="9" old="0"/>
        <o:entry new="10" old="5"/>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FB1852"/>
    <w:rPr>
      <w:sz w:val="24"/>
      <w:szCs w:val="24"/>
    </w:rPr>
  </w:style>
  <w:style w:type="paragraph" w:styleId="1">
    <w:name w:val="heading 1"/>
    <w:basedOn w:val="a1"/>
    <w:next w:val="a2"/>
    <w:link w:val="12"/>
    <w:uiPriority w:val="99"/>
    <w:qFormat/>
    <w:rsid w:val="00EC29BA"/>
    <w:pPr>
      <w:keepNext/>
      <w:pageBreakBefore/>
      <w:numPr>
        <w:numId w:val="40"/>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9"/>
    <w:qFormat/>
    <w:rsid w:val="00EC29BA"/>
    <w:pPr>
      <w:keepNext/>
      <w:numPr>
        <w:ilvl w:val="1"/>
        <w:numId w:val="40"/>
      </w:numPr>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uiPriority w:val="99"/>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40"/>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40"/>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40"/>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40"/>
      </w:numPr>
      <w:spacing w:before="240" w:after="60"/>
      <w:outlineLvl w:val="6"/>
    </w:pPr>
  </w:style>
  <w:style w:type="paragraph" w:styleId="8">
    <w:name w:val="heading 8"/>
    <w:basedOn w:val="a1"/>
    <w:next w:val="a1"/>
    <w:link w:val="80"/>
    <w:uiPriority w:val="99"/>
    <w:qFormat/>
    <w:locked/>
    <w:rsid w:val="00196B60"/>
    <w:pPr>
      <w:numPr>
        <w:ilvl w:val="7"/>
        <w:numId w:val="40"/>
      </w:numPr>
      <w:spacing w:before="240" w:after="60"/>
      <w:outlineLvl w:val="7"/>
    </w:pPr>
    <w:rPr>
      <w:i/>
      <w:iCs/>
    </w:rPr>
  </w:style>
  <w:style w:type="paragraph" w:styleId="9">
    <w:name w:val="heading 9"/>
    <w:basedOn w:val="a1"/>
    <w:next w:val="a1"/>
    <w:link w:val="90"/>
    <w:uiPriority w:val="99"/>
    <w:qFormat/>
    <w:locked/>
    <w:rsid w:val="00196B60"/>
    <w:pPr>
      <w:numPr>
        <w:ilvl w:val="8"/>
        <w:numId w:val="40"/>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9"/>
    <w:locked/>
    <w:rsid w:val="00EC29BA"/>
    <w:rPr>
      <w:b/>
      <w:bCs/>
      <w:sz w:val="28"/>
      <w:szCs w:val="28"/>
    </w:rPr>
  </w:style>
  <w:style w:type="character" w:customStyle="1" w:styleId="31">
    <w:name w:val="Заголовок 3 Знак"/>
    <w:aliases w:val="ПодЗаголовок Знак"/>
    <w:basedOn w:val="a3"/>
    <w:link w:val="30"/>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qFormat/>
    <w:rsid w:val="00EC29BA"/>
    <w:pPr>
      <w:spacing w:before="120" w:after="60"/>
      <w:ind w:firstLine="567"/>
      <w:jc w:val="both"/>
    </w:pPr>
    <w:rPr>
      <w:sz w:val="24"/>
      <w:szCs w:val="24"/>
    </w:rPr>
  </w:style>
  <w:style w:type="character" w:customStyle="1" w:styleId="a6">
    <w:name w:val="Абзац Знак"/>
    <w:basedOn w:val="a3"/>
    <w:link w:val="a2"/>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rsid w:val="00196B60"/>
    <w:pPr>
      <w:ind w:left="480"/>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rsid w:val="00A43F59"/>
    <w:pPr>
      <w:spacing w:before="120" w:after="120"/>
    </w:pPr>
    <w:rPr>
      <w:b/>
      <w:bCs/>
      <w:caps/>
    </w:rPr>
  </w:style>
  <w:style w:type="paragraph" w:styleId="23">
    <w:name w:val="toc 2"/>
    <w:basedOn w:val="a1"/>
    <w:next w:val="a1"/>
    <w:autoRedefine/>
    <w:uiPriority w:val="39"/>
    <w:rsid w:val="00A00EFA"/>
    <w:pPr>
      <w:tabs>
        <w:tab w:val="right" w:leader="dot" w:pos="9639"/>
      </w:tabs>
      <w:suppressAutoHyphens/>
      <w:ind w:left="240"/>
    </w:pPr>
    <w:rPr>
      <w:smallCaps/>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5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style>
  <w:style w:type="paragraph" w:customStyle="1" w:styleId="3">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qFormat/>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locked/>
    <w:rsid w:val="00543509"/>
    <w:pPr>
      <w:spacing w:after="120" w:line="480" w:lineRule="auto"/>
    </w:pPr>
  </w:style>
  <w:style w:type="character" w:customStyle="1" w:styleId="2c">
    <w:name w:val="Основной текст 2 Знак"/>
    <w:basedOn w:val="a3"/>
    <w:link w:val="2b"/>
    <w:locked/>
    <w:rsid w:val="00543509"/>
    <w:rPr>
      <w:sz w:val="24"/>
      <w:szCs w:val="24"/>
    </w:rPr>
  </w:style>
  <w:style w:type="paragraph" w:styleId="afff5">
    <w:name w:val="Body Text Indent"/>
    <w:basedOn w:val="a1"/>
    <w:link w:val="afff6"/>
    <w:locked/>
    <w:rsid w:val="00543509"/>
    <w:pPr>
      <w:spacing w:after="120"/>
      <w:ind w:left="283"/>
    </w:pPr>
  </w:style>
  <w:style w:type="character" w:customStyle="1" w:styleId="afff6">
    <w:name w:val="Основной текст с отступом Знак"/>
    <w:basedOn w:val="a3"/>
    <w:link w:val="afff5"/>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22"/>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locked/>
    <w:rsid w:val="00543509"/>
    <w:rPr>
      <w:rFonts w:ascii="Consolas" w:hAnsi="Consolas" w:cs="Consolas"/>
      <w:sz w:val="21"/>
      <w:szCs w:val="21"/>
    </w:rPr>
  </w:style>
  <w:style w:type="character" w:customStyle="1" w:styleId="afffc">
    <w:name w:val="Текст Знак"/>
    <w:basedOn w:val="a3"/>
    <w:link w:val="afffb"/>
    <w:locked/>
    <w:rsid w:val="00543509"/>
    <w:rPr>
      <w:rFonts w:ascii="Consolas" w:hAnsi="Consolas" w:cs="Consolas"/>
      <w:sz w:val="21"/>
      <w:szCs w:val="21"/>
    </w:rPr>
  </w:style>
  <w:style w:type="paragraph" w:styleId="afffd">
    <w:name w:val="TOC Heading"/>
    <w:basedOn w:val="1"/>
    <w:next w:val="a1"/>
    <w:uiPriority w:val="9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uiPriority w:val="99"/>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34"/>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uiPriority w:val="1"/>
    <w:qFormat/>
    <w:locked/>
    <w:rsid w:val="000D3336"/>
    <w:rPr>
      <w:sz w:val="24"/>
      <w:szCs w:val="24"/>
    </w:rPr>
  </w:style>
  <w:style w:type="paragraph" w:customStyle="1" w:styleId="affff8">
    <w:name w:val="Знак"/>
    <w:basedOn w:val="a1"/>
    <w:uiPriority w:val="99"/>
    <w:rsid w:val="00313C0B"/>
    <w:rPr>
      <w:rFonts w:ascii="Verdana" w:hAnsi="Verdana" w:cs="Verdana"/>
      <w:sz w:val="20"/>
      <w:szCs w:val="20"/>
      <w:lang w:val="en-US" w:eastAsia="en-US"/>
    </w:rPr>
  </w:style>
  <w:style w:type="paragraph" w:styleId="affff9">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a">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b">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c">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d">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rsid w:val="00C92C41"/>
    <w:pPr>
      <w:autoSpaceDE w:val="0"/>
      <w:autoSpaceDN w:val="0"/>
      <w:adjustRightInd w:val="0"/>
    </w:pPr>
    <w:rPr>
      <w:rFonts w:ascii="Verdana" w:hAnsi="Verdana" w:cs="Verdana"/>
      <w:color w:val="000000"/>
      <w:sz w:val="24"/>
      <w:szCs w:val="24"/>
    </w:rPr>
  </w:style>
  <w:style w:type="paragraph" w:customStyle="1" w:styleId="affffe">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0">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1">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2">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uiPriority w:val="99"/>
    <w:rsid w:val="007A4476"/>
    <w:pPr>
      <w:autoSpaceDE w:val="0"/>
      <w:autoSpaceDN w:val="0"/>
      <w:adjustRightInd w:val="0"/>
    </w:pPr>
    <w:rPr>
      <w:sz w:val="28"/>
      <w:szCs w:val="28"/>
    </w:rPr>
  </w:style>
  <w:style w:type="paragraph" w:customStyle="1" w:styleId="92">
    <w:name w:val="Знак9"/>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3">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82">
    <w:name w:val="Знак8"/>
    <w:basedOn w:val="a1"/>
    <w:rsid w:val="00282C9C"/>
    <w:pPr>
      <w:spacing w:after="160" w:line="240" w:lineRule="exact"/>
    </w:pPr>
    <w:rPr>
      <w:rFonts w:ascii="Verdana" w:hAnsi="Verdana"/>
      <w:lang w:val="en-US" w:eastAsia="en-US"/>
    </w:rPr>
  </w:style>
  <w:style w:type="paragraph" w:customStyle="1" w:styleId="72">
    <w:name w:val="Знак7"/>
    <w:basedOn w:val="a1"/>
    <w:uiPriority w:val="99"/>
    <w:rsid w:val="00156FD0"/>
    <w:pPr>
      <w:spacing w:after="160" w:line="240" w:lineRule="exact"/>
    </w:pPr>
    <w:rPr>
      <w:rFonts w:ascii="Verdana" w:hAnsi="Verdana"/>
      <w:lang w:val="en-US" w:eastAsia="en-US"/>
    </w:rPr>
  </w:style>
  <w:style w:type="paragraph" w:customStyle="1" w:styleId="2f3">
    <w:name w:val="Знак Знак Знак Знак Знак Знак Знак Знак Знак Знак2"/>
    <w:basedOn w:val="a1"/>
    <w:uiPriority w:val="99"/>
    <w:rsid w:val="003F294A"/>
    <w:rPr>
      <w:rFonts w:ascii="Verdana" w:hAnsi="Verdana" w:cs="Verdana"/>
      <w:sz w:val="20"/>
      <w:szCs w:val="20"/>
      <w:lang w:val="en-US" w:eastAsia="en-US"/>
    </w:rPr>
  </w:style>
  <w:style w:type="character" w:customStyle="1" w:styleId="afffff4">
    <w:name w:val="Основной текст_"/>
    <w:link w:val="2f4"/>
    <w:rsid w:val="005802CE"/>
    <w:rPr>
      <w:sz w:val="26"/>
      <w:szCs w:val="26"/>
      <w:shd w:val="clear" w:color="auto" w:fill="FFFFFF"/>
    </w:rPr>
  </w:style>
  <w:style w:type="paragraph" w:customStyle="1" w:styleId="2f4">
    <w:name w:val="Основной текст2"/>
    <w:basedOn w:val="a1"/>
    <w:link w:val="afffff4"/>
    <w:rsid w:val="005802CE"/>
    <w:pPr>
      <w:widowControl w:val="0"/>
      <w:shd w:val="clear" w:color="auto" w:fill="FFFFFF"/>
      <w:spacing w:line="0" w:lineRule="atLeast"/>
    </w:pPr>
    <w:rPr>
      <w:sz w:val="26"/>
      <w:szCs w:val="26"/>
    </w:rPr>
  </w:style>
  <w:style w:type="paragraph" w:customStyle="1" w:styleId="54">
    <w:name w:val="Знак5"/>
    <w:basedOn w:val="a1"/>
    <w:uiPriority w:val="99"/>
    <w:rsid w:val="00F37283"/>
    <w:pPr>
      <w:spacing w:after="160" w:line="240" w:lineRule="exact"/>
    </w:pPr>
    <w:rPr>
      <w:rFonts w:ascii="Verdana" w:hAnsi="Verdana"/>
      <w:lang w:val="en-US" w:eastAsia="en-US"/>
    </w:rPr>
  </w:style>
  <w:style w:type="paragraph" w:customStyle="1" w:styleId="43">
    <w:name w:val="Знак4"/>
    <w:basedOn w:val="a1"/>
    <w:rsid w:val="00F37283"/>
    <w:pPr>
      <w:spacing w:after="160" w:line="240" w:lineRule="exact"/>
    </w:pPr>
    <w:rPr>
      <w:rFonts w:ascii="Verdana" w:hAnsi="Verdana"/>
      <w:lang w:val="en-US" w:eastAsia="en-US"/>
    </w:rPr>
  </w:style>
  <w:style w:type="paragraph" w:customStyle="1" w:styleId="3b">
    <w:name w:val="Знак3"/>
    <w:basedOn w:val="a1"/>
    <w:rsid w:val="00F37283"/>
    <w:pPr>
      <w:spacing w:after="160" w:line="240" w:lineRule="exact"/>
    </w:pPr>
    <w:rPr>
      <w:rFonts w:ascii="Verdana" w:hAnsi="Verdana"/>
      <w:lang w:val="en-US" w:eastAsia="en-US"/>
    </w:rPr>
  </w:style>
  <w:style w:type="paragraph" w:customStyle="1" w:styleId="1f0">
    <w:name w:val="Знак Знак Знак Знак Знак Знак Знак Знак Знак Знак1"/>
    <w:basedOn w:val="a1"/>
    <w:rsid w:val="00F37283"/>
    <w:rPr>
      <w:rFonts w:ascii="Verdana" w:hAnsi="Verdana" w:cs="Verdana"/>
      <w:sz w:val="20"/>
      <w:szCs w:val="20"/>
      <w:lang w:val="en-US" w:eastAsia="en-US"/>
    </w:rPr>
  </w:style>
  <w:style w:type="paragraph" w:customStyle="1" w:styleId="2f5">
    <w:name w:val="Знак Знак Знак2 Знак Знак Знак Знак"/>
    <w:basedOn w:val="a1"/>
    <w:rsid w:val="00F37283"/>
    <w:rPr>
      <w:rFonts w:ascii="Verdana" w:hAnsi="Verdana" w:cs="Verdana"/>
      <w:sz w:val="20"/>
      <w:szCs w:val="20"/>
      <w:lang w:val="en-US" w:eastAsia="en-US"/>
    </w:rPr>
  </w:style>
  <w:style w:type="paragraph" w:customStyle="1" w:styleId="14TexstOSNOVA1012">
    <w:name w:val="14TexstOSNOVA_10/12"/>
    <w:basedOn w:val="a1"/>
    <w:rsid w:val="00F37283"/>
    <w:pPr>
      <w:autoSpaceDE w:val="0"/>
      <w:autoSpaceDN w:val="0"/>
      <w:adjustRightInd w:val="0"/>
      <w:spacing w:line="240" w:lineRule="atLeast"/>
      <w:ind w:firstLine="340"/>
      <w:jc w:val="both"/>
      <w:textAlignment w:val="center"/>
    </w:pPr>
    <w:rPr>
      <w:rFonts w:ascii="PragmaticaC" w:eastAsia="Calibri" w:hAnsi="PragmaticaC" w:cs="PragmaticaC"/>
      <w:color w:val="000000"/>
      <w:sz w:val="20"/>
      <w:szCs w:val="20"/>
      <w:lang w:eastAsia="en-US"/>
    </w:rPr>
  </w:style>
  <w:style w:type="paragraph" w:customStyle="1" w:styleId="1f1">
    <w:name w:val="Без интервала1"/>
    <w:rsid w:val="00F37283"/>
    <w:rPr>
      <w:rFonts w:ascii="Calibri" w:hAnsi="Calibri" w:cs="Calibri"/>
      <w:sz w:val="22"/>
      <w:szCs w:val="22"/>
      <w:lang w:eastAsia="en-US"/>
    </w:rPr>
  </w:style>
  <w:style w:type="paragraph" w:customStyle="1" w:styleId="220">
    <w:name w:val="Знак Знак Знак2 Знак Знак Знак Знак2"/>
    <w:basedOn w:val="a1"/>
    <w:rsid w:val="00F37283"/>
    <w:rPr>
      <w:rFonts w:ascii="Verdana" w:hAnsi="Verdana" w:cs="Verdana"/>
      <w:sz w:val="20"/>
      <w:szCs w:val="20"/>
      <w:lang w:val="en-US" w:eastAsia="en-US"/>
    </w:rPr>
  </w:style>
  <w:style w:type="paragraph" w:customStyle="1" w:styleId="afffff5">
    <w:name w:val="Новый Стиль"/>
    <w:basedOn w:val="a1"/>
    <w:rsid w:val="00F37283"/>
    <w:pPr>
      <w:ind w:firstLine="851"/>
      <w:jc w:val="both"/>
    </w:pPr>
    <w:rPr>
      <w:snapToGrid w:val="0"/>
      <w:color w:val="000000"/>
      <w:sz w:val="28"/>
      <w:szCs w:val="20"/>
    </w:rPr>
  </w:style>
  <w:style w:type="paragraph" w:customStyle="1" w:styleId="afffff6">
    <w:name w:val="мой"/>
    <w:basedOn w:val="a1"/>
    <w:rsid w:val="00F37283"/>
    <w:pPr>
      <w:jc w:val="both"/>
    </w:pPr>
    <w:rPr>
      <w:lang w:eastAsia="en-US"/>
    </w:rPr>
  </w:style>
  <w:style w:type="paragraph" w:customStyle="1" w:styleId="1f2">
    <w:name w:val="Стиль1"/>
    <w:basedOn w:val="af9"/>
    <w:qFormat/>
    <w:rsid w:val="00F37283"/>
    <w:pPr>
      <w:widowControl/>
      <w:shd w:val="clear" w:color="auto" w:fill="auto"/>
      <w:suppressAutoHyphens w:val="0"/>
      <w:jc w:val="center"/>
    </w:pPr>
    <w:rPr>
      <w:rFonts w:ascii="Times New Roman" w:hAnsi="Times New Roman" w:cs="Times New Roman"/>
    </w:rPr>
  </w:style>
  <w:style w:type="paragraph" w:customStyle="1" w:styleId="214">
    <w:name w:val="Знак Знак Знак2 Знак Знак Знак Знак1"/>
    <w:basedOn w:val="a1"/>
    <w:rsid w:val="00F37283"/>
    <w:rPr>
      <w:rFonts w:ascii="Verdana" w:hAnsi="Verdana" w:cs="Verdana"/>
      <w:sz w:val="20"/>
      <w:szCs w:val="20"/>
      <w:lang w:val="en-US" w:eastAsia="en-US"/>
    </w:rPr>
  </w:style>
  <w:style w:type="paragraph" w:customStyle="1" w:styleId="headertext">
    <w:name w:val="headertext"/>
    <w:basedOn w:val="a1"/>
    <w:rsid w:val="00F37283"/>
    <w:pPr>
      <w:spacing w:before="100" w:beforeAutospacing="1" w:after="100" w:afterAutospacing="1"/>
    </w:pPr>
  </w:style>
  <w:style w:type="character" w:customStyle="1" w:styleId="tgc">
    <w:name w:val="_tgc"/>
    <w:basedOn w:val="a3"/>
    <w:rsid w:val="00FA663D"/>
  </w:style>
  <w:style w:type="character" w:customStyle="1" w:styleId="blk">
    <w:name w:val="blk"/>
    <w:basedOn w:val="a3"/>
    <w:rsid w:val="008011A2"/>
  </w:style>
  <w:style w:type="paragraph" w:customStyle="1" w:styleId="63">
    <w:name w:val="Знак6"/>
    <w:basedOn w:val="a1"/>
    <w:rsid w:val="002F27E2"/>
    <w:pPr>
      <w:spacing w:after="160" w:line="240" w:lineRule="exact"/>
    </w:pPr>
    <w:rPr>
      <w:rFonts w:ascii="Arial" w:hAnsi="Arial" w:cs="Arial"/>
      <w:sz w:val="20"/>
      <w:szCs w:val="20"/>
      <w:lang w:val="en-US" w:eastAsia="en-US"/>
    </w:rPr>
  </w:style>
  <w:style w:type="character" w:customStyle="1" w:styleId="grame">
    <w:name w:val="grame"/>
    <w:basedOn w:val="a3"/>
    <w:rsid w:val="00260E9B"/>
  </w:style>
  <w:style w:type="character" w:customStyle="1" w:styleId="name">
    <w:name w:val="name"/>
    <w:basedOn w:val="a3"/>
    <w:rsid w:val="00643E14"/>
  </w:style>
  <w:style w:type="character" w:customStyle="1" w:styleId="name2">
    <w:name w:val="name_2"/>
    <w:basedOn w:val="a3"/>
    <w:rsid w:val="00643E14"/>
  </w:style>
  <w:style w:type="character" w:customStyle="1" w:styleId="mcuryear">
    <w:name w:val="m_curyear"/>
    <w:basedOn w:val="a3"/>
    <w:rsid w:val="00643E14"/>
  </w:style>
  <w:style w:type="character" w:customStyle="1" w:styleId="mnextyear">
    <w:name w:val="m_nextyear"/>
    <w:basedOn w:val="a3"/>
    <w:rsid w:val="00643E14"/>
  </w:style>
  <w:style w:type="character" w:customStyle="1" w:styleId="mnextnextyear">
    <w:name w:val="m_nextnextyear"/>
    <w:basedOn w:val="a3"/>
    <w:rsid w:val="00643E14"/>
  </w:style>
</w:styles>
</file>

<file path=word/webSettings.xml><?xml version="1.0" encoding="utf-8"?>
<w:webSettings xmlns:r="http://schemas.openxmlformats.org/officeDocument/2006/relationships" xmlns:w="http://schemas.openxmlformats.org/wordprocessingml/2006/main">
  <w:divs>
    <w:div w:id="47728227">
      <w:bodyDiv w:val="1"/>
      <w:marLeft w:val="0"/>
      <w:marRight w:val="0"/>
      <w:marTop w:val="0"/>
      <w:marBottom w:val="0"/>
      <w:divBdr>
        <w:top w:val="none" w:sz="0" w:space="0" w:color="auto"/>
        <w:left w:val="none" w:sz="0" w:space="0" w:color="auto"/>
        <w:bottom w:val="none" w:sz="0" w:space="0" w:color="auto"/>
        <w:right w:val="none" w:sz="0" w:space="0" w:color="auto"/>
      </w:divBdr>
    </w:div>
    <w:div w:id="89591320">
      <w:bodyDiv w:val="1"/>
      <w:marLeft w:val="0"/>
      <w:marRight w:val="0"/>
      <w:marTop w:val="0"/>
      <w:marBottom w:val="0"/>
      <w:divBdr>
        <w:top w:val="none" w:sz="0" w:space="0" w:color="auto"/>
        <w:left w:val="none" w:sz="0" w:space="0" w:color="auto"/>
        <w:bottom w:val="none" w:sz="0" w:space="0" w:color="auto"/>
        <w:right w:val="none" w:sz="0" w:space="0" w:color="auto"/>
      </w:divBdr>
      <w:divsChild>
        <w:div w:id="4794876">
          <w:marLeft w:val="0"/>
          <w:marRight w:val="0"/>
          <w:marTop w:val="0"/>
          <w:marBottom w:val="0"/>
          <w:divBdr>
            <w:top w:val="none" w:sz="0" w:space="0" w:color="auto"/>
            <w:left w:val="none" w:sz="0" w:space="0" w:color="auto"/>
            <w:bottom w:val="none" w:sz="0" w:space="0" w:color="auto"/>
            <w:right w:val="none" w:sz="0" w:space="0" w:color="auto"/>
          </w:divBdr>
          <w:divsChild>
            <w:div w:id="275991377">
              <w:marLeft w:val="0"/>
              <w:marRight w:val="0"/>
              <w:marTop w:val="0"/>
              <w:marBottom w:val="0"/>
              <w:divBdr>
                <w:top w:val="none" w:sz="0" w:space="0" w:color="auto"/>
                <w:left w:val="none" w:sz="0" w:space="0" w:color="auto"/>
                <w:bottom w:val="none" w:sz="0" w:space="0" w:color="auto"/>
                <w:right w:val="none" w:sz="0" w:space="0" w:color="auto"/>
              </w:divBdr>
            </w:div>
            <w:div w:id="2101175423">
              <w:marLeft w:val="1875"/>
              <w:marRight w:val="0"/>
              <w:marTop w:val="0"/>
              <w:marBottom w:val="0"/>
              <w:divBdr>
                <w:top w:val="none" w:sz="0" w:space="0" w:color="auto"/>
                <w:left w:val="none" w:sz="0" w:space="0" w:color="auto"/>
                <w:bottom w:val="none" w:sz="0" w:space="0" w:color="auto"/>
                <w:right w:val="none" w:sz="0" w:space="0" w:color="auto"/>
              </w:divBdr>
              <w:divsChild>
                <w:div w:id="62801941">
                  <w:marLeft w:val="0"/>
                  <w:marRight w:val="0"/>
                  <w:marTop w:val="0"/>
                  <w:marBottom w:val="0"/>
                  <w:divBdr>
                    <w:top w:val="none" w:sz="0" w:space="0" w:color="auto"/>
                    <w:left w:val="none" w:sz="0" w:space="0" w:color="auto"/>
                    <w:bottom w:val="none" w:sz="0" w:space="0" w:color="auto"/>
                    <w:right w:val="none" w:sz="0" w:space="0" w:color="auto"/>
                  </w:divBdr>
                  <w:divsChild>
                    <w:div w:id="19786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2089">
          <w:marLeft w:val="0"/>
          <w:marRight w:val="0"/>
          <w:marTop w:val="0"/>
          <w:marBottom w:val="0"/>
          <w:divBdr>
            <w:top w:val="none" w:sz="0" w:space="0" w:color="auto"/>
            <w:left w:val="none" w:sz="0" w:space="0" w:color="auto"/>
            <w:bottom w:val="none" w:sz="0" w:space="0" w:color="auto"/>
            <w:right w:val="none" w:sz="0" w:space="0" w:color="auto"/>
          </w:divBdr>
          <w:divsChild>
            <w:div w:id="1445685175">
              <w:marLeft w:val="0"/>
              <w:marRight w:val="0"/>
              <w:marTop w:val="0"/>
              <w:marBottom w:val="0"/>
              <w:divBdr>
                <w:top w:val="none" w:sz="0" w:space="0" w:color="auto"/>
                <w:left w:val="none" w:sz="0" w:space="0" w:color="auto"/>
                <w:bottom w:val="none" w:sz="0" w:space="0" w:color="auto"/>
                <w:right w:val="none" w:sz="0" w:space="0" w:color="auto"/>
              </w:divBdr>
            </w:div>
          </w:divsChild>
        </w:div>
        <w:div w:id="1739984073">
          <w:marLeft w:val="0"/>
          <w:marRight w:val="0"/>
          <w:marTop w:val="0"/>
          <w:marBottom w:val="0"/>
          <w:divBdr>
            <w:top w:val="none" w:sz="0" w:space="0" w:color="auto"/>
            <w:left w:val="none" w:sz="0" w:space="0" w:color="auto"/>
            <w:bottom w:val="none" w:sz="0" w:space="0" w:color="auto"/>
            <w:right w:val="none" w:sz="0" w:space="0" w:color="auto"/>
          </w:divBdr>
          <w:divsChild>
            <w:div w:id="1218936143">
              <w:marLeft w:val="1875"/>
              <w:marRight w:val="0"/>
              <w:marTop w:val="0"/>
              <w:marBottom w:val="0"/>
              <w:divBdr>
                <w:top w:val="none" w:sz="0" w:space="0" w:color="auto"/>
                <w:left w:val="none" w:sz="0" w:space="0" w:color="auto"/>
                <w:bottom w:val="none" w:sz="0" w:space="0" w:color="auto"/>
                <w:right w:val="none" w:sz="0" w:space="0" w:color="auto"/>
              </w:divBdr>
              <w:divsChild>
                <w:div w:id="2046249541">
                  <w:marLeft w:val="0"/>
                  <w:marRight w:val="0"/>
                  <w:marTop w:val="0"/>
                  <w:marBottom w:val="0"/>
                  <w:divBdr>
                    <w:top w:val="none" w:sz="0" w:space="0" w:color="auto"/>
                    <w:left w:val="none" w:sz="0" w:space="0" w:color="auto"/>
                    <w:bottom w:val="none" w:sz="0" w:space="0" w:color="auto"/>
                    <w:right w:val="none" w:sz="0" w:space="0" w:color="auto"/>
                  </w:divBdr>
                  <w:divsChild>
                    <w:div w:id="73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253">
              <w:marLeft w:val="0"/>
              <w:marRight w:val="0"/>
              <w:marTop w:val="0"/>
              <w:marBottom w:val="0"/>
              <w:divBdr>
                <w:top w:val="none" w:sz="0" w:space="0" w:color="auto"/>
                <w:left w:val="none" w:sz="0" w:space="0" w:color="auto"/>
                <w:bottom w:val="none" w:sz="0" w:space="0" w:color="auto"/>
                <w:right w:val="none" w:sz="0" w:space="0" w:color="auto"/>
              </w:divBdr>
            </w:div>
          </w:divsChild>
        </w:div>
        <w:div w:id="1873373320">
          <w:marLeft w:val="0"/>
          <w:marRight w:val="0"/>
          <w:marTop w:val="0"/>
          <w:marBottom w:val="0"/>
          <w:divBdr>
            <w:top w:val="none" w:sz="0" w:space="0" w:color="auto"/>
            <w:left w:val="none" w:sz="0" w:space="0" w:color="auto"/>
            <w:bottom w:val="none" w:sz="0" w:space="0" w:color="auto"/>
            <w:right w:val="none" w:sz="0" w:space="0" w:color="auto"/>
          </w:divBdr>
          <w:divsChild>
            <w:div w:id="748887557">
              <w:marLeft w:val="0"/>
              <w:marRight w:val="0"/>
              <w:marTop w:val="0"/>
              <w:marBottom w:val="0"/>
              <w:divBdr>
                <w:top w:val="none" w:sz="0" w:space="0" w:color="auto"/>
                <w:left w:val="none" w:sz="0" w:space="0" w:color="auto"/>
                <w:bottom w:val="none" w:sz="0" w:space="0" w:color="auto"/>
                <w:right w:val="none" w:sz="0" w:space="0" w:color="auto"/>
              </w:divBdr>
            </w:div>
            <w:div w:id="1523282131">
              <w:marLeft w:val="1875"/>
              <w:marRight w:val="0"/>
              <w:marTop w:val="0"/>
              <w:marBottom w:val="0"/>
              <w:divBdr>
                <w:top w:val="none" w:sz="0" w:space="0" w:color="auto"/>
                <w:left w:val="none" w:sz="0" w:space="0" w:color="auto"/>
                <w:bottom w:val="none" w:sz="0" w:space="0" w:color="auto"/>
                <w:right w:val="none" w:sz="0" w:space="0" w:color="auto"/>
              </w:divBdr>
              <w:divsChild>
                <w:div w:id="258418456">
                  <w:marLeft w:val="0"/>
                  <w:marRight w:val="0"/>
                  <w:marTop w:val="0"/>
                  <w:marBottom w:val="0"/>
                  <w:divBdr>
                    <w:top w:val="none" w:sz="0" w:space="0" w:color="auto"/>
                    <w:left w:val="none" w:sz="0" w:space="0" w:color="auto"/>
                    <w:bottom w:val="none" w:sz="0" w:space="0" w:color="auto"/>
                    <w:right w:val="none" w:sz="0" w:space="0" w:color="auto"/>
                  </w:divBdr>
                  <w:divsChild>
                    <w:div w:id="8699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9668">
      <w:bodyDiv w:val="1"/>
      <w:marLeft w:val="0"/>
      <w:marRight w:val="0"/>
      <w:marTop w:val="0"/>
      <w:marBottom w:val="0"/>
      <w:divBdr>
        <w:top w:val="none" w:sz="0" w:space="0" w:color="auto"/>
        <w:left w:val="none" w:sz="0" w:space="0" w:color="auto"/>
        <w:bottom w:val="none" w:sz="0" w:space="0" w:color="auto"/>
        <w:right w:val="none" w:sz="0" w:space="0" w:color="auto"/>
      </w:divBdr>
      <w:divsChild>
        <w:div w:id="1978143989">
          <w:marLeft w:val="0"/>
          <w:marRight w:val="0"/>
          <w:marTop w:val="0"/>
          <w:marBottom w:val="0"/>
          <w:divBdr>
            <w:top w:val="none" w:sz="0" w:space="0" w:color="auto"/>
            <w:left w:val="none" w:sz="0" w:space="0" w:color="auto"/>
            <w:bottom w:val="none" w:sz="0" w:space="0" w:color="auto"/>
            <w:right w:val="none" w:sz="0" w:space="0" w:color="auto"/>
          </w:divBdr>
        </w:div>
      </w:divsChild>
    </w:div>
    <w:div w:id="157962405">
      <w:bodyDiv w:val="1"/>
      <w:marLeft w:val="0"/>
      <w:marRight w:val="0"/>
      <w:marTop w:val="0"/>
      <w:marBottom w:val="0"/>
      <w:divBdr>
        <w:top w:val="none" w:sz="0" w:space="0" w:color="auto"/>
        <w:left w:val="none" w:sz="0" w:space="0" w:color="auto"/>
        <w:bottom w:val="none" w:sz="0" w:space="0" w:color="auto"/>
        <w:right w:val="none" w:sz="0" w:space="0" w:color="auto"/>
      </w:divBdr>
    </w:div>
    <w:div w:id="176624185">
      <w:bodyDiv w:val="1"/>
      <w:marLeft w:val="0"/>
      <w:marRight w:val="0"/>
      <w:marTop w:val="0"/>
      <w:marBottom w:val="0"/>
      <w:divBdr>
        <w:top w:val="none" w:sz="0" w:space="0" w:color="auto"/>
        <w:left w:val="none" w:sz="0" w:space="0" w:color="auto"/>
        <w:bottom w:val="none" w:sz="0" w:space="0" w:color="auto"/>
        <w:right w:val="none" w:sz="0" w:space="0" w:color="auto"/>
      </w:divBdr>
    </w:div>
    <w:div w:id="241450286">
      <w:bodyDiv w:val="1"/>
      <w:marLeft w:val="0"/>
      <w:marRight w:val="0"/>
      <w:marTop w:val="0"/>
      <w:marBottom w:val="0"/>
      <w:divBdr>
        <w:top w:val="none" w:sz="0" w:space="0" w:color="auto"/>
        <w:left w:val="none" w:sz="0" w:space="0" w:color="auto"/>
        <w:bottom w:val="none" w:sz="0" w:space="0" w:color="auto"/>
        <w:right w:val="none" w:sz="0" w:space="0" w:color="auto"/>
      </w:divBdr>
      <w:divsChild>
        <w:div w:id="1548569106">
          <w:marLeft w:val="0"/>
          <w:marRight w:val="0"/>
          <w:marTop w:val="0"/>
          <w:marBottom w:val="0"/>
          <w:divBdr>
            <w:top w:val="none" w:sz="0" w:space="0" w:color="auto"/>
            <w:left w:val="none" w:sz="0" w:space="0" w:color="auto"/>
            <w:bottom w:val="none" w:sz="0" w:space="0" w:color="auto"/>
            <w:right w:val="none" w:sz="0" w:space="0" w:color="auto"/>
          </w:divBdr>
        </w:div>
        <w:div w:id="622033791">
          <w:marLeft w:val="0"/>
          <w:marRight w:val="0"/>
          <w:marTop w:val="0"/>
          <w:marBottom w:val="0"/>
          <w:divBdr>
            <w:top w:val="none" w:sz="0" w:space="0" w:color="auto"/>
            <w:left w:val="none" w:sz="0" w:space="0" w:color="auto"/>
            <w:bottom w:val="none" w:sz="0" w:space="0" w:color="auto"/>
            <w:right w:val="none" w:sz="0" w:space="0" w:color="auto"/>
          </w:divBdr>
        </w:div>
        <w:div w:id="1606032313">
          <w:marLeft w:val="0"/>
          <w:marRight w:val="0"/>
          <w:marTop w:val="0"/>
          <w:marBottom w:val="0"/>
          <w:divBdr>
            <w:top w:val="none" w:sz="0" w:space="0" w:color="auto"/>
            <w:left w:val="none" w:sz="0" w:space="0" w:color="auto"/>
            <w:bottom w:val="none" w:sz="0" w:space="0" w:color="auto"/>
            <w:right w:val="none" w:sz="0" w:space="0" w:color="auto"/>
          </w:divBdr>
        </w:div>
        <w:div w:id="645820202">
          <w:marLeft w:val="0"/>
          <w:marRight w:val="0"/>
          <w:marTop w:val="0"/>
          <w:marBottom w:val="0"/>
          <w:divBdr>
            <w:top w:val="none" w:sz="0" w:space="0" w:color="auto"/>
            <w:left w:val="none" w:sz="0" w:space="0" w:color="auto"/>
            <w:bottom w:val="none" w:sz="0" w:space="0" w:color="auto"/>
            <w:right w:val="none" w:sz="0" w:space="0" w:color="auto"/>
          </w:divBdr>
        </w:div>
        <w:div w:id="1269577635">
          <w:marLeft w:val="0"/>
          <w:marRight w:val="0"/>
          <w:marTop w:val="0"/>
          <w:marBottom w:val="0"/>
          <w:divBdr>
            <w:top w:val="none" w:sz="0" w:space="0" w:color="auto"/>
            <w:left w:val="none" w:sz="0" w:space="0" w:color="auto"/>
            <w:bottom w:val="none" w:sz="0" w:space="0" w:color="auto"/>
            <w:right w:val="none" w:sz="0" w:space="0" w:color="auto"/>
          </w:divBdr>
        </w:div>
        <w:div w:id="83456685">
          <w:marLeft w:val="0"/>
          <w:marRight w:val="0"/>
          <w:marTop w:val="0"/>
          <w:marBottom w:val="0"/>
          <w:divBdr>
            <w:top w:val="none" w:sz="0" w:space="0" w:color="auto"/>
            <w:left w:val="none" w:sz="0" w:space="0" w:color="auto"/>
            <w:bottom w:val="none" w:sz="0" w:space="0" w:color="auto"/>
            <w:right w:val="none" w:sz="0" w:space="0" w:color="auto"/>
          </w:divBdr>
        </w:div>
        <w:div w:id="159541346">
          <w:marLeft w:val="0"/>
          <w:marRight w:val="0"/>
          <w:marTop w:val="0"/>
          <w:marBottom w:val="0"/>
          <w:divBdr>
            <w:top w:val="none" w:sz="0" w:space="0" w:color="auto"/>
            <w:left w:val="none" w:sz="0" w:space="0" w:color="auto"/>
            <w:bottom w:val="none" w:sz="0" w:space="0" w:color="auto"/>
            <w:right w:val="none" w:sz="0" w:space="0" w:color="auto"/>
          </w:divBdr>
        </w:div>
        <w:div w:id="301664477">
          <w:marLeft w:val="0"/>
          <w:marRight w:val="0"/>
          <w:marTop w:val="0"/>
          <w:marBottom w:val="0"/>
          <w:divBdr>
            <w:top w:val="none" w:sz="0" w:space="0" w:color="auto"/>
            <w:left w:val="none" w:sz="0" w:space="0" w:color="auto"/>
            <w:bottom w:val="none" w:sz="0" w:space="0" w:color="auto"/>
            <w:right w:val="none" w:sz="0" w:space="0" w:color="auto"/>
          </w:divBdr>
        </w:div>
      </w:divsChild>
    </w:div>
    <w:div w:id="337999858">
      <w:bodyDiv w:val="1"/>
      <w:marLeft w:val="0"/>
      <w:marRight w:val="0"/>
      <w:marTop w:val="0"/>
      <w:marBottom w:val="0"/>
      <w:divBdr>
        <w:top w:val="none" w:sz="0" w:space="0" w:color="auto"/>
        <w:left w:val="none" w:sz="0" w:space="0" w:color="auto"/>
        <w:bottom w:val="none" w:sz="0" w:space="0" w:color="auto"/>
        <w:right w:val="none" w:sz="0" w:space="0" w:color="auto"/>
      </w:divBdr>
      <w:divsChild>
        <w:div w:id="125852099">
          <w:marLeft w:val="0"/>
          <w:marRight w:val="0"/>
          <w:marTop w:val="0"/>
          <w:marBottom w:val="0"/>
          <w:divBdr>
            <w:top w:val="none" w:sz="0" w:space="0" w:color="auto"/>
            <w:left w:val="none" w:sz="0" w:space="0" w:color="auto"/>
            <w:bottom w:val="none" w:sz="0" w:space="0" w:color="auto"/>
            <w:right w:val="none" w:sz="0" w:space="0" w:color="auto"/>
          </w:divBdr>
        </w:div>
        <w:div w:id="467210071">
          <w:marLeft w:val="0"/>
          <w:marRight w:val="0"/>
          <w:marTop w:val="0"/>
          <w:marBottom w:val="0"/>
          <w:divBdr>
            <w:top w:val="none" w:sz="0" w:space="0" w:color="auto"/>
            <w:left w:val="none" w:sz="0" w:space="0" w:color="auto"/>
            <w:bottom w:val="none" w:sz="0" w:space="0" w:color="auto"/>
            <w:right w:val="none" w:sz="0" w:space="0" w:color="auto"/>
          </w:divBdr>
        </w:div>
        <w:div w:id="999039855">
          <w:marLeft w:val="0"/>
          <w:marRight w:val="0"/>
          <w:marTop w:val="0"/>
          <w:marBottom w:val="0"/>
          <w:divBdr>
            <w:top w:val="none" w:sz="0" w:space="0" w:color="auto"/>
            <w:left w:val="none" w:sz="0" w:space="0" w:color="auto"/>
            <w:bottom w:val="none" w:sz="0" w:space="0" w:color="auto"/>
            <w:right w:val="none" w:sz="0" w:space="0" w:color="auto"/>
          </w:divBdr>
        </w:div>
        <w:div w:id="1031027443">
          <w:marLeft w:val="0"/>
          <w:marRight w:val="0"/>
          <w:marTop w:val="0"/>
          <w:marBottom w:val="0"/>
          <w:divBdr>
            <w:top w:val="none" w:sz="0" w:space="0" w:color="auto"/>
            <w:left w:val="none" w:sz="0" w:space="0" w:color="auto"/>
            <w:bottom w:val="none" w:sz="0" w:space="0" w:color="auto"/>
            <w:right w:val="none" w:sz="0" w:space="0" w:color="auto"/>
          </w:divBdr>
        </w:div>
        <w:div w:id="1068960610">
          <w:marLeft w:val="0"/>
          <w:marRight w:val="0"/>
          <w:marTop w:val="0"/>
          <w:marBottom w:val="0"/>
          <w:divBdr>
            <w:top w:val="none" w:sz="0" w:space="0" w:color="auto"/>
            <w:left w:val="none" w:sz="0" w:space="0" w:color="auto"/>
            <w:bottom w:val="none" w:sz="0" w:space="0" w:color="auto"/>
            <w:right w:val="none" w:sz="0" w:space="0" w:color="auto"/>
          </w:divBdr>
        </w:div>
        <w:div w:id="1403605145">
          <w:marLeft w:val="0"/>
          <w:marRight w:val="0"/>
          <w:marTop w:val="0"/>
          <w:marBottom w:val="0"/>
          <w:divBdr>
            <w:top w:val="none" w:sz="0" w:space="0" w:color="auto"/>
            <w:left w:val="none" w:sz="0" w:space="0" w:color="auto"/>
            <w:bottom w:val="none" w:sz="0" w:space="0" w:color="auto"/>
            <w:right w:val="none" w:sz="0" w:space="0" w:color="auto"/>
          </w:divBdr>
        </w:div>
        <w:div w:id="1530220318">
          <w:marLeft w:val="0"/>
          <w:marRight w:val="0"/>
          <w:marTop w:val="0"/>
          <w:marBottom w:val="0"/>
          <w:divBdr>
            <w:top w:val="none" w:sz="0" w:space="0" w:color="auto"/>
            <w:left w:val="none" w:sz="0" w:space="0" w:color="auto"/>
            <w:bottom w:val="none" w:sz="0" w:space="0" w:color="auto"/>
            <w:right w:val="none" w:sz="0" w:space="0" w:color="auto"/>
          </w:divBdr>
        </w:div>
        <w:div w:id="1959480821">
          <w:marLeft w:val="0"/>
          <w:marRight w:val="0"/>
          <w:marTop w:val="0"/>
          <w:marBottom w:val="0"/>
          <w:divBdr>
            <w:top w:val="none" w:sz="0" w:space="0" w:color="auto"/>
            <w:left w:val="none" w:sz="0" w:space="0" w:color="auto"/>
            <w:bottom w:val="none" w:sz="0" w:space="0" w:color="auto"/>
            <w:right w:val="none" w:sz="0" w:space="0" w:color="auto"/>
          </w:divBdr>
        </w:div>
      </w:divsChild>
    </w:div>
    <w:div w:id="372460544">
      <w:bodyDiv w:val="1"/>
      <w:marLeft w:val="0"/>
      <w:marRight w:val="0"/>
      <w:marTop w:val="0"/>
      <w:marBottom w:val="0"/>
      <w:divBdr>
        <w:top w:val="none" w:sz="0" w:space="0" w:color="auto"/>
        <w:left w:val="none" w:sz="0" w:space="0" w:color="auto"/>
        <w:bottom w:val="none" w:sz="0" w:space="0" w:color="auto"/>
        <w:right w:val="none" w:sz="0" w:space="0" w:color="auto"/>
      </w:divBdr>
      <w:divsChild>
        <w:div w:id="442655572">
          <w:marLeft w:val="0"/>
          <w:marRight w:val="0"/>
          <w:marTop w:val="0"/>
          <w:marBottom w:val="0"/>
          <w:divBdr>
            <w:top w:val="none" w:sz="0" w:space="0" w:color="auto"/>
            <w:left w:val="none" w:sz="0" w:space="0" w:color="auto"/>
            <w:bottom w:val="none" w:sz="0" w:space="0" w:color="auto"/>
            <w:right w:val="none" w:sz="0" w:space="0" w:color="auto"/>
          </w:divBdr>
          <w:divsChild>
            <w:div w:id="89129491">
              <w:marLeft w:val="1200"/>
              <w:marRight w:val="0"/>
              <w:marTop w:val="0"/>
              <w:marBottom w:val="0"/>
              <w:divBdr>
                <w:top w:val="none" w:sz="0" w:space="0" w:color="auto"/>
                <w:left w:val="none" w:sz="0" w:space="0" w:color="auto"/>
                <w:bottom w:val="none" w:sz="0" w:space="0" w:color="auto"/>
                <w:right w:val="none" w:sz="0" w:space="0" w:color="auto"/>
              </w:divBdr>
            </w:div>
            <w:div w:id="1274946803">
              <w:marLeft w:val="0"/>
              <w:marRight w:val="0"/>
              <w:marTop w:val="0"/>
              <w:marBottom w:val="0"/>
              <w:divBdr>
                <w:top w:val="none" w:sz="0" w:space="0" w:color="auto"/>
                <w:left w:val="none" w:sz="0" w:space="0" w:color="auto"/>
                <w:bottom w:val="none" w:sz="0" w:space="0" w:color="auto"/>
                <w:right w:val="none" w:sz="0" w:space="0" w:color="auto"/>
              </w:divBdr>
            </w:div>
          </w:divsChild>
        </w:div>
        <w:div w:id="475071001">
          <w:marLeft w:val="0"/>
          <w:marRight w:val="0"/>
          <w:marTop w:val="0"/>
          <w:marBottom w:val="0"/>
          <w:divBdr>
            <w:top w:val="none" w:sz="0" w:space="0" w:color="auto"/>
            <w:left w:val="none" w:sz="0" w:space="0" w:color="auto"/>
            <w:bottom w:val="none" w:sz="0" w:space="0" w:color="auto"/>
            <w:right w:val="none" w:sz="0" w:space="0" w:color="auto"/>
          </w:divBdr>
          <w:divsChild>
            <w:div w:id="82915132">
              <w:marLeft w:val="1875"/>
              <w:marRight w:val="0"/>
              <w:marTop w:val="0"/>
              <w:marBottom w:val="0"/>
              <w:divBdr>
                <w:top w:val="none" w:sz="0" w:space="0" w:color="auto"/>
                <w:left w:val="none" w:sz="0" w:space="0" w:color="auto"/>
                <w:bottom w:val="none" w:sz="0" w:space="0" w:color="auto"/>
                <w:right w:val="none" w:sz="0" w:space="0" w:color="auto"/>
              </w:divBdr>
              <w:divsChild>
                <w:div w:id="1936012265">
                  <w:marLeft w:val="0"/>
                  <w:marRight w:val="0"/>
                  <w:marTop w:val="0"/>
                  <w:marBottom w:val="0"/>
                  <w:divBdr>
                    <w:top w:val="none" w:sz="0" w:space="0" w:color="auto"/>
                    <w:left w:val="none" w:sz="0" w:space="0" w:color="auto"/>
                    <w:bottom w:val="none" w:sz="0" w:space="0" w:color="auto"/>
                    <w:right w:val="none" w:sz="0" w:space="0" w:color="auto"/>
                  </w:divBdr>
                  <w:divsChild>
                    <w:div w:id="9654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3162">
              <w:marLeft w:val="0"/>
              <w:marRight w:val="0"/>
              <w:marTop w:val="0"/>
              <w:marBottom w:val="0"/>
              <w:divBdr>
                <w:top w:val="none" w:sz="0" w:space="0" w:color="auto"/>
                <w:left w:val="none" w:sz="0" w:space="0" w:color="auto"/>
                <w:bottom w:val="none" w:sz="0" w:space="0" w:color="auto"/>
                <w:right w:val="none" w:sz="0" w:space="0" w:color="auto"/>
              </w:divBdr>
            </w:div>
          </w:divsChild>
        </w:div>
        <w:div w:id="518205753">
          <w:marLeft w:val="0"/>
          <w:marRight w:val="0"/>
          <w:marTop w:val="0"/>
          <w:marBottom w:val="0"/>
          <w:divBdr>
            <w:top w:val="none" w:sz="0" w:space="0" w:color="auto"/>
            <w:left w:val="none" w:sz="0" w:space="0" w:color="auto"/>
            <w:bottom w:val="none" w:sz="0" w:space="0" w:color="auto"/>
            <w:right w:val="none" w:sz="0" w:space="0" w:color="auto"/>
          </w:divBdr>
          <w:divsChild>
            <w:div w:id="246109835">
              <w:marLeft w:val="0"/>
              <w:marRight w:val="0"/>
              <w:marTop w:val="0"/>
              <w:marBottom w:val="0"/>
              <w:divBdr>
                <w:top w:val="none" w:sz="0" w:space="0" w:color="auto"/>
                <w:left w:val="none" w:sz="0" w:space="0" w:color="auto"/>
                <w:bottom w:val="none" w:sz="0" w:space="0" w:color="auto"/>
                <w:right w:val="none" w:sz="0" w:space="0" w:color="auto"/>
              </w:divBdr>
            </w:div>
            <w:div w:id="492992698">
              <w:marLeft w:val="1875"/>
              <w:marRight w:val="0"/>
              <w:marTop w:val="0"/>
              <w:marBottom w:val="0"/>
              <w:divBdr>
                <w:top w:val="none" w:sz="0" w:space="0" w:color="auto"/>
                <w:left w:val="none" w:sz="0" w:space="0" w:color="auto"/>
                <w:bottom w:val="none" w:sz="0" w:space="0" w:color="auto"/>
                <w:right w:val="none" w:sz="0" w:space="0" w:color="auto"/>
              </w:divBdr>
              <w:divsChild>
                <w:div w:id="1449199127">
                  <w:marLeft w:val="0"/>
                  <w:marRight w:val="0"/>
                  <w:marTop w:val="0"/>
                  <w:marBottom w:val="0"/>
                  <w:divBdr>
                    <w:top w:val="none" w:sz="0" w:space="0" w:color="auto"/>
                    <w:left w:val="none" w:sz="0" w:space="0" w:color="auto"/>
                    <w:bottom w:val="none" w:sz="0" w:space="0" w:color="auto"/>
                    <w:right w:val="none" w:sz="0" w:space="0" w:color="auto"/>
                  </w:divBdr>
                  <w:divsChild>
                    <w:div w:id="11107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2941">
          <w:marLeft w:val="0"/>
          <w:marRight w:val="0"/>
          <w:marTop w:val="0"/>
          <w:marBottom w:val="0"/>
          <w:divBdr>
            <w:top w:val="none" w:sz="0" w:space="0" w:color="auto"/>
            <w:left w:val="none" w:sz="0" w:space="0" w:color="auto"/>
            <w:bottom w:val="none" w:sz="0" w:space="0" w:color="auto"/>
            <w:right w:val="none" w:sz="0" w:space="0" w:color="auto"/>
          </w:divBdr>
          <w:divsChild>
            <w:div w:id="217933568">
              <w:marLeft w:val="0"/>
              <w:marRight w:val="0"/>
              <w:marTop w:val="0"/>
              <w:marBottom w:val="0"/>
              <w:divBdr>
                <w:top w:val="none" w:sz="0" w:space="0" w:color="auto"/>
                <w:left w:val="none" w:sz="0" w:space="0" w:color="auto"/>
                <w:bottom w:val="none" w:sz="0" w:space="0" w:color="auto"/>
                <w:right w:val="none" w:sz="0" w:space="0" w:color="auto"/>
              </w:divBdr>
            </w:div>
          </w:divsChild>
        </w:div>
        <w:div w:id="682317834">
          <w:marLeft w:val="0"/>
          <w:marRight w:val="0"/>
          <w:marTop w:val="0"/>
          <w:marBottom w:val="0"/>
          <w:divBdr>
            <w:top w:val="none" w:sz="0" w:space="0" w:color="auto"/>
            <w:left w:val="none" w:sz="0" w:space="0" w:color="auto"/>
            <w:bottom w:val="none" w:sz="0" w:space="0" w:color="auto"/>
            <w:right w:val="none" w:sz="0" w:space="0" w:color="auto"/>
          </w:divBdr>
          <w:divsChild>
            <w:div w:id="590050118">
              <w:marLeft w:val="0"/>
              <w:marRight w:val="0"/>
              <w:marTop w:val="0"/>
              <w:marBottom w:val="0"/>
              <w:divBdr>
                <w:top w:val="none" w:sz="0" w:space="0" w:color="auto"/>
                <w:left w:val="none" w:sz="0" w:space="0" w:color="auto"/>
                <w:bottom w:val="none" w:sz="0" w:space="0" w:color="auto"/>
                <w:right w:val="none" w:sz="0" w:space="0" w:color="auto"/>
              </w:divBdr>
            </w:div>
            <w:div w:id="1551529590">
              <w:marLeft w:val="1200"/>
              <w:marRight w:val="0"/>
              <w:marTop w:val="0"/>
              <w:marBottom w:val="0"/>
              <w:divBdr>
                <w:top w:val="none" w:sz="0" w:space="0" w:color="auto"/>
                <w:left w:val="none" w:sz="0" w:space="0" w:color="auto"/>
                <w:bottom w:val="none" w:sz="0" w:space="0" w:color="auto"/>
                <w:right w:val="none" w:sz="0" w:space="0" w:color="auto"/>
              </w:divBdr>
            </w:div>
          </w:divsChild>
        </w:div>
        <w:div w:id="827752302">
          <w:marLeft w:val="0"/>
          <w:marRight w:val="0"/>
          <w:marTop w:val="0"/>
          <w:marBottom w:val="0"/>
          <w:divBdr>
            <w:top w:val="none" w:sz="0" w:space="0" w:color="auto"/>
            <w:left w:val="none" w:sz="0" w:space="0" w:color="auto"/>
            <w:bottom w:val="none" w:sz="0" w:space="0" w:color="auto"/>
            <w:right w:val="none" w:sz="0" w:space="0" w:color="auto"/>
          </w:divBdr>
          <w:divsChild>
            <w:div w:id="1240597155">
              <w:marLeft w:val="1875"/>
              <w:marRight w:val="0"/>
              <w:marTop w:val="0"/>
              <w:marBottom w:val="0"/>
              <w:divBdr>
                <w:top w:val="none" w:sz="0" w:space="0" w:color="auto"/>
                <w:left w:val="none" w:sz="0" w:space="0" w:color="auto"/>
                <w:bottom w:val="none" w:sz="0" w:space="0" w:color="auto"/>
                <w:right w:val="none" w:sz="0" w:space="0" w:color="auto"/>
              </w:divBdr>
              <w:divsChild>
                <w:div w:id="221864655">
                  <w:marLeft w:val="0"/>
                  <w:marRight w:val="0"/>
                  <w:marTop w:val="0"/>
                  <w:marBottom w:val="0"/>
                  <w:divBdr>
                    <w:top w:val="none" w:sz="0" w:space="0" w:color="auto"/>
                    <w:left w:val="none" w:sz="0" w:space="0" w:color="auto"/>
                    <w:bottom w:val="none" w:sz="0" w:space="0" w:color="auto"/>
                    <w:right w:val="none" w:sz="0" w:space="0" w:color="auto"/>
                  </w:divBdr>
                  <w:divsChild>
                    <w:div w:id="1633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8560">
              <w:marLeft w:val="0"/>
              <w:marRight w:val="0"/>
              <w:marTop w:val="0"/>
              <w:marBottom w:val="0"/>
              <w:divBdr>
                <w:top w:val="none" w:sz="0" w:space="0" w:color="auto"/>
                <w:left w:val="none" w:sz="0" w:space="0" w:color="auto"/>
                <w:bottom w:val="none" w:sz="0" w:space="0" w:color="auto"/>
                <w:right w:val="none" w:sz="0" w:space="0" w:color="auto"/>
              </w:divBdr>
            </w:div>
          </w:divsChild>
        </w:div>
        <w:div w:id="882860706">
          <w:marLeft w:val="0"/>
          <w:marRight w:val="0"/>
          <w:marTop w:val="0"/>
          <w:marBottom w:val="0"/>
          <w:divBdr>
            <w:top w:val="none" w:sz="0" w:space="0" w:color="auto"/>
            <w:left w:val="none" w:sz="0" w:space="0" w:color="auto"/>
            <w:bottom w:val="none" w:sz="0" w:space="0" w:color="auto"/>
            <w:right w:val="none" w:sz="0" w:space="0" w:color="auto"/>
          </w:divBdr>
          <w:divsChild>
            <w:div w:id="803738153">
              <w:marLeft w:val="1875"/>
              <w:marRight w:val="0"/>
              <w:marTop w:val="0"/>
              <w:marBottom w:val="0"/>
              <w:divBdr>
                <w:top w:val="none" w:sz="0" w:space="0" w:color="auto"/>
                <w:left w:val="none" w:sz="0" w:space="0" w:color="auto"/>
                <w:bottom w:val="none" w:sz="0" w:space="0" w:color="auto"/>
                <w:right w:val="none" w:sz="0" w:space="0" w:color="auto"/>
              </w:divBdr>
              <w:divsChild>
                <w:div w:id="454641977">
                  <w:marLeft w:val="0"/>
                  <w:marRight w:val="0"/>
                  <w:marTop w:val="0"/>
                  <w:marBottom w:val="0"/>
                  <w:divBdr>
                    <w:top w:val="none" w:sz="0" w:space="0" w:color="auto"/>
                    <w:left w:val="none" w:sz="0" w:space="0" w:color="auto"/>
                    <w:bottom w:val="none" w:sz="0" w:space="0" w:color="auto"/>
                    <w:right w:val="none" w:sz="0" w:space="0" w:color="auto"/>
                  </w:divBdr>
                  <w:divsChild>
                    <w:div w:id="13573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516">
              <w:marLeft w:val="0"/>
              <w:marRight w:val="0"/>
              <w:marTop w:val="0"/>
              <w:marBottom w:val="0"/>
              <w:divBdr>
                <w:top w:val="none" w:sz="0" w:space="0" w:color="auto"/>
                <w:left w:val="none" w:sz="0" w:space="0" w:color="auto"/>
                <w:bottom w:val="none" w:sz="0" w:space="0" w:color="auto"/>
                <w:right w:val="none" w:sz="0" w:space="0" w:color="auto"/>
              </w:divBdr>
            </w:div>
          </w:divsChild>
        </w:div>
        <w:div w:id="979966877">
          <w:marLeft w:val="0"/>
          <w:marRight w:val="0"/>
          <w:marTop w:val="0"/>
          <w:marBottom w:val="0"/>
          <w:divBdr>
            <w:top w:val="none" w:sz="0" w:space="0" w:color="auto"/>
            <w:left w:val="none" w:sz="0" w:space="0" w:color="auto"/>
            <w:bottom w:val="none" w:sz="0" w:space="0" w:color="auto"/>
            <w:right w:val="none" w:sz="0" w:space="0" w:color="auto"/>
          </w:divBdr>
          <w:divsChild>
            <w:div w:id="611594191">
              <w:marLeft w:val="1875"/>
              <w:marRight w:val="0"/>
              <w:marTop w:val="0"/>
              <w:marBottom w:val="0"/>
              <w:divBdr>
                <w:top w:val="none" w:sz="0" w:space="0" w:color="auto"/>
                <w:left w:val="none" w:sz="0" w:space="0" w:color="auto"/>
                <w:bottom w:val="none" w:sz="0" w:space="0" w:color="auto"/>
                <w:right w:val="none" w:sz="0" w:space="0" w:color="auto"/>
              </w:divBdr>
              <w:divsChild>
                <w:div w:id="503789876">
                  <w:marLeft w:val="0"/>
                  <w:marRight w:val="0"/>
                  <w:marTop w:val="0"/>
                  <w:marBottom w:val="0"/>
                  <w:divBdr>
                    <w:top w:val="none" w:sz="0" w:space="0" w:color="auto"/>
                    <w:left w:val="none" w:sz="0" w:space="0" w:color="auto"/>
                    <w:bottom w:val="none" w:sz="0" w:space="0" w:color="auto"/>
                    <w:right w:val="none" w:sz="0" w:space="0" w:color="auto"/>
                  </w:divBdr>
                  <w:divsChild>
                    <w:div w:id="6169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1281">
              <w:marLeft w:val="0"/>
              <w:marRight w:val="0"/>
              <w:marTop w:val="0"/>
              <w:marBottom w:val="0"/>
              <w:divBdr>
                <w:top w:val="none" w:sz="0" w:space="0" w:color="auto"/>
                <w:left w:val="none" w:sz="0" w:space="0" w:color="auto"/>
                <w:bottom w:val="none" w:sz="0" w:space="0" w:color="auto"/>
                <w:right w:val="none" w:sz="0" w:space="0" w:color="auto"/>
              </w:divBdr>
            </w:div>
          </w:divsChild>
        </w:div>
        <w:div w:id="1338970166">
          <w:marLeft w:val="0"/>
          <w:marRight w:val="0"/>
          <w:marTop w:val="0"/>
          <w:marBottom w:val="0"/>
          <w:divBdr>
            <w:top w:val="none" w:sz="0" w:space="0" w:color="auto"/>
            <w:left w:val="none" w:sz="0" w:space="0" w:color="auto"/>
            <w:bottom w:val="none" w:sz="0" w:space="0" w:color="auto"/>
            <w:right w:val="none" w:sz="0" w:space="0" w:color="auto"/>
          </w:divBdr>
          <w:divsChild>
            <w:div w:id="254242813">
              <w:marLeft w:val="0"/>
              <w:marRight w:val="0"/>
              <w:marTop w:val="0"/>
              <w:marBottom w:val="0"/>
              <w:divBdr>
                <w:top w:val="none" w:sz="0" w:space="0" w:color="auto"/>
                <w:left w:val="none" w:sz="0" w:space="0" w:color="auto"/>
                <w:bottom w:val="none" w:sz="0" w:space="0" w:color="auto"/>
                <w:right w:val="none" w:sz="0" w:space="0" w:color="auto"/>
              </w:divBdr>
            </w:div>
            <w:div w:id="1683897894">
              <w:marLeft w:val="1875"/>
              <w:marRight w:val="0"/>
              <w:marTop w:val="0"/>
              <w:marBottom w:val="0"/>
              <w:divBdr>
                <w:top w:val="none" w:sz="0" w:space="0" w:color="auto"/>
                <w:left w:val="none" w:sz="0" w:space="0" w:color="auto"/>
                <w:bottom w:val="none" w:sz="0" w:space="0" w:color="auto"/>
                <w:right w:val="none" w:sz="0" w:space="0" w:color="auto"/>
              </w:divBdr>
              <w:divsChild>
                <w:div w:id="1489132943">
                  <w:marLeft w:val="0"/>
                  <w:marRight w:val="0"/>
                  <w:marTop w:val="0"/>
                  <w:marBottom w:val="0"/>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6814">
          <w:marLeft w:val="0"/>
          <w:marRight w:val="0"/>
          <w:marTop w:val="0"/>
          <w:marBottom w:val="0"/>
          <w:divBdr>
            <w:top w:val="none" w:sz="0" w:space="0" w:color="auto"/>
            <w:left w:val="none" w:sz="0" w:space="0" w:color="auto"/>
            <w:bottom w:val="none" w:sz="0" w:space="0" w:color="auto"/>
            <w:right w:val="none" w:sz="0" w:space="0" w:color="auto"/>
          </w:divBdr>
          <w:divsChild>
            <w:div w:id="1457866740">
              <w:marLeft w:val="1875"/>
              <w:marRight w:val="0"/>
              <w:marTop w:val="0"/>
              <w:marBottom w:val="0"/>
              <w:divBdr>
                <w:top w:val="none" w:sz="0" w:space="0" w:color="auto"/>
                <w:left w:val="none" w:sz="0" w:space="0" w:color="auto"/>
                <w:bottom w:val="none" w:sz="0" w:space="0" w:color="auto"/>
                <w:right w:val="none" w:sz="0" w:space="0" w:color="auto"/>
              </w:divBdr>
              <w:divsChild>
                <w:div w:id="1982420159">
                  <w:marLeft w:val="0"/>
                  <w:marRight w:val="0"/>
                  <w:marTop w:val="0"/>
                  <w:marBottom w:val="0"/>
                  <w:divBdr>
                    <w:top w:val="none" w:sz="0" w:space="0" w:color="auto"/>
                    <w:left w:val="none" w:sz="0" w:space="0" w:color="auto"/>
                    <w:bottom w:val="none" w:sz="0" w:space="0" w:color="auto"/>
                    <w:right w:val="none" w:sz="0" w:space="0" w:color="auto"/>
                  </w:divBdr>
                  <w:divsChild>
                    <w:div w:id="1192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0486">
      <w:bodyDiv w:val="1"/>
      <w:marLeft w:val="0"/>
      <w:marRight w:val="0"/>
      <w:marTop w:val="0"/>
      <w:marBottom w:val="0"/>
      <w:divBdr>
        <w:top w:val="none" w:sz="0" w:space="0" w:color="auto"/>
        <w:left w:val="none" w:sz="0" w:space="0" w:color="auto"/>
        <w:bottom w:val="none" w:sz="0" w:space="0" w:color="auto"/>
        <w:right w:val="none" w:sz="0" w:space="0" w:color="auto"/>
      </w:divBdr>
      <w:divsChild>
        <w:div w:id="32384246">
          <w:marLeft w:val="0"/>
          <w:marRight w:val="0"/>
          <w:marTop w:val="0"/>
          <w:marBottom w:val="0"/>
          <w:divBdr>
            <w:top w:val="none" w:sz="0" w:space="0" w:color="auto"/>
            <w:left w:val="none" w:sz="0" w:space="0" w:color="auto"/>
            <w:bottom w:val="none" w:sz="0" w:space="0" w:color="auto"/>
            <w:right w:val="none" w:sz="0" w:space="0" w:color="auto"/>
          </w:divBdr>
        </w:div>
        <w:div w:id="203449915">
          <w:marLeft w:val="0"/>
          <w:marRight w:val="0"/>
          <w:marTop w:val="0"/>
          <w:marBottom w:val="0"/>
          <w:divBdr>
            <w:top w:val="none" w:sz="0" w:space="0" w:color="auto"/>
            <w:left w:val="none" w:sz="0" w:space="0" w:color="auto"/>
            <w:bottom w:val="none" w:sz="0" w:space="0" w:color="auto"/>
            <w:right w:val="none" w:sz="0" w:space="0" w:color="auto"/>
          </w:divBdr>
        </w:div>
      </w:divsChild>
    </w:div>
    <w:div w:id="482741195">
      <w:bodyDiv w:val="1"/>
      <w:marLeft w:val="0"/>
      <w:marRight w:val="0"/>
      <w:marTop w:val="0"/>
      <w:marBottom w:val="0"/>
      <w:divBdr>
        <w:top w:val="none" w:sz="0" w:space="0" w:color="auto"/>
        <w:left w:val="none" w:sz="0" w:space="0" w:color="auto"/>
        <w:bottom w:val="none" w:sz="0" w:space="0" w:color="auto"/>
        <w:right w:val="none" w:sz="0" w:space="0" w:color="auto"/>
      </w:divBdr>
    </w:div>
    <w:div w:id="511725178">
      <w:bodyDiv w:val="1"/>
      <w:marLeft w:val="0"/>
      <w:marRight w:val="0"/>
      <w:marTop w:val="0"/>
      <w:marBottom w:val="0"/>
      <w:divBdr>
        <w:top w:val="none" w:sz="0" w:space="0" w:color="auto"/>
        <w:left w:val="none" w:sz="0" w:space="0" w:color="auto"/>
        <w:bottom w:val="none" w:sz="0" w:space="0" w:color="auto"/>
        <w:right w:val="none" w:sz="0" w:space="0" w:color="auto"/>
      </w:divBdr>
    </w:div>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647632029">
      <w:bodyDiv w:val="1"/>
      <w:marLeft w:val="0"/>
      <w:marRight w:val="0"/>
      <w:marTop w:val="0"/>
      <w:marBottom w:val="0"/>
      <w:divBdr>
        <w:top w:val="none" w:sz="0" w:space="0" w:color="auto"/>
        <w:left w:val="none" w:sz="0" w:space="0" w:color="auto"/>
        <w:bottom w:val="none" w:sz="0" w:space="0" w:color="auto"/>
        <w:right w:val="none" w:sz="0" w:space="0" w:color="auto"/>
      </w:divBdr>
      <w:divsChild>
        <w:div w:id="646669427">
          <w:marLeft w:val="0"/>
          <w:marRight w:val="0"/>
          <w:marTop w:val="0"/>
          <w:marBottom w:val="0"/>
          <w:divBdr>
            <w:top w:val="none" w:sz="0" w:space="0" w:color="auto"/>
            <w:left w:val="none" w:sz="0" w:space="0" w:color="auto"/>
            <w:bottom w:val="none" w:sz="0" w:space="0" w:color="auto"/>
            <w:right w:val="none" w:sz="0" w:space="0" w:color="auto"/>
          </w:divBdr>
        </w:div>
      </w:divsChild>
    </w:div>
    <w:div w:id="654189107">
      <w:bodyDiv w:val="1"/>
      <w:marLeft w:val="0"/>
      <w:marRight w:val="0"/>
      <w:marTop w:val="0"/>
      <w:marBottom w:val="0"/>
      <w:divBdr>
        <w:top w:val="none" w:sz="0" w:space="0" w:color="auto"/>
        <w:left w:val="none" w:sz="0" w:space="0" w:color="auto"/>
        <w:bottom w:val="none" w:sz="0" w:space="0" w:color="auto"/>
        <w:right w:val="none" w:sz="0" w:space="0" w:color="auto"/>
      </w:divBdr>
      <w:divsChild>
        <w:div w:id="177933921">
          <w:marLeft w:val="0"/>
          <w:marRight w:val="0"/>
          <w:marTop w:val="0"/>
          <w:marBottom w:val="0"/>
          <w:divBdr>
            <w:top w:val="none" w:sz="0" w:space="0" w:color="auto"/>
            <w:left w:val="none" w:sz="0" w:space="0" w:color="auto"/>
            <w:bottom w:val="none" w:sz="0" w:space="0" w:color="auto"/>
            <w:right w:val="none" w:sz="0" w:space="0" w:color="auto"/>
          </w:divBdr>
          <w:divsChild>
            <w:div w:id="481511092">
              <w:marLeft w:val="0"/>
              <w:marRight w:val="0"/>
              <w:marTop w:val="0"/>
              <w:marBottom w:val="0"/>
              <w:divBdr>
                <w:top w:val="none" w:sz="0" w:space="0" w:color="auto"/>
                <w:left w:val="none" w:sz="0" w:space="0" w:color="auto"/>
                <w:bottom w:val="none" w:sz="0" w:space="0" w:color="auto"/>
                <w:right w:val="none" w:sz="0" w:space="0" w:color="auto"/>
              </w:divBdr>
            </w:div>
          </w:divsChild>
        </w:div>
        <w:div w:id="205723000">
          <w:marLeft w:val="0"/>
          <w:marRight w:val="0"/>
          <w:marTop w:val="0"/>
          <w:marBottom w:val="0"/>
          <w:divBdr>
            <w:top w:val="none" w:sz="0" w:space="0" w:color="auto"/>
            <w:left w:val="none" w:sz="0" w:space="0" w:color="auto"/>
            <w:bottom w:val="none" w:sz="0" w:space="0" w:color="auto"/>
            <w:right w:val="none" w:sz="0" w:space="0" w:color="auto"/>
          </w:divBdr>
          <w:divsChild>
            <w:div w:id="1273518617">
              <w:marLeft w:val="0"/>
              <w:marRight w:val="0"/>
              <w:marTop w:val="0"/>
              <w:marBottom w:val="0"/>
              <w:divBdr>
                <w:top w:val="none" w:sz="0" w:space="0" w:color="auto"/>
                <w:left w:val="none" w:sz="0" w:space="0" w:color="auto"/>
                <w:bottom w:val="none" w:sz="0" w:space="0" w:color="auto"/>
                <w:right w:val="none" w:sz="0" w:space="0" w:color="auto"/>
              </w:divBdr>
            </w:div>
            <w:div w:id="2078625387">
              <w:marLeft w:val="1875"/>
              <w:marRight w:val="0"/>
              <w:marTop w:val="0"/>
              <w:marBottom w:val="0"/>
              <w:divBdr>
                <w:top w:val="none" w:sz="0" w:space="0" w:color="auto"/>
                <w:left w:val="none" w:sz="0" w:space="0" w:color="auto"/>
                <w:bottom w:val="none" w:sz="0" w:space="0" w:color="auto"/>
                <w:right w:val="none" w:sz="0" w:space="0" w:color="auto"/>
              </w:divBdr>
              <w:divsChild>
                <w:div w:id="1488932983">
                  <w:marLeft w:val="0"/>
                  <w:marRight w:val="0"/>
                  <w:marTop w:val="0"/>
                  <w:marBottom w:val="0"/>
                  <w:divBdr>
                    <w:top w:val="none" w:sz="0" w:space="0" w:color="auto"/>
                    <w:left w:val="none" w:sz="0" w:space="0" w:color="auto"/>
                    <w:bottom w:val="none" w:sz="0" w:space="0" w:color="auto"/>
                    <w:right w:val="none" w:sz="0" w:space="0" w:color="auto"/>
                  </w:divBdr>
                  <w:divsChild>
                    <w:div w:id="2885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8803">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
            <w:div w:id="865827292">
              <w:marLeft w:val="1875"/>
              <w:marRight w:val="0"/>
              <w:marTop w:val="0"/>
              <w:marBottom w:val="0"/>
              <w:divBdr>
                <w:top w:val="none" w:sz="0" w:space="0" w:color="auto"/>
                <w:left w:val="none" w:sz="0" w:space="0" w:color="auto"/>
                <w:bottom w:val="none" w:sz="0" w:space="0" w:color="auto"/>
                <w:right w:val="none" w:sz="0" w:space="0" w:color="auto"/>
              </w:divBdr>
              <w:divsChild>
                <w:div w:id="1012954301">
                  <w:marLeft w:val="0"/>
                  <w:marRight w:val="0"/>
                  <w:marTop w:val="0"/>
                  <w:marBottom w:val="0"/>
                  <w:divBdr>
                    <w:top w:val="none" w:sz="0" w:space="0" w:color="auto"/>
                    <w:left w:val="none" w:sz="0" w:space="0" w:color="auto"/>
                    <w:bottom w:val="none" w:sz="0" w:space="0" w:color="auto"/>
                    <w:right w:val="none" w:sz="0" w:space="0" w:color="auto"/>
                  </w:divBdr>
                  <w:divsChild>
                    <w:div w:id="7226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8193">
          <w:marLeft w:val="0"/>
          <w:marRight w:val="0"/>
          <w:marTop w:val="0"/>
          <w:marBottom w:val="0"/>
          <w:divBdr>
            <w:top w:val="none" w:sz="0" w:space="0" w:color="auto"/>
            <w:left w:val="none" w:sz="0" w:space="0" w:color="auto"/>
            <w:bottom w:val="none" w:sz="0" w:space="0" w:color="auto"/>
            <w:right w:val="none" w:sz="0" w:space="0" w:color="auto"/>
          </w:divBdr>
          <w:divsChild>
            <w:div w:id="413208738">
              <w:marLeft w:val="1875"/>
              <w:marRight w:val="0"/>
              <w:marTop w:val="0"/>
              <w:marBottom w:val="0"/>
              <w:divBdr>
                <w:top w:val="none" w:sz="0" w:space="0" w:color="auto"/>
                <w:left w:val="none" w:sz="0" w:space="0" w:color="auto"/>
                <w:bottom w:val="none" w:sz="0" w:space="0" w:color="auto"/>
                <w:right w:val="none" w:sz="0" w:space="0" w:color="auto"/>
              </w:divBdr>
              <w:divsChild>
                <w:div w:id="1584411662">
                  <w:marLeft w:val="0"/>
                  <w:marRight w:val="0"/>
                  <w:marTop w:val="0"/>
                  <w:marBottom w:val="0"/>
                  <w:divBdr>
                    <w:top w:val="none" w:sz="0" w:space="0" w:color="auto"/>
                    <w:left w:val="none" w:sz="0" w:space="0" w:color="auto"/>
                    <w:bottom w:val="none" w:sz="0" w:space="0" w:color="auto"/>
                    <w:right w:val="none" w:sz="0" w:space="0" w:color="auto"/>
                  </w:divBdr>
                  <w:divsChild>
                    <w:div w:id="19392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760">
              <w:marLeft w:val="0"/>
              <w:marRight w:val="0"/>
              <w:marTop w:val="0"/>
              <w:marBottom w:val="0"/>
              <w:divBdr>
                <w:top w:val="none" w:sz="0" w:space="0" w:color="auto"/>
                <w:left w:val="none" w:sz="0" w:space="0" w:color="auto"/>
                <w:bottom w:val="none" w:sz="0" w:space="0" w:color="auto"/>
                <w:right w:val="none" w:sz="0" w:space="0" w:color="auto"/>
              </w:divBdr>
            </w:div>
          </w:divsChild>
        </w:div>
        <w:div w:id="1032262156">
          <w:marLeft w:val="0"/>
          <w:marRight w:val="0"/>
          <w:marTop w:val="0"/>
          <w:marBottom w:val="0"/>
          <w:divBdr>
            <w:top w:val="none" w:sz="0" w:space="0" w:color="auto"/>
            <w:left w:val="none" w:sz="0" w:space="0" w:color="auto"/>
            <w:bottom w:val="none" w:sz="0" w:space="0" w:color="auto"/>
            <w:right w:val="none" w:sz="0" w:space="0" w:color="auto"/>
          </w:divBdr>
          <w:divsChild>
            <w:div w:id="265623774">
              <w:marLeft w:val="0"/>
              <w:marRight w:val="0"/>
              <w:marTop w:val="0"/>
              <w:marBottom w:val="0"/>
              <w:divBdr>
                <w:top w:val="none" w:sz="0" w:space="0" w:color="auto"/>
                <w:left w:val="none" w:sz="0" w:space="0" w:color="auto"/>
                <w:bottom w:val="none" w:sz="0" w:space="0" w:color="auto"/>
                <w:right w:val="none" w:sz="0" w:space="0" w:color="auto"/>
              </w:divBdr>
            </w:div>
            <w:div w:id="361513169">
              <w:marLeft w:val="1875"/>
              <w:marRight w:val="0"/>
              <w:marTop w:val="0"/>
              <w:marBottom w:val="0"/>
              <w:divBdr>
                <w:top w:val="none" w:sz="0" w:space="0" w:color="auto"/>
                <w:left w:val="none" w:sz="0" w:space="0" w:color="auto"/>
                <w:bottom w:val="none" w:sz="0" w:space="0" w:color="auto"/>
                <w:right w:val="none" w:sz="0" w:space="0" w:color="auto"/>
              </w:divBdr>
              <w:divsChild>
                <w:div w:id="392048597">
                  <w:marLeft w:val="0"/>
                  <w:marRight w:val="0"/>
                  <w:marTop w:val="0"/>
                  <w:marBottom w:val="0"/>
                  <w:divBdr>
                    <w:top w:val="none" w:sz="0" w:space="0" w:color="auto"/>
                    <w:left w:val="none" w:sz="0" w:space="0" w:color="auto"/>
                    <w:bottom w:val="none" w:sz="0" w:space="0" w:color="auto"/>
                    <w:right w:val="none" w:sz="0" w:space="0" w:color="auto"/>
                  </w:divBdr>
                  <w:divsChild>
                    <w:div w:id="1877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4733">
          <w:marLeft w:val="0"/>
          <w:marRight w:val="0"/>
          <w:marTop w:val="0"/>
          <w:marBottom w:val="0"/>
          <w:divBdr>
            <w:top w:val="none" w:sz="0" w:space="0" w:color="auto"/>
            <w:left w:val="none" w:sz="0" w:space="0" w:color="auto"/>
            <w:bottom w:val="none" w:sz="0" w:space="0" w:color="auto"/>
            <w:right w:val="none" w:sz="0" w:space="0" w:color="auto"/>
          </w:divBdr>
          <w:divsChild>
            <w:div w:id="681660380">
              <w:marLeft w:val="1875"/>
              <w:marRight w:val="0"/>
              <w:marTop w:val="0"/>
              <w:marBottom w:val="0"/>
              <w:divBdr>
                <w:top w:val="none" w:sz="0" w:space="0" w:color="auto"/>
                <w:left w:val="none" w:sz="0" w:space="0" w:color="auto"/>
                <w:bottom w:val="none" w:sz="0" w:space="0" w:color="auto"/>
                <w:right w:val="none" w:sz="0" w:space="0" w:color="auto"/>
              </w:divBdr>
              <w:divsChild>
                <w:div w:id="1376858053">
                  <w:marLeft w:val="0"/>
                  <w:marRight w:val="0"/>
                  <w:marTop w:val="0"/>
                  <w:marBottom w:val="0"/>
                  <w:divBdr>
                    <w:top w:val="none" w:sz="0" w:space="0" w:color="auto"/>
                    <w:left w:val="none" w:sz="0" w:space="0" w:color="auto"/>
                    <w:bottom w:val="none" w:sz="0" w:space="0" w:color="auto"/>
                    <w:right w:val="none" w:sz="0" w:space="0" w:color="auto"/>
                  </w:divBdr>
                  <w:divsChild>
                    <w:div w:id="1965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3466">
              <w:marLeft w:val="0"/>
              <w:marRight w:val="0"/>
              <w:marTop w:val="0"/>
              <w:marBottom w:val="0"/>
              <w:divBdr>
                <w:top w:val="none" w:sz="0" w:space="0" w:color="auto"/>
                <w:left w:val="none" w:sz="0" w:space="0" w:color="auto"/>
                <w:bottom w:val="none" w:sz="0" w:space="0" w:color="auto"/>
                <w:right w:val="none" w:sz="0" w:space="0" w:color="auto"/>
              </w:divBdr>
            </w:div>
          </w:divsChild>
        </w:div>
        <w:div w:id="1724670289">
          <w:marLeft w:val="0"/>
          <w:marRight w:val="0"/>
          <w:marTop w:val="0"/>
          <w:marBottom w:val="0"/>
          <w:divBdr>
            <w:top w:val="none" w:sz="0" w:space="0" w:color="auto"/>
            <w:left w:val="none" w:sz="0" w:space="0" w:color="auto"/>
            <w:bottom w:val="none" w:sz="0" w:space="0" w:color="auto"/>
            <w:right w:val="none" w:sz="0" w:space="0" w:color="auto"/>
          </w:divBdr>
          <w:divsChild>
            <w:div w:id="263004071">
              <w:marLeft w:val="0"/>
              <w:marRight w:val="0"/>
              <w:marTop w:val="0"/>
              <w:marBottom w:val="0"/>
              <w:divBdr>
                <w:top w:val="none" w:sz="0" w:space="0" w:color="auto"/>
                <w:left w:val="none" w:sz="0" w:space="0" w:color="auto"/>
                <w:bottom w:val="none" w:sz="0" w:space="0" w:color="auto"/>
                <w:right w:val="none" w:sz="0" w:space="0" w:color="auto"/>
              </w:divBdr>
            </w:div>
            <w:div w:id="1195651975">
              <w:marLeft w:val="1875"/>
              <w:marRight w:val="0"/>
              <w:marTop w:val="0"/>
              <w:marBottom w:val="0"/>
              <w:divBdr>
                <w:top w:val="none" w:sz="0" w:space="0" w:color="auto"/>
                <w:left w:val="none" w:sz="0" w:space="0" w:color="auto"/>
                <w:bottom w:val="none" w:sz="0" w:space="0" w:color="auto"/>
                <w:right w:val="none" w:sz="0" w:space="0" w:color="auto"/>
              </w:divBdr>
              <w:divsChild>
                <w:div w:id="622537242">
                  <w:marLeft w:val="0"/>
                  <w:marRight w:val="0"/>
                  <w:marTop w:val="0"/>
                  <w:marBottom w:val="0"/>
                  <w:divBdr>
                    <w:top w:val="none" w:sz="0" w:space="0" w:color="auto"/>
                    <w:left w:val="none" w:sz="0" w:space="0" w:color="auto"/>
                    <w:bottom w:val="none" w:sz="0" w:space="0" w:color="auto"/>
                    <w:right w:val="none" w:sz="0" w:space="0" w:color="auto"/>
                  </w:divBdr>
                  <w:divsChild>
                    <w:div w:id="16113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1793">
          <w:marLeft w:val="0"/>
          <w:marRight w:val="0"/>
          <w:marTop w:val="0"/>
          <w:marBottom w:val="0"/>
          <w:divBdr>
            <w:top w:val="none" w:sz="0" w:space="0" w:color="auto"/>
            <w:left w:val="none" w:sz="0" w:space="0" w:color="auto"/>
            <w:bottom w:val="none" w:sz="0" w:space="0" w:color="auto"/>
            <w:right w:val="none" w:sz="0" w:space="0" w:color="auto"/>
          </w:divBdr>
          <w:divsChild>
            <w:div w:id="930233638">
              <w:marLeft w:val="1875"/>
              <w:marRight w:val="0"/>
              <w:marTop w:val="0"/>
              <w:marBottom w:val="0"/>
              <w:divBdr>
                <w:top w:val="none" w:sz="0" w:space="0" w:color="auto"/>
                <w:left w:val="none" w:sz="0" w:space="0" w:color="auto"/>
                <w:bottom w:val="none" w:sz="0" w:space="0" w:color="auto"/>
                <w:right w:val="none" w:sz="0" w:space="0" w:color="auto"/>
              </w:divBdr>
              <w:divsChild>
                <w:div w:id="803691848">
                  <w:marLeft w:val="0"/>
                  <w:marRight w:val="0"/>
                  <w:marTop w:val="0"/>
                  <w:marBottom w:val="0"/>
                  <w:divBdr>
                    <w:top w:val="none" w:sz="0" w:space="0" w:color="auto"/>
                    <w:left w:val="none" w:sz="0" w:space="0" w:color="auto"/>
                    <w:bottom w:val="none" w:sz="0" w:space="0" w:color="auto"/>
                    <w:right w:val="none" w:sz="0" w:space="0" w:color="auto"/>
                  </w:divBdr>
                  <w:divsChild>
                    <w:div w:id="14308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0867">
              <w:marLeft w:val="0"/>
              <w:marRight w:val="0"/>
              <w:marTop w:val="0"/>
              <w:marBottom w:val="0"/>
              <w:divBdr>
                <w:top w:val="none" w:sz="0" w:space="0" w:color="auto"/>
                <w:left w:val="none" w:sz="0" w:space="0" w:color="auto"/>
                <w:bottom w:val="none" w:sz="0" w:space="0" w:color="auto"/>
                <w:right w:val="none" w:sz="0" w:space="0" w:color="auto"/>
              </w:divBdr>
            </w:div>
          </w:divsChild>
        </w:div>
        <w:div w:id="1952975002">
          <w:marLeft w:val="0"/>
          <w:marRight w:val="0"/>
          <w:marTop w:val="0"/>
          <w:marBottom w:val="0"/>
          <w:divBdr>
            <w:top w:val="none" w:sz="0" w:space="0" w:color="auto"/>
            <w:left w:val="none" w:sz="0" w:space="0" w:color="auto"/>
            <w:bottom w:val="none" w:sz="0" w:space="0" w:color="auto"/>
            <w:right w:val="none" w:sz="0" w:space="0" w:color="auto"/>
          </w:divBdr>
          <w:divsChild>
            <w:div w:id="544298703">
              <w:marLeft w:val="1875"/>
              <w:marRight w:val="0"/>
              <w:marTop w:val="0"/>
              <w:marBottom w:val="0"/>
              <w:divBdr>
                <w:top w:val="none" w:sz="0" w:space="0" w:color="auto"/>
                <w:left w:val="none" w:sz="0" w:space="0" w:color="auto"/>
                <w:bottom w:val="none" w:sz="0" w:space="0" w:color="auto"/>
                <w:right w:val="none" w:sz="0" w:space="0" w:color="auto"/>
              </w:divBdr>
              <w:divsChild>
                <w:div w:id="47654402">
                  <w:marLeft w:val="0"/>
                  <w:marRight w:val="0"/>
                  <w:marTop w:val="0"/>
                  <w:marBottom w:val="0"/>
                  <w:divBdr>
                    <w:top w:val="none" w:sz="0" w:space="0" w:color="auto"/>
                    <w:left w:val="none" w:sz="0" w:space="0" w:color="auto"/>
                    <w:bottom w:val="none" w:sz="0" w:space="0" w:color="auto"/>
                    <w:right w:val="none" w:sz="0" w:space="0" w:color="auto"/>
                  </w:divBdr>
                  <w:divsChild>
                    <w:div w:id="9027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6598">
      <w:bodyDiv w:val="1"/>
      <w:marLeft w:val="0"/>
      <w:marRight w:val="0"/>
      <w:marTop w:val="0"/>
      <w:marBottom w:val="0"/>
      <w:divBdr>
        <w:top w:val="none" w:sz="0" w:space="0" w:color="auto"/>
        <w:left w:val="none" w:sz="0" w:space="0" w:color="auto"/>
        <w:bottom w:val="none" w:sz="0" w:space="0" w:color="auto"/>
        <w:right w:val="none" w:sz="0" w:space="0" w:color="auto"/>
      </w:divBdr>
      <w:divsChild>
        <w:div w:id="44986623">
          <w:marLeft w:val="0"/>
          <w:marRight w:val="0"/>
          <w:marTop w:val="0"/>
          <w:marBottom w:val="0"/>
          <w:divBdr>
            <w:top w:val="none" w:sz="0" w:space="0" w:color="auto"/>
            <w:left w:val="none" w:sz="0" w:space="0" w:color="auto"/>
            <w:bottom w:val="none" w:sz="0" w:space="0" w:color="auto"/>
            <w:right w:val="none" w:sz="0" w:space="0" w:color="auto"/>
          </w:divBdr>
        </w:div>
        <w:div w:id="73481421">
          <w:marLeft w:val="0"/>
          <w:marRight w:val="0"/>
          <w:marTop w:val="0"/>
          <w:marBottom w:val="0"/>
          <w:divBdr>
            <w:top w:val="none" w:sz="0" w:space="0" w:color="auto"/>
            <w:left w:val="none" w:sz="0" w:space="0" w:color="auto"/>
            <w:bottom w:val="none" w:sz="0" w:space="0" w:color="auto"/>
            <w:right w:val="none" w:sz="0" w:space="0" w:color="auto"/>
          </w:divBdr>
        </w:div>
        <w:div w:id="188031740">
          <w:marLeft w:val="0"/>
          <w:marRight w:val="0"/>
          <w:marTop w:val="0"/>
          <w:marBottom w:val="0"/>
          <w:divBdr>
            <w:top w:val="none" w:sz="0" w:space="0" w:color="auto"/>
            <w:left w:val="none" w:sz="0" w:space="0" w:color="auto"/>
            <w:bottom w:val="none" w:sz="0" w:space="0" w:color="auto"/>
            <w:right w:val="none" w:sz="0" w:space="0" w:color="auto"/>
          </w:divBdr>
        </w:div>
        <w:div w:id="294722106">
          <w:marLeft w:val="0"/>
          <w:marRight w:val="0"/>
          <w:marTop w:val="0"/>
          <w:marBottom w:val="0"/>
          <w:divBdr>
            <w:top w:val="none" w:sz="0" w:space="0" w:color="auto"/>
            <w:left w:val="none" w:sz="0" w:space="0" w:color="auto"/>
            <w:bottom w:val="none" w:sz="0" w:space="0" w:color="auto"/>
            <w:right w:val="none" w:sz="0" w:space="0" w:color="auto"/>
          </w:divBdr>
        </w:div>
        <w:div w:id="319164128">
          <w:marLeft w:val="0"/>
          <w:marRight w:val="0"/>
          <w:marTop w:val="0"/>
          <w:marBottom w:val="0"/>
          <w:divBdr>
            <w:top w:val="none" w:sz="0" w:space="0" w:color="auto"/>
            <w:left w:val="none" w:sz="0" w:space="0" w:color="auto"/>
            <w:bottom w:val="none" w:sz="0" w:space="0" w:color="auto"/>
            <w:right w:val="none" w:sz="0" w:space="0" w:color="auto"/>
          </w:divBdr>
        </w:div>
        <w:div w:id="549535338">
          <w:marLeft w:val="0"/>
          <w:marRight w:val="0"/>
          <w:marTop w:val="0"/>
          <w:marBottom w:val="0"/>
          <w:divBdr>
            <w:top w:val="none" w:sz="0" w:space="0" w:color="auto"/>
            <w:left w:val="none" w:sz="0" w:space="0" w:color="auto"/>
            <w:bottom w:val="none" w:sz="0" w:space="0" w:color="auto"/>
            <w:right w:val="none" w:sz="0" w:space="0" w:color="auto"/>
          </w:divBdr>
        </w:div>
        <w:div w:id="777919125">
          <w:marLeft w:val="0"/>
          <w:marRight w:val="0"/>
          <w:marTop w:val="0"/>
          <w:marBottom w:val="0"/>
          <w:divBdr>
            <w:top w:val="none" w:sz="0" w:space="0" w:color="auto"/>
            <w:left w:val="none" w:sz="0" w:space="0" w:color="auto"/>
            <w:bottom w:val="none" w:sz="0" w:space="0" w:color="auto"/>
            <w:right w:val="none" w:sz="0" w:space="0" w:color="auto"/>
          </w:divBdr>
        </w:div>
        <w:div w:id="1345857459">
          <w:marLeft w:val="0"/>
          <w:marRight w:val="0"/>
          <w:marTop w:val="0"/>
          <w:marBottom w:val="0"/>
          <w:divBdr>
            <w:top w:val="none" w:sz="0" w:space="0" w:color="auto"/>
            <w:left w:val="none" w:sz="0" w:space="0" w:color="auto"/>
            <w:bottom w:val="none" w:sz="0" w:space="0" w:color="auto"/>
            <w:right w:val="none" w:sz="0" w:space="0" w:color="auto"/>
          </w:divBdr>
        </w:div>
      </w:divsChild>
    </w:div>
    <w:div w:id="743452585">
      <w:bodyDiv w:val="1"/>
      <w:marLeft w:val="0"/>
      <w:marRight w:val="0"/>
      <w:marTop w:val="0"/>
      <w:marBottom w:val="0"/>
      <w:divBdr>
        <w:top w:val="none" w:sz="0" w:space="0" w:color="auto"/>
        <w:left w:val="none" w:sz="0" w:space="0" w:color="auto"/>
        <w:bottom w:val="none" w:sz="0" w:space="0" w:color="auto"/>
        <w:right w:val="none" w:sz="0" w:space="0" w:color="auto"/>
      </w:divBdr>
      <w:divsChild>
        <w:div w:id="836723899">
          <w:marLeft w:val="0"/>
          <w:marRight w:val="0"/>
          <w:marTop w:val="0"/>
          <w:marBottom w:val="0"/>
          <w:divBdr>
            <w:top w:val="none" w:sz="0" w:space="0" w:color="auto"/>
            <w:left w:val="none" w:sz="0" w:space="0" w:color="auto"/>
            <w:bottom w:val="none" w:sz="0" w:space="0" w:color="auto"/>
            <w:right w:val="none" w:sz="0" w:space="0" w:color="auto"/>
          </w:divBdr>
        </w:div>
        <w:div w:id="2078477534">
          <w:marLeft w:val="0"/>
          <w:marRight w:val="0"/>
          <w:marTop w:val="0"/>
          <w:marBottom w:val="0"/>
          <w:divBdr>
            <w:top w:val="none" w:sz="0" w:space="0" w:color="auto"/>
            <w:left w:val="none" w:sz="0" w:space="0" w:color="auto"/>
            <w:bottom w:val="none" w:sz="0" w:space="0" w:color="auto"/>
            <w:right w:val="none" w:sz="0" w:space="0" w:color="auto"/>
          </w:divBdr>
        </w:div>
      </w:divsChild>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842015212">
      <w:bodyDiv w:val="1"/>
      <w:marLeft w:val="0"/>
      <w:marRight w:val="0"/>
      <w:marTop w:val="0"/>
      <w:marBottom w:val="0"/>
      <w:divBdr>
        <w:top w:val="none" w:sz="0" w:space="0" w:color="auto"/>
        <w:left w:val="none" w:sz="0" w:space="0" w:color="auto"/>
        <w:bottom w:val="none" w:sz="0" w:space="0" w:color="auto"/>
        <w:right w:val="none" w:sz="0" w:space="0" w:color="auto"/>
      </w:divBdr>
    </w:div>
    <w:div w:id="887454447">
      <w:bodyDiv w:val="1"/>
      <w:marLeft w:val="0"/>
      <w:marRight w:val="0"/>
      <w:marTop w:val="0"/>
      <w:marBottom w:val="0"/>
      <w:divBdr>
        <w:top w:val="none" w:sz="0" w:space="0" w:color="auto"/>
        <w:left w:val="none" w:sz="0" w:space="0" w:color="auto"/>
        <w:bottom w:val="none" w:sz="0" w:space="0" w:color="auto"/>
        <w:right w:val="none" w:sz="0" w:space="0" w:color="auto"/>
      </w:divBdr>
    </w:div>
    <w:div w:id="915163538">
      <w:bodyDiv w:val="1"/>
      <w:marLeft w:val="0"/>
      <w:marRight w:val="0"/>
      <w:marTop w:val="0"/>
      <w:marBottom w:val="0"/>
      <w:divBdr>
        <w:top w:val="none" w:sz="0" w:space="0" w:color="auto"/>
        <w:left w:val="none" w:sz="0" w:space="0" w:color="auto"/>
        <w:bottom w:val="none" w:sz="0" w:space="0" w:color="auto"/>
        <w:right w:val="none" w:sz="0" w:space="0" w:color="auto"/>
      </w:divBdr>
      <w:divsChild>
        <w:div w:id="85269080">
          <w:marLeft w:val="0"/>
          <w:marRight w:val="0"/>
          <w:marTop w:val="0"/>
          <w:marBottom w:val="0"/>
          <w:divBdr>
            <w:top w:val="none" w:sz="0" w:space="0" w:color="auto"/>
            <w:left w:val="none" w:sz="0" w:space="0" w:color="auto"/>
            <w:bottom w:val="none" w:sz="0" w:space="0" w:color="auto"/>
            <w:right w:val="none" w:sz="0" w:space="0" w:color="auto"/>
          </w:divBdr>
          <w:divsChild>
            <w:div w:id="193270014">
              <w:marLeft w:val="0"/>
              <w:marRight w:val="0"/>
              <w:marTop w:val="0"/>
              <w:marBottom w:val="0"/>
              <w:divBdr>
                <w:top w:val="none" w:sz="0" w:space="0" w:color="auto"/>
                <w:left w:val="none" w:sz="0" w:space="0" w:color="auto"/>
                <w:bottom w:val="none" w:sz="0" w:space="0" w:color="auto"/>
                <w:right w:val="none" w:sz="0" w:space="0" w:color="auto"/>
              </w:divBdr>
            </w:div>
            <w:div w:id="828448573">
              <w:marLeft w:val="1875"/>
              <w:marRight w:val="0"/>
              <w:marTop w:val="0"/>
              <w:marBottom w:val="0"/>
              <w:divBdr>
                <w:top w:val="none" w:sz="0" w:space="0" w:color="auto"/>
                <w:left w:val="none" w:sz="0" w:space="0" w:color="auto"/>
                <w:bottom w:val="none" w:sz="0" w:space="0" w:color="auto"/>
                <w:right w:val="none" w:sz="0" w:space="0" w:color="auto"/>
              </w:divBdr>
              <w:divsChild>
                <w:div w:id="714348854">
                  <w:marLeft w:val="0"/>
                  <w:marRight w:val="0"/>
                  <w:marTop w:val="0"/>
                  <w:marBottom w:val="0"/>
                  <w:divBdr>
                    <w:top w:val="none" w:sz="0" w:space="0" w:color="auto"/>
                    <w:left w:val="none" w:sz="0" w:space="0" w:color="auto"/>
                    <w:bottom w:val="none" w:sz="0" w:space="0" w:color="auto"/>
                    <w:right w:val="none" w:sz="0" w:space="0" w:color="auto"/>
                  </w:divBdr>
                  <w:divsChild>
                    <w:div w:id="20352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1726">
          <w:marLeft w:val="0"/>
          <w:marRight w:val="0"/>
          <w:marTop w:val="0"/>
          <w:marBottom w:val="0"/>
          <w:divBdr>
            <w:top w:val="none" w:sz="0" w:space="0" w:color="auto"/>
            <w:left w:val="none" w:sz="0" w:space="0" w:color="auto"/>
            <w:bottom w:val="none" w:sz="0" w:space="0" w:color="auto"/>
            <w:right w:val="none" w:sz="0" w:space="0" w:color="auto"/>
          </w:divBdr>
          <w:divsChild>
            <w:div w:id="225385774">
              <w:marLeft w:val="0"/>
              <w:marRight w:val="0"/>
              <w:marTop w:val="0"/>
              <w:marBottom w:val="0"/>
              <w:divBdr>
                <w:top w:val="none" w:sz="0" w:space="0" w:color="auto"/>
                <w:left w:val="none" w:sz="0" w:space="0" w:color="auto"/>
                <w:bottom w:val="none" w:sz="0" w:space="0" w:color="auto"/>
                <w:right w:val="none" w:sz="0" w:space="0" w:color="auto"/>
              </w:divBdr>
            </w:div>
            <w:div w:id="1146817150">
              <w:marLeft w:val="1875"/>
              <w:marRight w:val="0"/>
              <w:marTop w:val="0"/>
              <w:marBottom w:val="0"/>
              <w:divBdr>
                <w:top w:val="none" w:sz="0" w:space="0" w:color="auto"/>
                <w:left w:val="none" w:sz="0" w:space="0" w:color="auto"/>
                <w:bottom w:val="none" w:sz="0" w:space="0" w:color="auto"/>
                <w:right w:val="none" w:sz="0" w:space="0" w:color="auto"/>
              </w:divBdr>
              <w:divsChild>
                <w:div w:id="1846552410">
                  <w:marLeft w:val="0"/>
                  <w:marRight w:val="0"/>
                  <w:marTop w:val="0"/>
                  <w:marBottom w:val="0"/>
                  <w:divBdr>
                    <w:top w:val="none" w:sz="0" w:space="0" w:color="auto"/>
                    <w:left w:val="none" w:sz="0" w:space="0" w:color="auto"/>
                    <w:bottom w:val="none" w:sz="0" w:space="0" w:color="auto"/>
                    <w:right w:val="none" w:sz="0" w:space="0" w:color="auto"/>
                  </w:divBdr>
                  <w:divsChild>
                    <w:div w:id="2772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4279">
          <w:marLeft w:val="0"/>
          <w:marRight w:val="0"/>
          <w:marTop w:val="0"/>
          <w:marBottom w:val="0"/>
          <w:divBdr>
            <w:top w:val="none" w:sz="0" w:space="0" w:color="auto"/>
            <w:left w:val="none" w:sz="0" w:space="0" w:color="auto"/>
            <w:bottom w:val="none" w:sz="0" w:space="0" w:color="auto"/>
            <w:right w:val="none" w:sz="0" w:space="0" w:color="auto"/>
          </w:divBdr>
          <w:divsChild>
            <w:div w:id="1174341533">
              <w:marLeft w:val="0"/>
              <w:marRight w:val="0"/>
              <w:marTop w:val="0"/>
              <w:marBottom w:val="0"/>
              <w:divBdr>
                <w:top w:val="none" w:sz="0" w:space="0" w:color="auto"/>
                <w:left w:val="none" w:sz="0" w:space="0" w:color="auto"/>
                <w:bottom w:val="none" w:sz="0" w:space="0" w:color="auto"/>
                <w:right w:val="none" w:sz="0" w:space="0" w:color="auto"/>
              </w:divBdr>
            </w:div>
          </w:divsChild>
        </w:div>
        <w:div w:id="568074529">
          <w:marLeft w:val="0"/>
          <w:marRight w:val="0"/>
          <w:marTop w:val="0"/>
          <w:marBottom w:val="0"/>
          <w:divBdr>
            <w:top w:val="none" w:sz="0" w:space="0" w:color="auto"/>
            <w:left w:val="none" w:sz="0" w:space="0" w:color="auto"/>
            <w:bottom w:val="none" w:sz="0" w:space="0" w:color="auto"/>
            <w:right w:val="none" w:sz="0" w:space="0" w:color="auto"/>
          </w:divBdr>
          <w:divsChild>
            <w:div w:id="1608003962">
              <w:marLeft w:val="1200"/>
              <w:marRight w:val="0"/>
              <w:marTop w:val="0"/>
              <w:marBottom w:val="0"/>
              <w:divBdr>
                <w:top w:val="none" w:sz="0" w:space="0" w:color="auto"/>
                <w:left w:val="none" w:sz="0" w:space="0" w:color="auto"/>
                <w:bottom w:val="none" w:sz="0" w:space="0" w:color="auto"/>
                <w:right w:val="none" w:sz="0" w:space="0" w:color="auto"/>
              </w:divBdr>
            </w:div>
            <w:div w:id="1884780228">
              <w:marLeft w:val="0"/>
              <w:marRight w:val="0"/>
              <w:marTop w:val="0"/>
              <w:marBottom w:val="0"/>
              <w:divBdr>
                <w:top w:val="none" w:sz="0" w:space="0" w:color="auto"/>
                <w:left w:val="none" w:sz="0" w:space="0" w:color="auto"/>
                <w:bottom w:val="none" w:sz="0" w:space="0" w:color="auto"/>
                <w:right w:val="none" w:sz="0" w:space="0" w:color="auto"/>
              </w:divBdr>
            </w:div>
          </w:divsChild>
        </w:div>
        <w:div w:id="756365913">
          <w:marLeft w:val="0"/>
          <w:marRight w:val="0"/>
          <w:marTop w:val="0"/>
          <w:marBottom w:val="0"/>
          <w:divBdr>
            <w:top w:val="none" w:sz="0" w:space="0" w:color="auto"/>
            <w:left w:val="none" w:sz="0" w:space="0" w:color="auto"/>
            <w:bottom w:val="none" w:sz="0" w:space="0" w:color="auto"/>
            <w:right w:val="none" w:sz="0" w:space="0" w:color="auto"/>
          </w:divBdr>
          <w:divsChild>
            <w:div w:id="928075476">
              <w:marLeft w:val="1875"/>
              <w:marRight w:val="0"/>
              <w:marTop w:val="0"/>
              <w:marBottom w:val="0"/>
              <w:divBdr>
                <w:top w:val="none" w:sz="0" w:space="0" w:color="auto"/>
                <w:left w:val="none" w:sz="0" w:space="0" w:color="auto"/>
                <w:bottom w:val="none" w:sz="0" w:space="0" w:color="auto"/>
                <w:right w:val="none" w:sz="0" w:space="0" w:color="auto"/>
              </w:divBdr>
              <w:divsChild>
                <w:div w:id="458181085">
                  <w:marLeft w:val="0"/>
                  <w:marRight w:val="0"/>
                  <w:marTop w:val="0"/>
                  <w:marBottom w:val="0"/>
                  <w:divBdr>
                    <w:top w:val="none" w:sz="0" w:space="0" w:color="auto"/>
                    <w:left w:val="none" w:sz="0" w:space="0" w:color="auto"/>
                    <w:bottom w:val="none" w:sz="0" w:space="0" w:color="auto"/>
                    <w:right w:val="none" w:sz="0" w:space="0" w:color="auto"/>
                  </w:divBdr>
                  <w:divsChild>
                    <w:div w:id="15210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6340">
              <w:marLeft w:val="0"/>
              <w:marRight w:val="0"/>
              <w:marTop w:val="0"/>
              <w:marBottom w:val="0"/>
              <w:divBdr>
                <w:top w:val="none" w:sz="0" w:space="0" w:color="auto"/>
                <w:left w:val="none" w:sz="0" w:space="0" w:color="auto"/>
                <w:bottom w:val="none" w:sz="0" w:space="0" w:color="auto"/>
                <w:right w:val="none" w:sz="0" w:space="0" w:color="auto"/>
              </w:divBdr>
            </w:div>
          </w:divsChild>
        </w:div>
        <w:div w:id="1660035584">
          <w:marLeft w:val="0"/>
          <w:marRight w:val="0"/>
          <w:marTop w:val="0"/>
          <w:marBottom w:val="0"/>
          <w:divBdr>
            <w:top w:val="none" w:sz="0" w:space="0" w:color="auto"/>
            <w:left w:val="none" w:sz="0" w:space="0" w:color="auto"/>
            <w:bottom w:val="none" w:sz="0" w:space="0" w:color="auto"/>
            <w:right w:val="none" w:sz="0" w:space="0" w:color="auto"/>
          </w:divBdr>
          <w:divsChild>
            <w:div w:id="616063356">
              <w:marLeft w:val="0"/>
              <w:marRight w:val="0"/>
              <w:marTop w:val="0"/>
              <w:marBottom w:val="0"/>
              <w:divBdr>
                <w:top w:val="none" w:sz="0" w:space="0" w:color="auto"/>
                <w:left w:val="none" w:sz="0" w:space="0" w:color="auto"/>
                <w:bottom w:val="none" w:sz="0" w:space="0" w:color="auto"/>
                <w:right w:val="none" w:sz="0" w:space="0" w:color="auto"/>
              </w:divBdr>
            </w:div>
            <w:div w:id="730350372">
              <w:marLeft w:val="1875"/>
              <w:marRight w:val="0"/>
              <w:marTop w:val="0"/>
              <w:marBottom w:val="0"/>
              <w:divBdr>
                <w:top w:val="none" w:sz="0" w:space="0" w:color="auto"/>
                <w:left w:val="none" w:sz="0" w:space="0" w:color="auto"/>
                <w:bottom w:val="none" w:sz="0" w:space="0" w:color="auto"/>
                <w:right w:val="none" w:sz="0" w:space="0" w:color="auto"/>
              </w:divBdr>
              <w:divsChild>
                <w:div w:id="1092824128">
                  <w:marLeft w:val="0"/>
                  <w:marRight w:val="0"/>
                  <w:marTop w:val="0"/>
                  <w:marBottom w:val="0"/>
                  <w:divBdr>
                    <w:top w:val="none" w:sz="0" w:space="0" w:color="auto"/>
                    <w:left w:val="none" w:sz="0" w:space="0" w:color="auto"/>
                    <w:bottom w:val="none" w:sz="0" w:space="0" w:color="auto"/>
                    <w:right w:val="none" w:sz="0" w:space="0" w:color="auto"/>
                  </w:divBdr>
                  <w:divsChild>
                    <w:div w:id="19000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2567">
          <w:marLeft w:val="0"/>
          <w:marRight w:val="0"/>
          <w:marTop w:val="0"/>
          <w:marBottom w:val="0"/>
          <w:divBdr>
            <w:top w:val="none" w:sz="0" w:space="0" w:color="auto"/>
            <w:left w:val="none" w:sz="0" w:space="0" w:color="auto"/>
            <w:bottom w:val="none" w:sz="0" w:space="0" w:color="auto"/>
            <w:right w:val="none" w:sz="0" w:space="0" w:color="auto"/>
          </w:divBdr>
          <w:divsChild>
            <w:div w:id="1524243288">
              <w:marLeft w:val="0"/>
              <w:marRight w:val="0"/>
              <w:marTop w:val="0"/>
              <w:marBottom w:val="0"/>
              <w:divBdr>
                <w:top w:val="none" w:sz="0" w:space="0" w:color="auto"/>
                <w:left w:val="none" w:sz="0" w:space="0" w:color="auto"/>
                <w:bottom w:val="none" w:sz="0" w:space="0" w:color="auto"/>
                <w:right w:val="none" w:sz="0" w:space="0" w:color="auto"/>
              </w:divBdr>
            </w:div>
            <w:div w:id="1542281502">
              <w:marLeft w:val="1875"/>
              <w:marRight w:val="0"/>
              <w:marTop w:val="0"/>
              <w:marBottom w:val="0"/>
              <w:divBdr>
                <w:top w:val="none" w:sz="0" w:space="0" w:color="auto"/>
                <w:left w:val="none" w:sz="0" w:space="0" w:color="auto"/>
                <w:bottom w:val="none" w:sz="0" w:space="0" w:color="auto"/>
                <w:right w:val="none" w:sz="0" w:space="0" w:color="auto"/>
              </w:divBdr>
              <w:divsChild>
                <w:div w:id="1469081623">
                  <w:marLeft w:val="0"/>
                  <w:marRight w:val="0"/>
                  <w:marTop w:val="0"/>
                  <w:marBottom w:val="0"/>
                  <w:divBdr>
                    <w:top w:val="none" w:sz="0" w:space="0" w:color="auto"/>
                    <w:left w:val="none" w:sz="0" w:space="0" w:color="auto"/>
                    <w:bottom w:val="none" w:sz="0" w:space="0" w:color="auto"/>
                    <w:right w:val="none" w:sz="0" w:space="0" w:color="auto"/>
                  </w:divBdr>
                  <w:divsChild>
                    <w:div w:id="21226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0707">
          <w:marLeft w:val="0"/>
          <w:marRight w:val="0"/>
          <w:marTop w:val="0"/>
          <w:marBottom w:val="0"/>
          <w:divBdr>
            <w:top w:val="none" w:sz="0" w:space="0" w:color="auto"/>
            <w:left w:val="none" w:sz="0" w:space="0" w:color="auto"/>
            <w:bottom w:val="none" w:sz="0" w:space="0" w:color="auto"/>
            <w:right w:val="none" w:sz="0" w:space="0" w:color="auto"/>
          </w:divBdr>
          <w:divsChild>
            <w:div w:id="174078412">
              <w:marLeft w:val="0"/>
              <w:marRight w:val="0"/>
              <w:marTop w:val="0"/>
              <w:marBottom w:val="0"/>
              <w:divBdr>
                <w:top w:val="none" w:sz="0" w:space="0" w:color="auto"/>
                <w:left w:val="none" w:sz="0" w:space="0" w:color="auto"/>
                <w:bottom w:val="none" w:sz="0" w:space="0" w:color="auto"/>
                <w:right w:val="none" w:sz="0" w:space="0" w:color="auto"/>
              </w:divBdr>
            </w:div>
            <w:div w:id="1339894149">
              <w:marLeft w:val="1875"/>
              <w:marRight w:val="0"/>
              <w:marTop w:val="0"/>
              <w:marBottom w:val="0"/>
              <w:divBdr>
                <w:top w:val="none" w:sz="0" w:space="0" w:color="auto"/>
                <w:left w:val="none" w:sz="0" w:space="0" w:color="auto"/>
                <w:bottom w:val="none" w:sz="0" w:space="0" w:color="auto"/>
                <w:right w:val="none" w:sz="0" w:space="0" w:color="auto"/>
              </w:divBdr>
              <w:divsChild>
                <w:div w:id="1801339784">
                  <w:marLeft w:val="0"/>
                  <w:marRight w:val="0"/>
                  <w:marTop w:val="0"/>
                  <w:marBottom w:val="0"/>
                  <w:divBdr>
                    <w:top w:val="none" w:sz="0" w:space="0" w:color="auto"/>
                    <w:left w:val="none" w:sz="0" w:space="0" w:color="auto"/>
                    <w:bottom w:val="none" w:sz="0" w:space="0" w:color="auto"/>
                    <w:right w:val="none" w:sz="0" w:space="0" w:color="auto"/>
                  </w:divBdr>
                  <w:divsChild>
                    <w:div w:id="15935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3146">
          <w:marLeft w:val="0"/>
          <w:marRight w:val="0"/>
          <w:marTop w:val="0"/>
          <w:marBottom w:val="0"/>
          <w:divBdr>
            <w:top w:val="none" w:sz="0" w:space="0" w:color="auto"/>
            <w:left w:val="none" w:sz="0" w:space="0" w:color="auto"/>
            <w:bottom w:val="none" w:sz="0" w:space="0" w:color="auto"/>
            <w:right w:val="none" w:sz="0" w:space="0" w:color="auto"/>
          </w:divBdr>
          <w:divsChild>
            <w:div w:id="1509128130">
              <w:marLeft w:val="0"/>
              <w:marRight w:val="0"/>
              <w:marTop w:val="0"/>
              <w:marBottom w:val="0"/>
              <w:divBdr>
                <w:top w:val="none" w:sz="0" w:space="0" w:color="auto"/>
                <w:left w:val="none" w:sz="0" w:space="0" w:color="auto"/>
                <w:bottom w:val="none" w:sz="0" w:space="0" w:color="auto"/>
                <w:right w:val="none" w:sz="0" w:space="0" w:color="auto"/>
              </w:divBdr>
            </w:div>
            <w:div w:id="1554805631">
              <w:marLeft w:val="1875"/>
              <w:marRight w:val="0"/>
              <w:marTop w:val="0"/>
              <w:marBottom w:val="0"/>
              <w:divBdr>
                <w:top w:val="none" w:sz="0" w:space="0" w:color="auto"/>
                <w:left w:val="none" w:sz="0" w:space="0" w:color="auto"/>
                <w:bottom w:val="none" w:sz="0" w:space="0" w:color="auto"/>
                <w:right w:val="none" w:sz="0" w:space="0" w:color="auto"/>
              </w:divBdr>
              <w:divsChild>
                <w:div w:id="1801148117">
                  <w:marLeft w:val="0"/>
                  <w:marRight w:val="0"/>
                  <w:marTop w:val="0"/>
                  <w:marBottom w:val="0"/>
                  <w:divBdr>
                    <w:top w:val="none" w:sz="0" w:space="0" w:color="auto"/>
                    <w:left w:val="none" w:sz="0" w:space="0" w:color="auto"/>
                    <w:bottom w:val="none" w:sz="0" w:space="0" w:color="auto"/>
                    <w:right w:val="none" w:sz="0" w:space="0" w:color="auto"/>
                  </w:divBdr>
                  <w:divsChild>
                    <w:div w:id="18486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3861">
      <w:bodyDiv w:val="1"/>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43649164">
              <w:marLeft w:val="0"/>
              <w:marRight w:val="0"/>
              <w:marTop w:val="0"/>
              <w:marBottom w:val="0"/>
              <w:divBdr>
                <w:top w:val="none" w:sz="0" w:space="0" w:color="auto"/>
                <w:left w:val="none" w:sz="0" w:space="0" w:color="auto"/>
                <w:bottom w:val="none" w:sz="0" w:space="0" w:color="auto"/>
                <w:right w:val="none" w:sz="0" w:space="0" w:color="auto"/>
              </w:divBdr>
            </w:div>
            <w:div w:id="1558660585">
              <w:marLeft w:val="1200"/>
              <w:marRight w:val="0"/>
              <w:marTop w:val="0"/>
              <w:marBottom w:val="0"/>
              <w:divBdr>
                <w:top w:val="none" w:sz="0" w:space="0" w:color="auto"/>
                <w:left w:val="none" w:sz="0" w:space="0" w:color="auto"/>
                <w:bottom w:val="none" w:sz="0" w:space="0" w:color="auto"/>
                <w:right w:val="none" w:sz="0" w:space="0" w:color="auto"/>
              </w:divBdr>
            </w:div>
          </w:divsChild>
        </w:div>
        <w:div w:id="587006802">
          <w:marLeft w:val="0"/>
          <w:marRight w:val="0"/>
          <w:marTop w:val="0"/>
          <w:marBottom w:val="0"/>
          <w:divBdr>
            <w:top w:val="none" w:sz="0" w:space="0" w:color="auto"/>
            <w:left w:val="none" w:sz="0" w:space="0" w:color="auto"/>
            <w:bottom w:val="none" w:sz="0" w:space="0" w:color="auto"/>
            <w:right w:val="none" w:sz="0" w:space="0" w:color="auto"/>
          </w:divBdr>
          <w:divsChild>
            <w:div w:id="230972770">
              <w:marLeft w:val="0"/>
              <w:marRight w:val="0"/>
              <w:marTop w:val="0"/>
              <w:marBottom w:val="0"/>
              <w:divBdr>
                <w:top w:val="none" w:sz="0" w:space="0" w:color="auto"/>
                <w:left w:val="none" w:sz="0" w:space="0" w:color="auto"/>
                <w:bottom w:val="none" w:sz="0" w:space="0" w:color="auto"/>
                <w:right w:val="none" w:sz="0" w:space="0" w:color="auto"/>
              </w:divBdr>
            </w:div>
            <w:div w:id="774248547">
              <w:marLeft w:val="1200"/>
              <w:marRight w:val="0"/>
              <w:marTop w:val="0"/>
              <w:marBottom w:val="0"/>
              <w:divBdr>
                <w:top w:val="none" w:sz="0" w:space="0" w:color="auto"/>
                <w:left w:val="none" w:sz="0" w:space="0" w:color="auto"/>
                <w:bottom w:val="none" w:sz="0" w:space="0" w:color="auto"/>
                <w:right w:val="none" w:sz="0" w:space="0" w:color="auto"/>
              </w:divBdr>
            </w:div>
          </w:divsChild>
        </w:div>
        <w:div w:id="595015018">
          <w:marLeft w:val="0"/>
          <w:marRight w:val="0"/>
          <w:marTop w:val="0"/>
          <w:marBottom w:val="0"/>
          <w:divBdr>
            <w:top w:val="none" w:sz="0" w:space="0" w:color="auto"/>
            <w:left w:val="none" w:sz="0" w:space="0" w:color="auto"/>
            <w:bottom w:val="none" w:sz="0" w:space="0" w:color="auto"/>
            <w:right w:val="none" w:sz="0" w:space="0" w:color="auto"/>
          </w:divBdr>
          <w:divsChild>
            <w:div w:id="371342119">
              <w:marLeft w:val="0"/>
              <w:marRight w:val="0"/>
              <w:marTop w:val="0"/>
              <w:marBottom w:val="0"/>
              <w:divBdr>
                <w:top w:val="none" w:sz="0" w:space="0" w:color="auto"/>
                <w:left w:val="none" w:sz="0" w:space="0" w:color="auto"/>
                <w:bottom w:val="none" w:sz="0" w:space="0" w:color="auto"/>
                <w:right w:val="none" w:sz="0" w:space="0" w:color="auto"/>
              </w:divBdr>
            </w:div>
            <w:div w:id="1958677926">
              <w:marLeft w:val="1875"/>
              <w:marRight w:val="0"/>
              <w:marTop w:val="0"/>
              <w:marBottom w:val="0"/>
              <w:divBdr>
                <w:top w:val="none" w:sz="0" w:space="0" w:color="auto"/>
                <w:left w:val="none" w:sz="0" w:space="0" w:color="auto"/>
                <w:bottom w:val="none" w:sz="0" w:space="0" w:color="auto"/>
                <w:right w:val="none" w:sz="0" w:space="0" w:color="auto"/>
              </w:divBdr>
              <w:divsChild>
                <w:div w:id="1271354690">
                  <w:marLeft w:val="0"/>
                  <w:marRight w:val="0"/>
                  <w:marTop w:val="0"/>
                  <w:marBottom w:val="0"/>
                  <w:divBdr>
                    <w:top w:val="none" w:sz="0" w:space="0" w:color="auto"/>
                    <w:left w:val="none" w:sz="0" w:space="0" w:color="auto"/>
                    <w:bottom w:val="none" w:sz="0" w:space="0" w:color="auto"/>
                    <w:right w:val="none" w:sz="0" w:space="0" w:color="auto"/>
                  </w:divBdr>
                  <w:divsChild>
                    <w:div w:id="1884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7658">
          <w:marLeft w:val="0"/>
          <w:marRight w:val="0"/>
          <w:marTop w:val="0"/>
          <w:marBottom w:val="0"/>
          <w:divBdr>
            <w:top w:val="none" w:sz="0" w:space="0" w:color="auto"/>
            <w:left w:val="none" w:sz="0" w:space="0" w:color="auto"/>
            <w:bottom w:val="none" w:sz="0" w:space="0" w:color="auto"/>
            <w:right w:val="none" w:sz="0" w:space="0" w:color="auto"/>
          </w:divBdr>
          <w:divsChild>
            <w:div w:id="537401588">
              <w:marLeft w:val="0"/>
              <w:marRight w:val="0"/>
              <w:marTop w:val="0"/>
              <w:marBottom w:val="0"/>
              <w:divBdr>
                <w:top w:val="none" w:sz="0" w:space="0" w:color="auto"/>
                <w:left w:val="none" w:sz="0" w:space="0" w:color="auto"/>
                <w:bottom w:val="none" w:sz="0" w:space="0" w:color="auto"/>
                <w:right w:val="none" w:sz="0" w:space="0" w:color="auto"/>
              </w:divBdr>
            </w:div>
            <w:div w:id="1373991785">
              <w:marLeft w:val="1875"/>
              <w:marRight w:val="0"/>
              <w:marTop w:val="0"/>
              <w:marBottom w:val="0"/>
              <w:divBdr>
                <w:top w:val="none" w:sz="0" w:space="0" w:color="auto"/>
                <w:left w:val="none" w:sz="0" w:space="0" w:color="auto"/>
                <w:bottom w:val="none" w:sz="0" w:space="0" w:color="auto"/>
                <w:right w:val="none" w:sz="0" w:space="0" w:color="auto"/>
              </w:divBdr>
              <w:divsChild>
                <w:div w:id="1884055104">
                  <w:marLeft w:val="0"/>
                  <w:marRight w:val="0"/>
                  <w:marTop w:val="0"/>
                  <w:marBottom w:val="0"/>
                  <w:divBdr>
                    <w:top w:val="none" w:sz="0" w:space="0" w:color="auto"/>
                    <w:left w:val="none" w:sz="0" w:space="0" w:color="auto"/>
                    <w:bottom w:val="none" w:sz="0" w:space="0" w:color="auto"/>
                    <w:right w:val="none" w:sz="0" w:space="0" w:color="auto"/>
                  </w:divBdr>
                  <w:divsChild>
                    <w:div w:id="12224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81613">
          <w:marLeft w:val="0"/>
          <w:marRight w:val="0"/>
          <w:marTop w:val="0"/>
          <w:marBottom w:val="0"/>
          <w:divBdr>
            <w:top w:val="none" w:sz="0" w:space="0" w:color="auto"/>
            <w:left w:val="none" w:sz="0" w:space="0" w:color="auto"/>
            <w:bottom w:val="none" w:sz="0" w:space="0" w:color="auto"/>
            <w:right w:val="none" w:sz="0" w:space="0" w:color="auto"/>
          </w:divBdr>
          <w:divsChild>
            <w:div w:id="844126868">
              <w:marLeft w:val="0"/>
              <w:marRight w:val="0"/>
              <w:marTop w:val="0"/>
              <w:marBottom w:val="0"/>
              <w:divBdr>
                <w:top w:val="none" w:sz="0" w:space="0" w:color="auto"/>
                <w:left w:val="none" w:sz="0" w:space="0" w:color="auto"/>
                <w:bottom w:val="none" w:sz="0" w:space="0" w:color="auto"/>
                <w:right w:val="none" w:sz="0" w:space="0" w:color="auto"/>
              </w:divBdr>
            </w:div>
            <w:div w:id="1341354497">
              <w:marLeft w:val="1875"/>
              <w:marRight w:val="0"/>
              <w:marTop w:val="0"/>
              <w:marBottom w:val="0"/>
              <w:divBdr>
                <w:top w:val="none" w:sz="0" w:space="0" w:color="auto"/>
                <w:left w:val="none" w:sz="0" w:space="0" w:color="auto"/>
                <w:bottom w:val="none" w:sz="0" w:space="0" w:color="auto"/>
                <w:right w:val="none" w:sz="0" w:space="0" w:color="auto"/>
              </w:divBdr>
              <w:divsChild>
                <w:div w:id="120463524">
                  <w:marLeft w:val="0"/>
                  <w:marRight w:val="0"/>
                  <w:marTop w:val="0"/>
                  <w:marBottom w:val="0"/>
                  <w:divBdr>
                    <w:top w:val="none" w:sz="0" w:space="0" w:color="auto"/>
                    <w:left w:val="none" w:sz="0" w:space="0" w:color="auto"/>
                    <w:bottom w:val="none" w:sz="0" w:space="0" w:color="auto"/>
                    <w:right w:val="none" w:sz="0" w:space="0" w:color="auto"/>
                  </w:divBdr>
                  <w:divsChild>
                    <w:div w:id="19044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3910">
          <w:marLeft w:val="0"/>
          <w:marRight w:val="0"/>
          <w:marTop w:val="0"/>
          <w:marBottom w:val="0"/>
          <w:divBdr>
            <w:top w:val="none" w:sz="0" w:space="0" w:color="auto"/>
            <w:left w:val="none" w:sz="0" w:space="0" w:color="auto"/>
            <w:bottom w:val="none" w:sz="0" w:space="0" w:color="auto"/>
            <w:right w:val="none" w:sz="0" w:space="0" w:color="auto"/>
          </w:divBdr>
          <w:divsChild>
            <w:div w:id="1745643900">
              <w:marLeft w:val="0"/>
              <w:marRight w:val="0"/>
              <w:marTop w:val="0"/>
              <w:marBottom w:val="0"/>
              <w:divBdr>
                <w:top w:val="none" w:sz="0" w:space="0" w:color="auto"/>
                <w:left w:val="none" w:sz="0" w:space="0" w:color="auto"/>
                <w:bottom w:val="none" w:sz="0" w:space="0" w:color="auto"/>
                <w:right w:val="none" w:sz="0" w:space="0" w:color="auto"/>
              </w:divBdr>
            </w:div>
            <w:div w:id="1895115714">
              <w:marLeft w:val="1875"/>
              <w:marRight w:val="0"/>
              <w:marTop w:val="0"/>
              <w:marBottom w:val="0"/>
              <w:divBdr>
                <w:top w:val="none" w:sz="0" w:space="0" w:color="auto"/>
                <w:left w:val="none" w:sz="0" w:space="0" w:color="auto"/>
                <w:bottom w:val="none" w:sz="0" w:space="0" w:color="auto"/>
                <w:right w:val="none" w:sz="0" w:space="0" w:color="auto"/>
              </w:divBdr>
              <w:divsChild>
                <w:div w:id="1290160229">
                  <w:marLeft w:val="0"/>
                  <w:marRight w:val="0"/>
                  <w:marTop w:val="0"/>
                  <w:marBottom w:val="0"/>
                  <w:divBdr>
                    <w:top w:val="none" w:sz="0" w:space="0" w:color="auto"/>
                    <w:left w:val="none" w:sz="0" w:space="0" w:color="auto"/>
                    <w:bottom w:val="none" w:sz="0" w:space="0" w:color="auto"/>
                    <w:right w:val="none" w:sz="0" w:space="0" w:color="auto"/>
                  </w:divBdr>
                  <w:divsChild>
                    <w:div w:id="13992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61039">
          <w:marLeft w:val="0"/>
          <w:marRight w:val="0"/>
          <w:marTop w:val="0"/>
          <w:marBottom w:val="0"/>
          <w:divBdr>
            <w:top w:val="none" w:sz="0" w:space="0" w:color="auto"/>
            <w:left w:val="none" w:sz="0" w:space="0" w:color="auto"/>
            <w:bottom w:val="none" w:sz="0" w:space="0" w:color="auto"/>
            <w:right w:val="none" w:sz="0" w:space="0" w:color="auto"/>
          </w:divBdr>
          <w:divsChild>
            <w:div w:id="1697383720">
              <w:marLeft w:val="1875"/>
              <w:marRight w:val="0"/>
              <w:marTop w:val="0"/>
              <w:marBottom w:val="0"/>
              <w:divBdr>
                <w:top w:val="none" w:sz="0" w:space="0" w:color="auto"/>
                <w:left w:val="none" w:sz="0" w:space="0" w:color="auto"/>
                <w:bottom w:val="none" w:sz="0" w:space="0" w:color="auto"/>
                <w:right w:val="none" w:sz="0" w:space="0" w:color="auto"/>
              </w:divBdr>
              <w:divsChild>
                <w:div w:id="1986274659">
                  <w:marLeft w:val="0"/>
                  <w:marRight w:val="0"/>
                  <w:marTop w:val="0"/>
                  <w:marBottom w:val="0"/>
                  <w:divBdr>
                    <w:top w:val="none" w:sz="0" w:space="0" w:color="auto"/>
                    <w:left w:val="none" w:sz="0" w:space="0" w:color="auto"/>
                    <w:bottom w:val="none" w:sz="0" w:space="0" w:color="auto"/>
                    <w:right w:val="none" w:sz="0" w:space="0" w:color="auto"/>
                  </w:divBdr>
                  <w:divsChild>
                    <w:div w:id="1229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0614">
              <w:marLeft w:val="0"/>
              <w:marRight w:val="0"/>
              <w:marTop w:val="0"/>
              <w:marBottom w:val="0"/>
              <w:divBdr>
                <w:top w:val="none" w:sz="0" w:space="0" w:color="auto"/>
                <w:left w:val="none" w:sz="0" w:space="0" w:color="auto"/>
                <w:bottom w:val="none" w:sz="0" w:space="0" w:color="auto"/>
                <w:right w:val="none" w:sz="0" w:space="0" w:color="auto"/>
              </w:divBdr>
            </w:div>
          </w:divsChild>
        </w:div>
        <w:div w:id="1534539356">
          <w:marLeft w:val="0"/>
          <w:marRight w:val="0"/>
          <w:marTop w:val="0"/>
          <w:marBottom w:val="0"/>
          <w:divBdr>
            <w:top w:val="none" w:sz="0" w:space="0" w:color="auto"/>
            <w:left w:val="none" w:sz="0" w:space="0" w:color="auto"/>
            <w:bottom w:val="none" w:sz="0" w:space="0" w:color="auto"/>
            <w:right w:val="none" w:sz="0" w:space="0" w:color="auto"/>
          </w:divBdr>
          <w:divsChild>
            <w:div w:id="1324776706">
              <w:marLeft w:val="1875"/>
              <w:marRight w:val="0"/>
              <w:marTop w:val="0"/>
              <w:marBottom w:val="0"/>
              <w:divBdr>
                <w:top w:val="none" w:sz="0" w:space="0" w:color="auto"/>
                <w:left w:val="none" w:sz="0" w:space="0" w:color="auto"/>
                <w:bottom w:val="none" w:sz="0" w:space="0" w:color="auto"/>
                <w:right w:val="none" w:sz="0" w:space="0" w:color="auto"/>
              </w:divBdr>
              <w:divsChild>
                <w:div w:id="1099719682">
                  <w:marLeft w:val="0"/>
                  <w:marRight w:val="0"/>
                  <w:marTop w:val="0"/>
                  <w:marBottom w:val="0"/>
                  <w:divBdr>
                    <w:top w:val="none" w:sz="0" w:space="0" w:color="auto"/>
                    <w:left w:val="none" w:sz="0" w:space="0" w:color="auto"/>
                    <w:bottom w:val="none" w:sz="0" w:space="0" w:color="auto"/>
                    <w:right w:val="none" w:sz="0" w:space="0" w:color="auto"/>
                  </w:divBdr>
                  <w:divsChild>
                    <w:div w:id="1651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9694">
              <w:marLeft w:val="0"/>
              <w:marRight w:val="0"/>
              <w:marTop w:val="0"/>
              <w:marBottom w:val="0"/>
              <w:divBdr>
                <w:top w:val="none" w:sz="0" w:space="0" w:color="auto"/>
                <w:left w:val="none" w:sz="0" w:space="0" w:color="auto"/>
                <w:bottom w:val="none" w:sz="0" w:space="0" w:color="auto"/>
                <w:right w:val="none" w:sz="0" w:space="0" w:color="auto"/>
              </w:divBdr>
            </w:div>
          </w:divsChild>
        </w:div>
        <w:div w:id="1552380905">
          <w:marLeft w:val="0"/>
          <w:marRight w:val="0"/>
          <w:marTop w:val="0"/>
          <w:marBottom w:val="0"/>
          <w:divBdr>
            <w:top w:val="none" w:sz="0" w:space="0" w:color="auto"/>
            <w:left w:val="none" w:sz="0" w:space="0" w:color="auto"/>
            <w:bottom w:val="none" w:sz="0" w:space="0" w:color="auto"/>
            <w:right w:val="none" w:sz="0" w:space="0" w:color="auto"/>
          </w:divBdr>
          <w:divsChild>
            <w:div w:id="417216945">
              <w:marLeft w:val="0"/>
              <w:marRight w:val="0"/>
              <w:marTop w:val="0"/>
              <w:marBottom w:val="0"/>
              <w:divBdr>
                <w:top w:val="none" w:sz="0" w:space="0" w:color="auto"/>
                <w:left w:val="none" w:sz="0" w:space="0" w:color="auto"/>
                <w:bottom w:val="none" w:sz="0" w:space="0" w:color="auto"/>
                <w:right w:val="none" w:sz="0" w:space="0" w:color="auto"/>
              </w:divBdr>
            </w:div>
            <w:div w:id="1809937075">
              <w:marLeft w:val="1875"/>
              <w:marRight w:val="0"/>
              <w:marTop w:val="0"/>
              <w:marBottom w:val="0"/>
              <w:divBdr>
                <w:top w:val="none" w:sz="0" w:space="0" w:color="auto"/>
                <w:left w:val="none" w:sz="0" w:space="0" w:color="auto"/>
                <w:bottom w:val="none" w:sz="0" w:space="0" w:color="auto"/>
                <w:right w:val="none" w:sz="0" w:space="0" w:color="auto"/>
              </w:divBdr>
              <w:divsChild>
                <w:div w:id="705523422">
                  <w:marLeft w:val="0"/>
                  <w:marRight w:val="0"/>
                  <w:marTop w:val="0"/>
                  <w:marBottom w:val="0"/>
                  <w:divBdr>
                    <w:top w:val="none" w:sz="0" w:space="0" w:color="auto"/>
                    <w:left w:val="none" w:sz="0" w:space="0" w:color="auto"/>
                    <w:bottom w:val="none" w:sz="0" w:space="0" w:color="auto"/>
                    <w:right w:val="none" w:sz="0" w:space="0" w:color="auto"/>
                  </w:divBdr>
                  <w:divsChild>
                    <w:div w:id="12992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5211">
          <w:marLeft w:val="0"/>
          <w:marRight w:val="0"/>
          <w:marTop w:val="0"/>
          <w:marBottom w:val="0"/>
          <w:divBdr>
            <w:top w:val="none" w:sz="0" w:space="0" w:color="auto"/>
            <w:left w:val="none" w:sz="0" w:space="0" w:color="auto"/>
            <w:bottom w:val="none" w:sz="0" w:space="0" w:color="auto"/>
            <w:right w:val="none" w:sz="0" w:space="0" w:color="auto"/>
          </w:divBdr>
          <w:divsChild>
            <w:div w:id="1987277558">
              <w:marLeft w:val="0"/>
              <w:marRight w:val="0"/>
              <w:marTop w:val="0"/>
              <w:marBottom w:val="0"/>
              <w:divBdr>
                <w:top w:val="none" w:sz="0" w:space="0" w:color="auto"/>
                <w:left w:val="none" w:sz="0" w:space="0" w:color="auto"/>
                <w:bottom w:val="none" w:sz="0" w:space="0" w:color="auto"/>
                <w:right w:val="none" w:sz="0" w:space="0" w:color="auto"/>
              </w:divBdr>
            </w:div>
          </w:divsChild>
        </w:div>
        <w:div w:id="1867867607">
          <w:marLeft w:val="0"/>
          <w:marRight w:val="0"/>
          <w:marTop w:val="0"/>
          <w:marBottom w:val="0"/>
          <w:divBdr>
            <w:top w:val="none" w:sz="0" w:space="0" w:color="auto"/>
            <w:left w:val="none" w:sz="0" w:space="0" w:color="auto"/>
            <w:bottom w:val="none" w:sz="0" w:space="0" w:color="auto"/>
            <w:right w:val="none" w:sz="0" w:space="0" w:color="auto"/>
          </w:divBdr>
          <w:divsChild>
            <w:div w:id="1524174614">
              <w:marLeft w:val="0"/>
              <w:marRight w:val="0"/>
              <w:marTop w:val="0"/>
              <w:marBottom w:val="0"/>
              <w:divBdr>
                <w:top w:val="none" w:sz="0" w:space="0" w:color="auto"/>
                <w:left w:val="none" w:sz="0" w:space="0" w:color="auto"/>
                <w:bottom w:val="none" w:sz="0" w:space="0" w:color="auto"/>
                <w:right w:val="none" w:sz="0" w:space="0" w:color="auto"/>
              </w:divBdr>
            </w:div>
            <w:div w:id="2138985841">
              <w:marLeft w:val="1875"/>
              <w:marRight w:val="0"/>
              <w:marTop w:val="0"/>
              <w:marBottom w:val="0"/>
              <w:divBdr>
                <w:top w:val="none" w:sz="0" w:space="0" w:color="auto"/>
                <w:left w:val="none" w:sz="0" w:space="0" w:color="auto"/>
                <w:bottom w:val="none" w:sz="0" w:space="0" w:color="auto"/>
                <w:right w:val="none" w:sz="0" w:space="0" w:color="auto"/>
              </w:divBdr>
              <w:divsChild>
                <w:div w:id="1934438954">
                  <w:marLeft w:val="0"/>
                  <w:marRight w:val="0"/>
                  <w:marTop w:val="0"/>
                  <w:marBottom w:val="0"/>
                  <w:divBdr>
                    <w:top w:val="none" w:sz="0" w:space="0" w:color="auto"/>
                    <w:left w:val="none" w:sz="0" w:space="0" w:color="auto"/>
                    <w:bottom w:val="none" w:sz="0" w:space="0" w:color="auto"/>
                    <w:right w:val="none" w:sz="0" w:space="0" w:color="auto"/>
                  </w:divBdr>
                  <w:divsChild>
                    <w:div w:id="9710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5645">
          <w:marLeft w:val="0"/>
          <w:marRight w:val="0"/>
          <w:marTop w:val="0"/>
          <w:marBottom w:val="0"/>
          <w:divBdr>
            <w:top w:val="none" w:sz="0" w:space="0" w:color="auto"/>
            <w:left w:val="none" w:sz="0" w:space="0" w:color="auto"/>
            <w:bottom w:val="none" w:sz="0" w:space="0" w:color="auto"/>
            <w:right w:val="none" w:sz="0" w:space="0" w:color="auto"/>
          </w:divBdr>
          <w:divsChild>
            <w:div w:id="620452312">
              <w:marLeft w:val="0"/>
              <w:marRight w:val="0"/>
              <w:marTop w:val="0"/>
              <w:marBottom w:val="0"/>
              <w:divBdr>
                <w:top w:val="none" w:sz="0" w:space="0" w:color="auto"/>
                <w:left w:val="none" w:sz="0" w:space="0" w:color="auto"/>
                <w:bottom w:val="none" w:sz="0" w:space="0" w:color="auto"/>
                <w:right w:val="none" w:sz="0" w:space="0" w:color="auto"/>
              </w:divBdr>
            </w:div>
            <w:div w:id="1241063082">
              <w:marLeft w:val="1875"/>
              <w:marRight w:val="0"/>
              <w:marTop w:val="0"/>
              <w:marBottom w:val="0"/>
              <w:divBdr>
                <w:top w:val="none" w:sz="0" w:space="0" w:color="auto"/>
                <w:left w:val="none" w:sz="0" w:space="0" w:color="auto"/>
                <w:bottom w:val="none" w:sz="0" w:space="0" w:color="auto"/>
                <w:right w:val="none" w:sz="0" w:space="0" w:color="auto"/>
              </w:divBdr>
              <w:divsChild>
                <w:div w:id="1891188662">
                  <w:marLeft w:val="0"/>
                  <w:marRight w:val="0"/>
                  <w:marTop w:val="0"/>
                  <w:marBottom w:val="0"/>
                  <w:divBdr>
                    <w:top w:val="none" w:sz="0" w:space="0" w:color="auto"/>
                    <w:left w:val="none" w:sz="0" w:space="0" w:color="auto"/>
                    <w:bottom w:val="none" w:sz="0" w:space="0" w:color="auto"/>
                    <w:right w:val="none" w:sz="0" w:space="0" w:color="auto"/>
                  </w:divBdr>
                  <w:divsChild>
                    <w:div w:id="11980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1784">
          <w:marLeft w:val="0"/>
          <w:marRight w:val="0"/>
          <w:marTop w:val="0"/>
          <w:marBottom w:val="0"/>
          <w:divBdr>
            <w:top w:val="none" w:sz="0" w:space="0" w:color="auto"/>
            <w:left w:val="none" w:sz="0" w:space="0" w:color="auto"/>
            <w:bottom w:val="none" w:sz="0" w:space="0" w:color="auto"/>
            <w:right w:val="none" w:sz="0" w:space="0" w:color="auto"/>
          </w:divBdr>
          <w:divsChild>
            <w:div w:id="71242830">
              <w:marLeft w:val="1875"/>
              <w:marRight w:val="0"/>
              <w:marTop w:val="0"/>
              <w:marBottom w:val="0"/>
              <w:divBdr>
                <w:top w:val="none" w:sz="0" w:space="0" w:color="auto"/>
                <w:left w:val="none" w:sz="0" w:space="0" w:color="auto"/>
                <w:bottom w:val="none" w:sz="0" w:space="0" w:color="auto"/>
                <w:right w:val="none" w:sz="0" w:space="0" w:color="auto"/>
              </w:divBdr>
              <w:divsChild>
                <w:div w:id="72358614">
                  <w:marLeft w:val="0"/>
                  <w:marRight w:val="0"/>
                  <w:marTop w:val="0"/>
                  <w:marBottom w:val="0"/>
                  <w:divBdr>
                    <w:top w:val="none" w:sz="0" w:space="0" w:color="auto"/>
                    <w:left w:val="none" w:sz="0" w:space="0" w:color="auto"/>
                    <w:bottom w:val="none" w:sz="0" w:space="0" w:color="auto"/>
                    <w:right w:val="none" w:sz="0" w:space="0" w:color="auto"/>
                  </w:divBdr>
                  <w:divsChild>
                    <w:div w:id="16173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50323">
      <w:bodyDiv w:val="1"/>
      <w:marLeft w:val="0"/>
      <w:marRight w:val="0"/>
      <w:marTop w:val="0"/>
      <w:marBottom w:val="0"/>
      <w:divBdr>
        <w:top w:val="none" w:sz="0" w:space="0" w:color="auto"/>
        <w:left w:val="none" w:sz="0" w:space="0" w:color="auto"/>
        <w:bottom w:val="none" w:sz="0" w:space="0" w:color="auto"/>
        <w:right w:val="none" w:sz="0" w:space="0" w:color="auto"/>
      </w:divBdr>
    </w:div>
    <w:div w:id="1059935403">
      <w:bodyDiv w:val="1"/>
      <w:marLeft w:val="0"/>
      <w:marRight w:val="0"/>
      <w:marTop w:val="0"/>
      <w:marBottom w:val="0"/>
      <w:divBdr>
        <w:top w:val="none" w:sz="0" w:space="0" w:color="auto"/>
        <w:left w:val="none" w:sz="0" w:space="0" w:color="auto"/>
        <w:bottom w:val="none" w:sz="0" w:space="0" w:color="auto"/>
        <w:right w:val="none" w:sz="0" w:space="0" w:color="auto"/>
      </w:divBdr>
    </w:div>
    <w:div w:id="1167284373">
      <w:bodyDiv w:val="1"/>
      <w:marLeft w:val="0"/>
      <w:marRight w:val="0"/>
      <w:marTop w:val="0"/>
      <w:marBottom w:val="0"/>
      <w:divBdr>
        <w:top w:val="none" w:sz="0" w:space="0" w:color="auto"/>
        <w:left w:val="none" w:sz="0" w:space="0" w:color="auto"/>
        <w:bottom w:val="none" w:sz="0" w:space="0" w:color="auto"/>
        <w:right w:val="none" w:sz="0" w:space="0" w:color="auto"/>
      </w:divBdr>
    </w:div>
    <w:div w:id="1168984128">
      <w:bodyDiv w:val="1"/>
      <w:marLeft w:val="0"/>
      <w:marRight w:val="0"/>
      <w:marTop w:val="0"/>
      <w:marBottom w:val="0"/>
      <w:divBdr>
        <w:top w:val="none" w:sz="0" w:space="0" w:color="auto"/>
        <w:left w:val="none" w:sz="0" w:space="0" w:color="auto"/>
        <w:bottom w:val="none" w:sz="0" w:space="0" w:color="auto"/>
        <w:right w:val="none" w:sz="0" w:space="0" w:color="auto"/>
      </w:divBdr>
    </w:div>
    <w:div w:id="1169440339">
      <w:bodyDiv w:val="1"/>
      <w:marLeft w:val="0"/>
      <w:marRight w:val="0"/>
      <w:marTop w:val="0"/>
      <w:marBottom w:val="0"/>
      <w:divBdr>
        <w:top w:val="none" w:sz="0" w:space="0" w:color="auto"/>
        <w:left w:val="none" w:sz="0" w:space="0" w:color="auto"/>
        <w:bottom w:val="none" w:sz="0" w:space="0" w:color="auto"/>
        <w:right w:val="none" w:sz="0" w:space="0" w:color="auto"/>
      </w:divBdr>
      <w:divsChild>
        <w:div w:id="1619412758">
          <w:marLeft w:val="0"/>
          <w:marRight w:val="0"/>
          <w:marTop w:val="0"/>
          <w:marBottom w:val="0"/>
          <w:divBdr>
            <w:top w:val="none" w:sz="0" w:space="0" w:color="auto"/>
            <w:left w:val="none" w:sz="0" w:space="0" w:color="auto"/>
            <w:bottom w:val="none" w:sz="0" w:space="0" w:color="auto"/>
            <w:right w:val="none" w:sz="0" w:space="0" w:color="auto"/>
          </w:divBdr>
        </w:div>
      </w:divsChild>
    </w:div>
    <w:div w:id="1253735989">
      <w:bodyDiv w:val="1"/>
      <w:marLeft w:val="0"/>
      <w:marRight w:val="0"/>
      <w:marTop w:val="0"/>
      <w:marBottom w:val="0"/>
      <w:divBdr>
        <w:top w:val="none" w:sz="0" w:space="0" w:color="auto"/>
        <w:left w:val="none" w:sz="0" w:space="0" w:color="auto"/>
        <w:bottom w:val="none" w:sz="0" w:space="0" w:color="auto"/>
        <w:right w:val="none" w:sz="0" w:space="0" w:color="auto"/>
      </w:divBdr>
      <w:divsChild>
        <w:div w:id="857739404">
          <w:marLeft w:val="0"/>
          <w:marRight w:val="0"/>
          <w:marTop w:val="0"/>
          <w:marBottom w:val="0"/>
          <w:divBdr>
            <w:top w:val="none" w:sz="0" w:space="0" w:color="auto"/>
            <w:left w:val="none" w:sz="0" w:space="0" w:color="auto"/>
            <w:bottom w:val="none" w:sz="0" w:space="0" w:color="auto"/>
            <w:right w:val="none" w:sz="0" w:space="0" w:color="auto"/>
          </w:divBdr>
        </w:div>
      </w:divsChild>
    </w:div>
    <w:div w:id="1274247739">
      <w:bodyDiv w:val="1"/>
      <w:marLeft w:val="0"/>
      <w:marRight w:val="0"/>
      <w:marTop w:val="0"/>
      <w:marBottom w:val="0"/>
      <w:divBdr>
        <w:top w:val="none" w:sz="0" w:space="0" w:color="auto"/>
        <w:left w:val="none" w:sz="0" w:space="0" w:color="auto"/>
        <w:bottom w:val="none" w:sz="0" w:space="0" w:color="auto"/>
        <w:right w:val="none" w:sz="0" w:space="0" w:color="auto"/>
      </w:divBdr>
      <w:divsChild>
        <w:div w:id="237635637">
          <w:marLeft w:val="0"/>
          <w:marRight w:val="0"/>
          <w:marTop w:val="0"/>
          <w:marBottom w:val="0"/>
          <w:divBdr>
            <w:top w:val="none" w:sz="0" w:space="0" w:color="auto"/>
            <w:left w:val="none" w:sz="0" w:space="0" w:color="auto"/>
            <w:bottom w:val="none" w:sz="0" w:space="0" w:color="auto"/>
            <w:right w:val="none" w:sz="0" w:space="0" w:color="auto"/>
          </w:divBdr>
        </w:div>
        <w:div w:id="291982239">
          <w:marLeft w:val="0"/>
          <w:marRight w:val="0"/>
          <w:marTop w:val="0"/>
          <w:marBottom w:val="0"/>
          <w:divBdr>
            <w:top w:val="none" w:sz="0" w:space="0" w:color="auto"/>
            <w:left w:val="none" w:sz="0" w:space="0" w:color="auto"/>
            <w:bottom w:val="none" w:sz="0" w:space="0" w:color="auto"/>
            <w:right w:val="none" w:sz="0" w:space="0" w:color="auto"/>
          </w:divBdr>
        </w:div>
        <w:div w:id="316346991">
          <w:marLeft w:val="0"/>
          <w:marRight w:val="0"/>
          <w:marTop w:val="0"/>
          <w:marBottom w:val="0"/>
          <w:divBdr>
            <w:top w:val="none" w:sz="0" w:space="0" w:color="auto"/>
            <w:left w:val="none" w:sz="0" w:space="0" w:color="auto"/>
            <w:bottom w:val="none" w:sz="0" w:space="0" w:color="auto"/>
            <w:right w:val="none" w:sz="0" w:space="0" w:color="auto"/>
          </w:divBdr>
        </w:div>
        <w:div w:id="316492676">
          <w:marLeft w:val="0"/>
          <w:marRight w:val="0"/>
          <w:marTop w:val="0"/>
          <w:marBottom w:val="0"/>
          <w:divBdr>
            <w:top w:val="none" w:sz="0" w:space="0" w:color="auto"/>
            <w:left w:val="none" w:sz="0" w:space="0" w:color="auto"/>
            <w:bottom w:val="none" w:sz="0" w:space="0" w:color="auto"/>
            <w:right w:val="none" w:sz="0" w:space="0" w:color="auto"/>
          </w:divBdr>
        </w:div>
        <w:div w:id="389158662">
          <w:marLeft w:val="0"/>
          <w:marRight w:val="0"/>
          <w:marTop w:val="0"/>
          <w:marBottom w:val="0"/>
          <w:divBdr>
            <w:top w:val="none" w:sz="0" w:space="0" w:color="auto"/>
            <w:left w:val="none" w:sz="0" w:space="0" w:color="auto"/>
            <w:bottom w:val="none" w:sz="0" w:space="0" w:color="auto"/>
            <w:right w:val="none" w:sz="0" w:space="0" w:color="auto"/>
          </w:divBdr>
        </w:div>
        <w:div w:id="402140273">
          <w:marLeft w:val="0"/>
          <w:marRight w:val="0"/>
          <w:marTop w:val="0"/>
          <w:marBottom w:val="0"/>
          <w:divBdr>
            <w:top w:val="none" w:sz="0" w:space="0" w:color="auto"/>
            <w:left w:val="none" w:sz="0" w:space="0" w:color="auto"/>
            <w:bottom w:val="none" w:sz="0" w:space="0" w:color="auto"/>
            <w:right w:val="none" w:sz="0" w:space="0" w:color="auto"/>
          </w:divBdr>
        </w:div>
        <w:div w:id="403455915">
          <w:marLeft w:val="0"/>
          <w:marRight w:val="0"/>
          <w:marTop w:val="0"/>
          <w:marBottom w:val="0"/>
          <w:divBdr>
            <w:top w:val="none" w:sz="0" w:space="0" w:color="auto"/>
            <w:left w:val="none" w:sz="0" w:space="0" w:color="auto"/>
            <w:bottom w:val="none" w:sz="0" w:space="0" w:color="auto"/>
            <w:right w:val="none" w:sz="0" w:space="0" w:color="auto"/>
          </w:divBdr>
        </w:div>
        <w:div w:id="603264883">
          <w:marLeft w:val="0"/>
          <w:marRight w:val="0"/>
          <w:marTop w:val="0"/>
          <w:marBottom w:val="0"/>
          <w:divBdr>
            <w:top w:val="none" w:sz="0" w:space="0" w:color="auto"/>
            <w:left w:val="none" w:sz="0" w:space="0" w:color="auto"/>
            <w:bottom w:val="none" w:sz="0" w:space="0" w:color="auto"/>
            <w:right w:val="none" w:sz="0" w:space="0" w:color="auto"/>
          </w:divBdr>
        </w:div>
        <w:div w:id="647514500">
          <w:marLeft w:val="0"/>
          <w:marRight w:val="0"/>
          <w:marTop w:val="0"/>
          <w:marBottom w:val="0"/>
          <w:divBdr>
            <w:top w:val="none" w:sz="0" w:space="0" w:color="auto"/>
            <w:left w:val="none" w:sz="0" w:space="0" w:color="auto"/>
            <w:bottom w:val="none" w:sz="0" w:space="0" w:color="auto"/>
            <w:right w:val="none" w:sz="0" w:space="0" w:color="auto"/>
          </w:divBdr>
        </w:div>
        <w:div w:id="661855143">
          <w:marLeft w:val="0"/>
          <w:marRight w:val="0"/>
          <w:marTop w:val="0"/>
          <w:marBottom w:val="0"/>
          <w:divBdr>
            <w:top w:val="none" w:sz="0" w:space="0" w:color="auto"/>
            <w:left w:val="none" w:sz="0" w:space="0" w:color="auto"/>
            <w:bottom w:val="none" w:sz="0" w:space="0" w:color="auto"/>
            <w:right w:val="none" w:sz="0" w:space="0" w:color="auto"/>
          </w:divBdr>
        </w:div>
        <w:div w:id="785854842">
          <w:marLeft w:val="0"/>
          <w:marRight w:val="0"/>
          <w:marTop w:val="0"/>
          <w:marBottom w:val="0"/>
          <w:divBdr>
            <w:top w:val="none" w:sz="0" w:space="0" w:color="auto"/>
            <w:left w:val="none" w:sz="0" w:space="0" w:color="auto"/>
            <w:bottom w:val="none" w:sz="0" w:space="0" w:color="auto"/>
            <w:right w:val="none" w:sz="0" w:space="0" w:color="auto"/>
          </w:divBdr>
        </w:div>
        <w:div w:id="810751475">
          <w:marLeft w:val="0"/>
          <w:marRight w:val="0"/>
          <w:marTop w:val="0"/>
          <w:marBottom w:val="0"/>
          <w:divBdr>
            <w:top w:val="none" w:sz="0" w:space="0" w:color="auto"/>
            <w:left w:val="none" w:sz="0" w:space="0" w:color="auto"/>
            <w:bottom w:val="none" w:sz="0" w:space="0" w:color="auto"/>
            <w:right w:val="none" w:sz="0" w:space="0" w:color="auto"/>
          </w:divBdr>
        </w:div>
        <w:div w:id="820655039">
          <w:marLeft w:val="0"/>
          <w:marRight w:val="0"/>
          <w:marTop w:val="0"/>
          <w:marBottom w:val="0"/>
          <w:divBdr>
            <w:top w:val="none" w:sz="0" w:space="0" w:color="auto"/>
            <w:left w:val="none" w:sz="0" w:space="0" w:color="auto"/>
            <w:bottom w:val="none" w:sz="0" w:space="0" w:color="auto"/>
            <w:right w:val="none" w:sz="0" w:space="0" w:color="auto"/>
          </w:divBdr>
        </w:div>
        <w:div w:id="845750217">
          <w:marLeft w:val="0"/>
          <w:marRight w:val="0"/>
          <w:marTop w:val="0"/>
          <w:marBottom w:val="0"/>
          <w:divBdr>
            <w:top w:val="none" w:sz="0" w:space="0" w:color="auto"/>
            <w:left w:val="none" w:sz="0" w:space="0" w:color="auto"/>
            <w:bottom w:val="none" w:sz="0" w:space="0" w:color="auto"/>
            <w:right w:val="none" w:sz="0" w:space="0" w:color="auto"/>
          </w:divBdr>
        </w:div>
        <w:div w:id="850143184">
          <w:marLeft w:val="0"/>
          <w:marRight w:val="0"/>
          <w:marTop w:val="0"/>
          <w:marBottom w:val="0"/>
          <w:divBdr>
            <w:top w:val="none" w:sz="0" w:space="0" w:color="auto"/>
            <w:left w:val="none" w:sz="0" w:space="0" w:color="auto"/>
            <w:bottom w:val="none" w:sz="0" w:space="0" w:color="auto"/>
            <w:right w:val="none" w:sz="0" w:space="0" w:color="auto"/>
          </w:divBdr>
        </w:div>
        <w:div w:id="891305885">
          <w:marLeft w:val="0"/>
          <w:marRight w:val="0"/>
          <w:marTop w:val="0"/>
          <w:marBottom w:val="0"/>
          <w:divBdr>
            <w:top w:val="none" w:sz="0" w:space="0" w:color="auto"/>
            <w:left w:val="none" w:sz="0" w:space="0" w:color="auto"/>
            <w:bottom w:val="none" w:sz="0" w:space="0" w:color="auto"/>
            <w:right w:val="none" w:sz="0" w:space="0" w:color="auto"/>
          </w:divBdr>
        </w:div>
        <w:div w:id="946544471">
          <w:marLeft w:val="0"/>
          <w:marRight w:val="0"/>
          <w:marTop w:val="0"/>
          <w:marBottom w:val="0"/>
          <w:divBdr>
            <w:top w:val="none" w:sz="0" w:space="0" w:color="auto"/>
            <w:left w:val="none" w:sz="0" w:space="0" w:color="auto"/>
            <w:bottom w:val="none" w:sz="0" w:space="0" w:color="auto"/>
            <w:right w:val="none" w:sz="0" w:space="0" w:color="auto"/>
          </w:divBdr>
        </w:div>
        <w:div w:id="1119379807">
          <w:marLeft w:val="0"/>
          <w:marRight w:val="0"/>
          <w:marTop w:val="0"/>
          <w:marBottom w:val="0"/>
          <w:divBdr>
            <w:top w:val="none" w:sz="0" w:space="0" w:color="auto"/>
            <w:left w:val="none" w:sz="0" w:space="0" w:color="auto"/>
            <w:bottom w:val="none" w:sz="0" w:space="0" w:color="auto"/>
            <w:right w:val="none" w:sz="0" w:space="0" w:color="auto"/>
          </w:divBdr>
        </w:div>
        <w:div w:id="1250656056">
          <w:marLeft w:val="0"/>
          <w:marRight w:val="0"/>
          <w:marTop w:val="0"/>
          <w:marBottom w:val="0"/>
          <w:divBdr>
            <w:top w:val="none" w:sz="0" w:space="0" w:color="auto"/>
            <w:left w:val="none" w:sz="0" w:space="0" w:color="auto"/>
            <w:bottom w:val="none" w:sz="0" w:space="0" w:color="auto"/>
            <w:right w:val="none" w:sz="0" w:space="0" w:color="auto"/>
          </w:divBdr>
        </w:div>
        <w:div w:id="1252156403">
          <w:marLeft w:val="0"/>
          <w:marRight w:val="0"/>
          <w:marTop w:val="0"/>
          <w:marBottom w:val="0"/>
          <w:divBdr>
            <w:top w:val="none" w:sz="0" w:space="0" w:color="auto"/>
            <w:left w:val="none" w:sz="0" w:space="0" w:color="auto"/>
            <w:bottom w:val="none" w:sz="0" w:space="0" w:color="auto"/>
            <w:right w:val="none" w:sz="0" w:space="0" w:color="auto"/>
          </w:divBdr>
        </w:div>
        <w:div w:id="1257400601">
          <w:marLeft w:val="0"/>
          <w:marRight w:val="0"/>
          <w:marTop w:val="0"/>
          <w:marBottom w:val="0"/>
          <w:divBdr>
            <w:top w:val="none" w:sz="0" w:space="0" w:color="auto"/>
            <w:left w:val="none" w:sz="0" w:space="0" w:color="auto"/>
            <w:bottom w:val="none" w:sz="0" w:space="0" w:color="auto"/>
            <w:right w:val="none" w:sz="0" w:space="0" w:color="auto"/>
          </w:divBdr>
        </w:div>
        <w:div w:id="1284919981">
          <w:marLeft w:val="0"/>
          <w:marRight w:val="0"/>
          <w:marTop w:val="0"/>
          <w:marBottom w:val="0"/>
          <w:divBdr>
            <w:top w:val="none" w:sz="0" w:space="0" w:color="auto"/>
            <w:left w:val="none" w:sz="0" w:space="0" w:color="auto"/>
            <w:bottom w:val="none" w:sz="0" w:space="0" w:color="auto"/>
            <w:right w:val="none" w:sz="0" w:space="0" w:color="auto"/>
          </w:divBdr>
        </w:div>
        <w:div w:id="1341741274">
          <w:marLeft w:val="0"/>
          <w:marRight w:val="0"/>
          <w:marTop w:val="0"/>
          <w:marBottom w:val="0"/>
          <w:divBdr>
            <w:top w:val="none" w:sz="0" w:space="0" w:color="auto"/>
            <w:left w:val="none" w:sz="0" w:space="0" w:color="auto"/>
            <w:bottom w:val="none" w:sz="0" w:space="0" w:color="auto"/>
            <w:right w:val="none" w:sz="0" w:space="0" w:color="auto"/>
          </w:divBdr>
        </w:div>
        <w:div w:id="1360273385">
          <w:marLeft w:val="0"/>
          <w:marRight w:val="0"/>
          <w:marTop w:val="0"/>
          <w:marBottom w:val="0"/>
          <w:divBdr>
            <w:top w:val="none" w:sz="0" w:space="0" w:color="auto"/>
            <w:left w:val="none" w:sz="0" w:space="0" w:color="auto"/>
            <w:bottom w:val="none" w:sz="0" w:space="0" w:color="auto"/>
            <w:right w:val="none" w:sz="0" w:space="0" w:color="auto"/>
          </w:divBdr>
        </w:div>
        <w:div w:id="1386489387">
          <w:marLeft w:val="0"/>
          <w:marRight w:val="0"/>
          <w:marTop w:val="0"/>
          <w:marBottom w:val="0"/>
          <w:divBdr>
            <w:top w:val="none" w:sz="0" w:space="0" w:color="auto"/>
            <w:left w:val="none" w:sz="0" w:space="0" w:color="auto"/>
            <w:bottom w:val="none" w:sz="0" w:space="0" w:color="auto"/>
            <w:right w:val="none" w:sz="0" w:space="0" w:color="auto"/>
          </w:divBdr>
        </w:div>
        <w:div w:id="1398045320">
          <w:marLeft w:val="0"/>
          <w:marRight w:val="0"/>
          <w:marTop w:val="0"/>
          <w:marBottom w:val="0"/>
          <w:divBdr>
            <w:top w:val="none" w:sz="0" w:space="0" w:color="auto"/>
            <w:left w:val="none" w:sz="0" w:space="0" w:color="auto"/>
            <w:bottom w:val="none" w:sz="0" w:space="0" w:color="auto"/>
            <w:right w:val="none" w:sz="0" w:space="0" w:color="auto"/>
          </w:divBdr>
        </w:div>
        <w:div w:id="1415542867">
          <w:marLeft w:val="0"/>
          <w:marRight w:val="0"/>
          <w:marTop w:val="0"/>
          <w:marBottom w:val="0"/>
          <w:divBdr>
            <w:top w:val="none" w:sz="0" w:space="0" w:color="auto"/>
            <w:left w:val="none" w:sz="0" w:space="0" w:color="auto"/>
            <w:bottom w:val="none" w:sz="0" w:space="0" w:color="auto"/>
            <w:right w:val="none" w:sz="0" w:space="0" w:color="auto"/>
          </w:divBdr>
        </w:div>
        <w:div w:id="1442603013">
          <w:marLeft w:val="0"/>
          <w:marRight w:val="0"/>
          <w:marTop w:val="0"/>
          <w:marBottom w:val="0"/>
          <w:divBdr>
            <w:top w:val="none" w:sz="0" w:space="0" w:color="auto"/>
            <w:left w:val="none" w:sz="0" w:space="0" w:color="auto"/>
            <w:bottom w:val="none" w:sz="0" w:space="0" w:color="auto"/>
            <w:right w:val="none" w:sz="0" w:space="0" w:color="auto"/>
          </w:divBdr>
        </w:div>
        <w:div w:id="1446804540">
          <w:marLeft w:val="0"/>
          <w:marRight w:val="0"/>
          <w:marTop w:val="0"/>
          <w:marBottom w:val="0"/>
          <w:divBdr>
            <w:top w:val="none" w:sz="0" w:space="0" w:color="auto"/>
            <w:left w:val="none" w:sz="0" w:space="0" w:color="auto"/>
            <w:bottom w:val="none" w:sz="0" w:space="0" w:color="auto"/>
            <w:right w:val="none" w:sz="0" w:space="0" w:color="auto"/>
          </w:divBdr>
        </w:div>
        <w:div w:id="1531645340">
          <w:marLeft w:val="0"/>
          <w:marRight w:val="0"/>
          <w:marTop w:val="0"/>
          <w:marBottom w:val="0"/>
          <w:divBdr>
            <w:top w:val="none" w:sz="0" w:space="0" w:color="auto"/>
            <w:left w:val="none" w:sz="0" w:space="0" w:color="auto"/>
            <w:bottom w:val="none" w:sz="0" w:space="0" w:color="auto"/>
            <w:right w:val="none" w:sz="0" w:space="0" w:color="auto"/>
          </w:divBdr>
        </w:div>
        <w:div w:id="1556548015">
          <w:marLeft w:val="0"/>
          <w:marRight w:val="0"/>
          <w:marTop w:val="0"/>
          <w:marBottom w:val="0"/>
          <w:divBdr>
            <w:top w:val="none" w:sz="0" w:space="0" w:color="auto"/>
            <w:left w:val="none" w:sz="0" w:space="0" w:color="auto"/>
            <w:bottom w:val="none" w:sz="0" w:space="0" w:color="auto"/>
            <w:right w:val="none" w:sz="0" w:space="0" w:color="auto"/>
          </w:divBdr>
        </w:div>
        <w:div w:id="1612859975">
          <w:marLeft w:val="0"/>
          <w:marRight w:val="0"/>
          <w:marTop w:val="0"/>
          <w:marBottom w:val="0"/>
          <w:divBdr>
            <w:top w:val="none" w:sz="0" w:space="0" w:color="auto"/>
            <w:left w:val="none" w:sz="0" w:space="0" w:color="auto"/>
            <w:bottom w:val="none" w:sz="0" w:space="0" w:color="auto"/>
            <w:right w:val="none" w:sz="0" w:space="0" w:color="auto"/>
          </w:divBdr>
        </w:div>
        <w:div w:id="1626741050">
          <w:marLeft w:val="0"/>
          <w:marRight w:val="0"/>
          <w:marTop w:val="0"/>
          <w:marBottom w:val="0"/>
          <w:divBdr>
            <w:top w:val="none" w:sz="0" w:space="0" w:color="auto"/>
            <w:left w:val="none" w:sz="0" w:space="0" w:color="auto"/>
            <w:bottom w:val="none" w:sz="0" w:space="0" w:color="auto"/>
            <w:right w:val="none" w:sz="0" w:space="0" w:color="auto"/>
          </w:divBdr>
        </w:div>
        <w:div w:id="1664502831">
          <w:marLeft w:val="0"/>
          <w:marRight w:val="0"/>
          <w:marTop w:val="0"/>
          <w:marBottom w:val="0"/>
          <w:divBdr>
            <w:top w:val="none" w:sz="0" w:space="0" w:color="auto"/>
            <w:left w:val="none" w:sz="0" w:space="0" w:color="auto"/>
            <w:bottom w:val="none" w:sz="0" w:space="0" w:color="auto"/>
            <w:right w:val="none" w:sz="0" w:space="0" w:color="auto"/>
          </w:divBdr>
        </w:div>
        <w:div w:id="1738749211">
          <w:marLeft w:val="0"/>
          <w:marRight w:val="0"/>
          <w:marTop w:val="0"/>
          <w:marBottom w:val="0"/>
          <w:divBdr>
            <w:top w:val="none" w:sz="0" w:space="0" w:color="auto"/>
            <w:left w:val="none" w:sz="0" w:space="0" w:color="auto"/>
            <w:bottom w:val="none" w:sz="0" w:space="0" w:color="auto"/>
            <w:right w:val="none" w:sz="0" w:space="0" w:color="auto"/>
          </w:divBdr>
        </w:div>
        <w:div w:id="1866941675">
          <w:marLeft w:val="0"/>
          <w:marRight w:val="0"/>
          <w:marTop w:val="0"/>
          <w:marBottom w:val="0"/>
          <w:divBdr>
            <w:top w:val="none" w:sz="0" w:space="0" w:color="auto"/>
            <w:left w:val="none" w:sz="0" w:space="0" w:color="auto"/>
            <w:bottom w:val="none" w:sz="0" w:space="0" w:color="auto"/>
            <w:right w:val="none" w:sz="0" w:space="0" w:color="auto"/>
          </w:divBdr>
        </w:div>
        <w:div w:id="1901820809">
          <w:marLeft w:val="0"/>
          <w:marRight w:val="0"/>
          <w:marTop w:val="0"/>
          <w:marBottom w:val="0"/>
          <w:divBdr>
            <w:top w:val="none" w:sz="0" w:space="0" w:color="auto"/>
            <w:left w:val="none" w:sz="0" w:space="0" w:color="auto"/>
            <w:bottom w:val="none" w:sz="0" w:space="0" w:color="auto"/>
            <w:right w:val="none" w:sz="0" w:space="0" w:color="auto"/>
          </w:divBdr>
        </w:div>
        <w:div w:id="1923179008">
          <w:marLeft w:val="0"/>
          <w:marRight w:val="0"/>
          <w:marTop w:val="0"/>
          <w:marBottom w:val="0"/>
          <w:divBdr>
            <w:top w:val="none" w:sz="0" w:space="0" w:color="auto"/>
            <w:left w:val="none" w:sz="0" w:space="0" w:color="auto"/>
            <w:bottom w:val="none" w:sz="0" w:space="0" w:color="auto"/>
            <w:right w:val="none" w:sz="0" w:space="0" w:color="auto"/>
          </w:divBdr>
        </w:div>
        <w:div w:id="1969168422">
          <w:marLeft w:val="0"/>
          <w:marRight w:val="0"/>
          <w:marTop w:val="0"/>
          <w:marBottom w:val="0"/>
          <w:divBdr>
            <w:top w:val="none" w:sz="0" w:space="0" w:color="auto"/>
            <w:left w:val="none" w:sz="0" w:space="0" w:color="auto"/>
            <w:bottom w:val="none" w:sz="0" w:space="0" w:color="auto"/>
            <w:right w:val="none" w:sz="0" w:space="0" w:color="auto"/>
          </w:divBdr>
        </w:div>
        <w:div w:id="1987933252">
          <w:marLeft w:val="0"/>
          <w:marRight w:val="0"/>
          <w:marTop w:val="0"/>
          <w:marBottom w:val="0"/>
          <w:divBdr>
            <w:top w:val="none" w:sz="0" w:space="0" w:color="auto"/>
            <w:left w:val="none" w:sz="0" w:space="0" w:color="auto"/>
            <w:bottom w:val="none" w:sz="0" w:space="0" w:color="auto"/>
            <w:right w:val="none" w:sz="0" w:space="0" w:color="auto"/>
          </w:divBdr>
        </w:div>
        <w:div w:id="1999141745">
          <w:marLeft w:val="0"/>
          <w:marRight w:val="0"/>
          <w:marTop w:val="0"/>
          <w:marBottom w:val="0"/>
          <w:divBdr>
            <w:top w:val="none" w:sz="0" w:space="0" w:color="auto"/>
            <w:left w:val="none" w:sz="0" w:space="0" w:color="auto"/>
            <w:bottom w:val="none" w:sz="0" w:space="0" w:color="auto"/>
            <w:right w:val="none" w:sz="0" w:space="0" w:color="auto"/>
          </w:divBdr>
        </w:div>
        <w:div w:id="2004425997">
          <w:marLeft w:val="0"/>
          <w:marRight w:val="0"/>
          <w:marTop w:val="0"/>
          <w:marBottom w:val="0"/>
          <w:divBdr>
            <w:top w:val="none" w:sz="0" w:space="0" w:color="auto"/>
            <w:left w:val="none" w:sz="0" w:space="0" w:color="auto"/>
            <w:bottom w:val="none" w:sz="0" w:space="0" w:color="auto"/>
            <w:right w:val="none" w:sz="0" w:space="0" w:color="auto"/>
          </w:divBdr>
        </w:div>
        <w:div w:id="2028824639">
          <w:marLeft w:val="0"/>
          <w:marRight w:val="0"/>
          <w:marTop w:val="0"/>
          <w:marBottom w:val="0"/>
          <w:divBdr>
            <w:top w:val="none" w:sz="0" w:space="0" w:color="auto"/>
            <w:left w:val="none" w:sz="0" w:space="0" w:color="auto"/>
            <w:bottom w:val="none" w:sz="0" w:space="0" w:color="auto"/>
            <w:right w:val="none" w:sz="0" w:space="0" w:color="auto"/>
          </w:divBdr>
        </w:div>
        <w:div w:id="2081781655">
          <w:marLeft w:val="0"/>
          <w:marRight w:val="0"/>
          <w:marTop w:val="0"/>
          <w:marBottom w:val="0"/>
          <w:divBdr>
            <w:top w:val="none" w:sz="0" w:space="0" w:color="auto"/>
            <w:left w:val="none" w:sz="0" w:space="0" w:color="auto"/>
            <w:bottom w:val="none" w:sz="0" w:space="0" w:color="auto"/>
            <w:right w:val="none" w:sz="0" w:space="0" w:color="auto"/>
          </w:divBdr>
        </w:div>
        <w:div w:id="2094275963">
          <w:marLeft w:val="0"/>
          <w:marRight w:val="0"/>
          <w:marTop w:val="0"/>
          <w:marBottom w:val="0"/>
          <w:divBdr>
            <w:top w:val="none" w:sz="0" w:space="0" w:color="auto"/>
            <w:left w:val="none" w:sz="0" w:space="0" w:color="auto"/>
            <w:bottom w:val="none" w:sz="0" w:space="0" w:color="auto"/>
            <w:right w:val="none" w:sz="0" w:space="0" w:color="auto"/>
          </w:divBdr>
        </w:div>
        <w:div w:id="2108114511">
          <w:marLeft w:val="0"/>
          <w:marRight w:val="0"/>
          <w:marTop w:val="0"/>
          <w:marBottom w:val="0"/>
          <w:divBdr>
            <w:top w:val="none" w:sz="0" w:space="0" w:color="auto"/>
            <w:left w:val="none" w:sz="0" w:space="0" w:color="auto"/>
            <w:bottom w:val="none" w:sz="0" w:space="0" w:color="auto"/>
            <w:right w:val="none" w:sz="0" w:space="0" w:color="auto"/>
          </w:divBdr>
        </w:div>
        <w:div w:id="2134711002">
          <w:marLeft w:val="0"/>
          <w:marRight w:val="0"/>
          <w:marTop w:val="0"/>
          <w:marBottom w:val="0"/>
          <w:divBdr>
            <w:top w:val="none" w:sz="0" w:space="0" w:color="auto"/>
            <w:left w:val="none" w:sz="0" w:space="0" w:color="auto"/>
            <w:bottom w:val="none" w:sz="0" w:space="0" w:color="auto"/>
            <w:right w:val="none" w:sz="0" w:space="0" w:color="auto"/>
          </w:divBdr>
        </w:div>
        <w:div w:id="2136174072">
          <w:marLeft w:val="0"/>
          <w:marRight w:val="0"/>
          <w:marTop w:val="0"/>
          <w:marBottom w:val="0"/>
          <w:divBdr>
            <w:top w:val="none" w:sz="0" w:space="0" w:color="auto"/>
            <w:left w:val="none" w:sz="0" w:space="0" w:color="auto"/>
            <w:bottom w:val="none" w:sz="0" w:space="0" w:color="auto"/>
            <w:right w:val="none" w:sz="0" w:space="0" w:color="auto"/>
          </w:divBdr>
        </w:div>
      </w:divsChild>
    </w:div>
    <w:div w:id="1284120131">
      <w:bodyDiv w:val="1"/>
      <w:marLeft w:val="0"/>
      <w:marRight w:val="0"/>
      <w:marTop w:val="0"/>
      <w:marBottom w:val="0"/>
      <w:divBdr>
        <w:top w:val="none" w:sz="0" w:space="0" w:color="auto"/>
        <w:left w:val="none" w:sz="0" w:space="0" w:color="auto"/>
        <w:bottom w:val="none" w:sz="0" w:space="0" w:color="auto"/>
        <w:right w:val="none" w:sz="0" w:space="0" w:color="auto"/>
      </w:divBdr>
    </w:div>
    <w:div w:id="1285581659">
      <w:bodyDiv w:val="1"/>
      <w:marLeft w:val="0"/>
      <w:marRight w:val="0"/>
      <w:marTop w:val="0"/>
      <w:marBottom w:val="0"/>
      <w:divBdr>
        <w:top w:val="none" w:sz="0" w:space="0" w:color="auto"/>
        <w:left w:val="none" w:sz="0" w:space="0" w:color="auto"/>
        <w:bottom w:val="none" w:sz="0" w:space="0" w:color="auto"/>
        <w:right w:val="none" w:sz="0" w:space="0" w:color="auto"/>
      </w:divBdr>
      <w:divsChild>
        <w:div w:id="1354265692">
          <w:marLeft w:val="0"/>
          <w:marRight w:val="0"/>
          <w:marTop w:val="0"/>
          <w:marBottom w:val="150"/>
          <w:divBdr>
            <w:top w:val="none" w:sz="0" w:space="0" w:color="auto"/>
            <w:left w:val="none" w:sz="0" w:space="0" w:color="auto"/>
            <w:bottom w:val="none" w:sz="0" w:space="0" w:color="auto"/>
            <w:right w:val="none" w:sz="0" w:space="0" w:color="auto"/>
          </w:divBdr>
        </w:div>
        <w:div w:id="1410226768">
          <w:marLeft w:val="0"/>
          <w:marRight w:val="0"/>
          <w:marTop w:val="0"/>
          <w:marBottom w:val="600"/>
          <w:divBdr>
            <w:top w:val="single" w:sz="6" w:space="0" w:color="D4E6EC"/>
            <w:left w:val="single" w:sz="6" w:space="0" w:color="D4E6EC"/>
            <w:bottom w:val="single" w:sz="6" w:space="0" w:color="D4E6EC"/>
            <w:right w:val="single" w:sz="6" w:space="0" w:color="D4E6EC"/>
          </w:divBdr>
          <w:divsChild>
            <w:div w:id="204095">
              <w:marLeft w:val="0"/>
              <w:marRight w:val="0"/>
              <w:marTop w:val="0"/>
              <w:marBottom w:val="0"/>
              <w:divBdr>
                <w:top w:val="none" w:sz="0" w:space="0" w:color="auto"/>
                <w:left w:val="none" w:sz="0" w:space="0" w:color="auto"/>
                <w:bottom w:val="none" w:sz="0" w:space="0" w:color="auto"/>
                <w:right w:val="none" w:sz="0" w:space="0" w:color="auto"/>
              </w:divBdr>
              <w:divsChild>
                <w:div w:id="319772848">
                  <w:marLeft w:val="0"/>
                  <w:marRight w:val="0"/>
                  <w:marTop w:val="0"/>
                  <w:marBottom w:val="0"/>
                  <w:divBdr>
                    <w:top w:val="none" w:sz="0" w:space="0" w:color="auto"/>
                    <w:left w:val="none" w:sz="0" w:space="0" w:color="auto"/>
                    <w:bottom w:val="none" w:sz="0" w:space="0" w:color="auto"/>
                    <w:right w:val="none" w:sz="0" w:space="0" w:color="auto"/>
                  </w:divBdr>
                  <w:divsChild>
                    <w:div w:id="654602310">
                      <w:marLeft w:val="0"/>
                      <w:marRight w:val="0"/>
                      <w:marTop w:val="0"/>
                      <w:marBottom w:val="0"/>
                      <w:divBdr>
                        <w:top w:val="none" w:sz="0" w:space="0" w:color="auto"/>
                        <w:left w:val="none" w:sz="0" w:space="0" w:color="auto"/>
                        <w:bottom w:val="none" w:sz="0" w:space="0" w:color="auto"/>
                        <w:right w:val="none" w:sz="0" w:space="0" w:color="auto"/>
                      </w:divBdr>
                    </w:div>
                    <w:div w:id="1930575496">
                      <w:marLeft w:val="1875"/>
                      <w:marRight w:val="0"/>
                      <w:marTop w:val="0"/>
                      <w:marBottom w:val="0"/>
                      <w:divBdr>
                        <w:top w:val="none" w:sz="0" w:space="0" w:color="auto"/>
                        <w:left w:val="none" w:sz="0" w:space="0" w:color="auto"/>
                        <w:bottom w:val="none" w:sz="0" w:space="0" w:color="auto"/>
                        <w:right w:val="none" w:sz="0" w:space="0" w:color="auto"/>
                      </w:divBdr>
                      <w:divsChild>
                        <w:div w:id="2087024321">
                          <w:marLeft w:val="0"/>
                          <w:marRight w:val="0"/>
                          <w:marTop w:val="0"/>
                          <w:marBottom w:val="0"/>
                          <w:divBdr>
                            <w:top w:val="none" w:sz="0" w:space="0" w:color="auto"/>
                            <w:left w:val="none" w:sz="0" w:space="0" w:color="auto"/>
                            <w:bottom w:val="none" w:sz="0" w:space="0" w:color="auto"/>
                            <w:right w:val="none" w:sz="0" w:space="0" w:color="auto"/>
                          </w:divBdr>
                          <w:divsChild>
                            <w:div w:id="1553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9981">
              <w:marLeft w:val="0"/>
              <w:marRight w:val="0"/>
              <w:marTop w:val="0"/>
              <w:marBottom w:val="0"/>
              <w:divBdr>
                <w:top w:val="none" w:sz="0" w:space="0" w:color="auto"/>
                <w:left w:val="none" w:sz="0" w:space="0" w:color="auto"/>
                <w:bottom w:val="none" w:sz="0" w:space="0" w:color="auto"/>
                <w:right w:val="none" w:sz="0" w:space="0" w:color="auto"/>
              </w:divBdr>
              <w:divsChild>
                <w:div w:id="531965388">
                  <w:marLeft w:val="0"/>
                  <w:marRight w:val="0"/>
                  <w:marTop w:val="0"/>
                  <w:marBottom w:val="0"/>
                  <w:divBdr>
                    <w:top w:val="none" w:sz="0" w:space="0" w:color="auto"/>
                    <w:left w:val="none" w:sz="0" w:space="0" w:color="auto"/>
                    <w:bottom w:val="none" w:sz="0" w:space="0" w:color="auto"/>
                    <w:right w:val="none" w:sz="0" w:space="0" w:color="auto"/>
                  </w:divBdr>
                  <w:divsChild>
                    <w:div w:id="869491640">
                      <w:marLeft w:val="0"/>
                      <w:marRight w:val="0"/>
                      <w:marTop w:val="0"/>
                      <w:marBottom w:val="0"/>
                      <w:divBdr>
                        <w:top w:val="none" w:sz="0" w:space="0" w:color="auto"/>
                        <w:left w:val="none" w:sz="0" w:space="0" w:color="auto"/>
                        <w:bottom w:val="none" w:sz="0" w:space="0" w:color="auto"/>
                        <w:right w:val="none" w:sz="0" w:space="0" w:color="auto"/>
                      </w:divBdr>
                    </w:div>
                    <w:div w:id="1272788299">
                      <w:marLeft w:val="1875"/>
                      <w:marRight w:val="0"/>
                      <w:marTop w:val="0"/>
                      <w:marBottom w:val="0"/>
                      <w:divBdr>
                        <w:top w:val="none" w:sz="0" w:space="0" w:color="auto"/>
                        <w:left w:val="none" w:sz="0" w:space="0" w:color="auto"/>
                        <w:bottom w:val="none" w:sz="0" w:space="0" w:color="auto"/>
                        <w:right w:val="none" w:sz="0" w:space="0" w:color="auto"/>
                      </w:divBdr>
                      <w:divsChild>
                        <w:div w:id="1041980698">
                          <w:marLeft w:val="0"/>
                          <w:marRight w:val="0"/>
                          <w:marTop w:val="0"/>
                          <w:marBottom w:val="0"/>
                          <w:divBdr>
                            <w:top w:val="none" w:sz="0" w:space="0" w:color="auto"/>
                            <w:left w:val="none" w:sz="0" w:space="0" w:color="auto"/>
                            <w:bottom w:val="none" w:sz="0" w:space="0" w:color="auto"/>
                            <w:right w:val="none" w:sz="0" w:space="0" w:color="auto"/>
                          </w:divBdr>
                          <w:divsChild>
                            <w:div w:id="10047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5226">
              <w:marLeft w:val="0"/>
              <w:marRight w:val="0"/>
              <w:marTop w:val="0"/>
              <w:marBottom w:val="0"/>
              <w:divBdr>
                <w:top w:val="none" w:sz="0" w:space="0" w:color="auto"/>
                <w:left w:val="none" w:sz="0" w:space="0" w:color="auto"/>
                <w:bottom w:val="none" w:sz="0" w:space="0" w:color="auto"/>
                <w:right w:val="none" w:sz="0" w:space="0" w:color="auto"/>
              </w:divBdr>
              <w:divsChild>
                <w:div w:id="175269628">
                  <w:marLeft w:val="0"/>
                  <w:marRight w:val="0"/>
                  <w:marTop w:val="0"/>
                  <w:marBottom w:val="0"/>
                  <w:divBdr>
                    <w:top w:val="none" w:sz="0" w:space="0" w:color="auto"/>
                    <w:left w:val="none" w:sz="0" w:space="0" w:color="auto"/>
                    <w:bottom w:val="none" w:sz="0" w:space="0" w:color="auto"/>
                    <w:right w:val="none" w:sz="0" w:space="0" w:color="auto"/>
                  </w:divBdr>
                  <w:divsChild>
                    <w:div w:id="99765684">
                      <w:marLeft w:val="0"/>
                      <w:marRight w:val="0"/>
                      <w:marTop w:val="0"/>
                      <w:marBottom w:val="0"/>
                      <w:divBdr>
                        <w:top w:val="none" w:sz="0" w:space="0" w:color="auto"/>
                        <w:left w:val="none" w:sz="0" w:space="0" w:color="auto"/>
                        <w:bottom w:val="none" w:sz="0" w:space="0" w:color="auto"/>
                        <w:right w:val="none" w:sz="0" w:space="0" w:color="auto"/>
                      </w:divBdr>
                    </w:div>
                    <w:div w:id="1202862137">
                      <w:marLeft w:val="1875"/>
                      <w:marRight w:val="0"/>
                      <w:marTop w:val="0"/>
                      <w:marBottom w:val="0"/>
                      <w:divBdr>
                        <w:top w:val="none" w:sz="0" w:space="0" w:color="auto"/>
                        <w:left w:val="none" w:sz="0" w:space="0" w:color="auto"/>
                        <w:bottom w:val="none" w:sz="0" w:space="0" w:color="auto"/>
                        <w:right w:val="none" w:sz="0" w:space="0" w:color="auto"/>
                      </w:divBdr>
                      <w:divsChild>
                        <w:div w:id="999456532">
                          <w:marLeft w:val="0"/>
                          <w:marRight w:val="0"/>
                          <w:marTop w:val="0"/>
                          <w:marBottom w:val="0"/>
                          <w:divBdr>
                            <w:top w:val="none" w:sz="0" w:space="0" w:color="auto"/>
                            <w:left w:val="none" w:sz="0" w:space="0" w:color="auto"/>
                            <w:bottom w:val="none" w:sz="0" w:space="0" w:color="auto"/>
                            <w:right w:val="none" w:sz="0" w:space="0" w:color="auto"/>
                          </w:divBdr>
                          <w:divsChild>
                            <w:div w:id="5687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8490">
              <w:marLeft w:val="0"/>
              <w:marRight w:val="0"/>
              <w:marTop w:val="0"/>
              <w:marBottom w:val="0"/>
              <w:divBdr>
                <w:top w:val="none" w:sz="0" w:space="0" w:color="auto"/>
                <w:left w:val="none" w:sz="0" w:space="0" w:color="auto"/>
                <w:bottom w:val="none" w:sz="0" w:space="0" w:color="auto"/>
                <w:right w:val="none" w:sz="0" w:space="0" w:color="auto"/>
              </w:divBdr>
              <w:divsChild>
                <w:div w:id="267540640">
                  <w:marLeft w:val="0"/>
                  <w:marRight w:val="0"/>
                  <w:marTop w:val="0"/>
                  <w:marBottom w:val="0"/>
                  <w:divBdr>
                    <w:top w:val="none" w:sz="0" w:space="0" w:color="auto"/>
                    <w:left w:val="none" w:sz="0" w:space="0" w:color="auto"/>
                    <w:bottom w:val="none" w:sz="0" w:space="0" w:color="auto"/>
                    <w:right w:val="none" w:sz="0" w:space="0" w:color="auto"/>
                  </w:divBdr>
                  <w:divsChild>
                    <w:div w:id="233704669">
                      <w:marLeft w:val="1875"/>
                      <w:marRight w:val="0"/>
                      <w:marTop w:val="0"/>
                      <w:marBottom w:val="0"/>
                      <w:divBdr>
                        <w:top w:val="none" w:sz="0" w:space="0" w:color="auto"/>
                        <w:left w:val="none" w:sz="0" w:space="0" w:color="auto"/>
                        <w:bottom w:val="none" w:sz="0" w:space="0" w:color="auto"/>
                        <w:right w:val="none" w:sz="0" w:space="0" w:color="auto"/>
                      </w:divBdr>
                      <w:divsChild>
                        <w:div w:id="2108575376">
                          <w:marLeft w:val="0"/>
                          <w:marRight w:val="0"/>
                          <w:marTop w:val="0"/>
                          <w:marBottom w:val="0"/>
                          <w:divBdr>
                            <w:top w:val="none" w:sz="0" w:space="0" w:color="auto"/>
                            <w:left w:val="none" w:sz="0" w:space="0" w:color="auto"/>
                            <w:bottom w:val="none" w:sz="0" w:space="0" w:color="auto"/>
                            <w:right w:val="none" w:sz="0" w:space="0" w:color="auto"/>
                          </w:divBdr>
                          <w:divsChild>
                            <w:div w:id="95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735">
              <w:marLeft w:val="0"/>
              <w:marRight w:val="0"/>
              <w:marTop w:val="0"/>
              <w:marBottom w:val="0"/>
              <w:divBdr>
                <w:top w:val="none" w:sz="0" w:space="0" w:color="auto"/>
                <w:left w:val="none" w:sz="0" w:space="0" w:color="auto"/>
                <w:bottom w:val="none" w:sz="0" w:space="0" w:color="auto"/>
                <w:right w:val="none" w:sz="0" w:space="0" w:color="auto"/>
              </w:divBdr>
            </w:div>
            <w:div w:id="226379305">
              <w:marLeft w:val="0"/>
              <w:marRight w:val="0"/>
              <w:marTop w:val="0"/>
              <w:marBottom w:val="0"/>
              <w:divBdr>
                <w:top w:val="none" w:sz="0" w:space="0" w:color="auto"/>
                <w:left w:val="none" w:sz="0" w:space="0" w:color="auto"/>
                <w:bottom w:val="none" w:sz="0" w:space="0" w:color="auto"/>
                <w:right w:val="none" w:sz="0" w:space="0" w:color="auto"/>
              </w:divBdr>
              <w:divsChild>
                <w:div w:id="103036468">
                  <w:marLeft w:val="0"/>
                  <w:marRight w:val="0"/>
                  <w:marTop w:val="0"/>
                  <w:marBottom w:val="0"/>
                  <w:divBdr>
                    <w:top w:val="none" w:sz="0" w:space="0" w:color="auto"/>
                    <w:left w:val="none" w:sz="0" w:space="0" w:color="auto"/>
                    <w:bottom w:val="none" w:sz="0" w:space="0" w:color="auto"/>
                    <w:right w:val="none" w:sz="0" w:space="0" w:color="auto"/>
                  </w:divBdr>
                  <w:divsChild>
                    <w:div w:id="1231775017">
                      <w:marLeft w:val="1875"/>
                      <w:marRight w:val="0"/>
                      <w:marTop w:val="0"/>
                      <w:marBottom w:val="0"/>
                      <w:divBdr>
                        <w:top w:val="none" w:sz="0" w:space="0" w:color="auto"/>
                        <w:left w:val="none" w:sz="0" w:space="0" w:color="auto"/>
                        <w:bottom w:val="none" w:sz="0" w:space="0" w:color="auto"/>
                        <w:right w:val="none" w:sz="0" w:space="0" w:color="auto"/>
                      </w:divBdr>
                      <w:divsChild>
                        <w:div w:id="414860181">
                          <w:marLeft w:val="0"/>
                          <w:marRight w:val="0"/>
                          <w:marTop w:val="0"/>
                          <w:marBottom w:val="0"/>
                          <w:divBdr>
                            <w:top w:val="none" w:sz="0" w:space="0" w:color="auto"/>
                            <w:left w:val="none" w:sz="0" w:space="0" w:color="auto"/>
                            <w:bottom w:val="none" w:sz="0" w:space="0" w:color="auto"/>
                            <w:right w:val="none" w:sz="0" w:space="0" w:color="auto"/>
                          </w:divBdr>
                          <w:divsChild>
                            <w:div w:id="15422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1908">
              <w:marLeft w:val="0"/>
              <w:marRight w:val="0"/>
              <w:marTop w:val="0"/>
              <w:marBottom w:val="0"/>
              <w:divBdr>
                <w:top w:val="none" w:sz="0" w:space="0" w:color="auto"/>
                <w:left w:val="none" w:sz="0" w:space="0" w:color="auto"/>
                <w:bottom w:val="none" w:sz="0" w:space="0" w:color="auto"/>
                <w:right w:val="none" w:sz="0" w:space="0" w:color="auto"/>
              </w:divBdr>
              <w:divsChild>
                <w:div w:id="1364132087">
                  <w:marLeft w:val="0"/>
                  <w:marRight w:val="0"/>
                  <w:marTop w:val="0"/>
                  <w:marBottom w:val="0"/>
                  <w:divBdr>
                    <w:top w:val="none" w:sz="0" w:space="0" w:color="auto"/>
                    <w:left w:val="none" w:sz="0" w:space="0" w:color="auto"/>
                    <w:bottom w:val="none" w:sz="0" w:space="0" w:color="auto"/>
                    <w:right w:val="none" w:sz="0" w:space="0" w:color="auto"/>
                  </w:divBdr>
                  <w:divsChild>
                    <w:div w:id="1586767954">
                      <w:marLeft w:val="0"/>
                      <w:marRight w:val="0"/>
                      <w:marTop w:val="0"/>
                      <w:marBottom w:val="0"/>
                      <w:divBdr>
                        <w:top w:val="none" w:sz="0" w:space="0" w:color="auto"/>
                        <w:left w:val="none" w:sz="0" w:space="0" w:color="auto"/>
                        <w:bottom w:val="none" w:sz="0" w:space="0" w:color="auto"/>
                        <w:right w:val="none" w:sz="0" w:space="0" w:color="auto"/>
                      </w:divBdr>
                    </w:div>
                    <w:div w:id="1746415912">
                      <w:marLeft w:val="1875"/>
                      <w:marRight w:val="0"/>
                      <w:marTop w:val="0"/>
                      <w:marBottom w:val="0"/>
                      <w:divBdr>
                        <w:top w:val="none" w:sz="0" w:space="0" w:color="auto"/>
                        <w:left w:val="none" w:sz="0" w:space="0" w:color="auto"/>
                        <w:bottom w:val="none" w:sz="0" w:space="0" w:color="auto"/>
                        <w:right w:val="none" w:sz="0" w:space="0" w:color="auto"/>
                      </w:divBdr>
                      <w:divsChild>
                        <w:div w:id="1312557339">
                          <w:marLeft w:val="0"/>
                          <w:marRight w:val="0"/>
                          <w:marTop w:val="0"/>
                          <w:marBottom w:val="0"/>
                          <w:divBdr>
                            <w:top w:val="none" w:sz="0" w:space="0" w:color="auto"/>
                            <w:left w:val="none" w:sz="0" w:space="0" w:color="auto"/>
                            <w:bottom w:val="none" w:sz="0" w:space="0" w:color="auto"/>
                            <w:right w:val="none" w:sz="0" w:space="0" w:color="auto"/>
                          </w:divBdr>
                          <w:divsChild>
                            <w:div w:id="20016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24694">
              <w:marLeft w:val="0"/>
              <w:marRight w:val="0"/>
              <w:marTop w:val="0"/>
              <w:marBottom w:val="0"/>
              <w:divBdr>
                <w:top w:val="none" w:sz="0" w:space="0" w:color="auto"/>
                <w:left w:val="none" w:sz="0" w:space="0" w:color="auto"/>
                <w:bottom w:val="none" w:sz="0" w:space="0" w:color="auto"/>
                <w:right w:val="none" w:sz="0" w:space="0" w:color="auto"/>
              </w:divBdr>
              <w:divsChild>
                <w:div w:id="145050704">
                  <w:marLeft w:val="0"/>
                  <w:marRight w:val="0"/>
                  <w:marTop w:val="0"/>
                  <w:marBottom w:val="0"/>
                  <w:divBdr>
                    <w:top w:val="none" w:sz="0" w:space="0" w:color="auto"/>
                    <w:left w:val="none" w:sz="0" w:space="0" w:color="auto"/>
                    <w:bottom w:val="none" w:sz="0" w:space="0" w:color="auto"/>
                    <w:right w:val="none" w:sz="0" w:space="0" w:color="auto"/>
                  </w:divBdr>
                  <w:divsChild>
                    <w:div w:id="809908795">
                      <w:marLeft w:val="1875"/>
                      <w:marRight w:val="0"/>
                      <w:marTop w:val="0"/>
                      <w:marBottom w:val="0"/>
                      <w:divBdr>
                        <w:top w:val="none" w:sz="0" w:space="0" w:color="auto"/>
                        <w:left w:val="none" w:sz="0" w:space="0" w:color="auto"/>
                        <w:bottom w:val="none" w:sz="0" w:space="0" w:color="auto"/>
                        <w:right w:val="none" w:sz="0" w:space="0" w:color="auto"/>
                      </w:divBdr>
                      <w:divsChild>
                        <w:div w:id="310789236">
                          <w:marLeft w:val="0"/>
                          <w:marRight w:val="0"/>
                          <w:marTop w:val="0"/>
                          <w:marBottom w:val="0"/>
                          <w:divBdr>
                            <w:top w:val="none" w:sz="0" w:space="0" w:color="auto"/>
                            <w:left w:val="none" w:sz="0" w:space="0" w:color="auto"/>
                            <w:bottom w:val="none" w:sz="0" w:space="0" w:color="auto"/>
                            <w:right w:val="none" w:sz="0" w:space="0" w:color="auto"/>
                          </w:divBdr>
                          <w:divsChild>
                            <w:div w:id="2962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8027">
              <w:marLeft w:val="0"/>
              <w:marRight w:val="0"/>
              <w:marTop w:val="0"/>
              <w:marBottom w:val="0"/>
              <w:divBdr>
                <w:top w:val="none" w:sz="0" w:space="0" w:color="auto"/>
                <w:left w:val="none" w:sz="0" w:space="0" w:color="auto"/>
                <w:bottom w:val="none" w:sz="0" w:space="0" w:color="auto"/>
                <w:right w:val="none" w:sz="0" w:space="0" w:color="auto"/>
              </w:divBdr>
              <w:divsChild>
                <w:div w:id="1817531119">
                  <w:marLeft w:val="0"/>
                  <w:marRight w:val="0"/>
                  <w:marTop w:val="0"/>
                  <w:marBottom w:val="0"/>
                  <w:divBdr>
                    <w:top w:val="none" w:sz="0" w:space="0" w:color="auto"/>
                    <w:left w:val="none" w:sz="0" w:space="0" w:color="auto"/>
                    <w:bottom w:val="none" w:sz="0" w:space="0" w:color="auto"/>
                    <w:right w:val="none" w:sz="0" w:space="0" w:color="auto"/>
                  </w:divBdr>
                  <w:divsChild>
                    <w:div w:id="317880134">
                      <w:marLeft w:val="0"/>
                      <w:marRight w:val="0"/>
                      <w:marTop w:val="0"/>
                      <w:marBottom w:val="0"/>
                      <w:divBdr>
                        <w:top w:val="none" w:sz="0" w:space="0" w:color="auto"/>
                        <w:left w:val="none" w:sz="0" w:space="0" w:color="auto"/>
                        <w:bottom w:val="none" w:sz="0" w:space="0" w:color="auto"/>
                        <w:right w:val="none" w:sz="0" w:space="0" w:color="auto"/>
                      </w:divBdr>
                    </w:div>
                    <w:div w:id="1247305791">
                      <w:marLeft w:val="1875"/>
                      <w:marRight w:val="0"/>
                      <w:marTop w:val="0"/>
                      <w:marBottom w:val="0"/>
                      <w:divBdr>
                        <w:top w:val="none" w:sz="0" w:space="0" w:color="auto"/>
                        <w:left w:val="none" w:sz="0" w:space="0" w:color="auto"/>
                        <w:bottom w:val="none" w:sz="0" w:space="0" w:color="auto"/>
                        <w:right w:val="none" w:sz="0" w:space="0" w:color="auto"/>
                      </w:divBdr>
                      <w:divsChild>
                        <w:div w:id="1887401304">
                          <w:marLeft w:val="0"/>
                          <w:marRight w:val="0"/>
                          <w:marTop w:val="0"/>
                          <w:marBottom w:val="0"/>
                          <w:divBdr>
                            <w:top w:val="none" w:sz="0" w:space="0" w:color="auto"/>
                            <w:left w:val="none" w:sz="0" w:space="0" w:color="auto"/>
                            <w:bottom w:val="none" w:sz="0" w:space="0" w:color="auto"/>
                            <w:right w:val="none" w:sz="0" w:space="0" w:color="auto"/>
                          </w:divBdr>
                          <w:divsChild>
                            <w:div w:id="15349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75184">
              <w:marLeft w:val="0"/>
              <w:marRight w:val="0"/>
              <w:marTop w:val="0"/>
              <w:marBottom w:val="0"/>
              <w:divBdr>
                <w:top w:val="none" w:sz="0" w:space="0" w:color="auto"/>
                <w:left w:val="none" w:sz="0" w:space="0" w:color="auto"/>
                <w:bottom w:val="none" w:sz="0" w:space="0" w:color="auto"/>
                <w:right w:val="none" w:sz="0" w:space="0" w:color="auto"/>
              </w:divBdr>
              <w:divsChild>
                <w:div w:id="613555617">
                  <w:marLeft w:val="0"/>
                  <w:marRight w:val="0"/>
                  <w:marTop w:val="0"/>
                  <w:marBottom w:val="0"/>
                  <w:divBdr>
                    <w:top w:val="none" w:sz="0" w:space="0" w:color="auto"/>
                    <w:left w:val="none" w:sz="0" w:space="0" w:color="auto"/>
                    <w:bottom w:val="none" w:sz="0" w:space="0" w:color="auto"/>
                    <w:right w:val="none" w:sz="0" w:space="0" w:color="auto"/>
                  </w:divBdr>
                  <w:divsChild>
                    <w:div w:id="177625722">
                      <w:marLeft w:val="1875"/>
                      <w:marRight w:val="0"/>
                      <w:marTop w:val="0"/>
                      <w:marBottom w:val="0"/>
                      <w:divBdr>
                        <w:top w:val="none" w:sz="0" w:space="0" w:color="auto"/>
                        <w:left w:val="none" w:sz="0" w:space="0" w:color="auto"/>
                        <w:bottom w:val="none" w:sz="0" w:space="0" w:color="auto"/>
                        <w:right w:val="none" w:sz="0" w:space="0" w:color="auto"/>
                      </w:divBdr>
                      <w:divsChild>
                        <w:div w:id="1269658706">
                          <w:marLeft w:val="0"/>
                          <w:marRight w:val="0"/>
                          <w:marTop w:val="0"/>
                          <w:marBottom w:val="0"/>
                          <w:divBdr>
                            <w:top w:val="none" w:sz="0" w:space="0" w:color="auto"/>
                            <w:left w:val="none" w:sz="0" w:space="0" w:color="auto"/>
                            <w:bottom w:val="none" w:sz="0" w:space="0" w:color="auto"/>
                            <w:right w:val="none" w:sz="0" w:space="0" w:color="auto"/>
                          </w:divBdr>
                          <w:divsChild>
                            <w:div w:id="5949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642">
              <w:marLeft w:val="0"/>
              <w:marRight w:val="0"/>
              <w:marTop w:val="0"/>
              <w:marBottom w:val="0"/>
              <w:divBdr>
                <w:top w:val="none" w:sz="0" w:space="0" w:color="auto"/>
                <w:left w:val="none" w:sz="0" w:space="0" w:color="auto"/>
                <w:bottom w:val="none" w:sz="0" w:space="0" w:color="auto"/>
                <w:right w:val="none" w:sz="0" w:space="0" w:color="auto"/>
              </w:divBdr>
              <w:divsChild>
                <w:div w:id="1524173356">
                  <w:marLeft w:val="0"/>
                  <w:marRight w:val="0"/>
                  <w:marTop w:val="0"/>
                  <w:marBottom w:val="0"/>
                  <w:divBdr>
                    <w:top w:val="none" w:sz="0" w:space="0" w:color="auto"/>
                    <w:left w:val="none" w:sz="0" w:space="0" w:color="auto"/>
                    <w:bottom w:val="none" w:sz="0" w:space="0" w:color="auto"/>
                    <w:right w:val="none" w:sz="0" w:space="0" w:color="auto"/>
                  </w:divBdr>
                  <w:divsChild>
                    <w:div w:id="1374842787">
                      <w:marLeft w:val="1875"/>
                      <w:marRight w:val="0"/>
                      <w:marTop w:val="0"/>
                      <w:marBottom w:val="0"/>
                      <w:divBdr>
                        <w:top w:val="none" w:sz="0" w:space="0" w:color="auto"/>
                        <w:left w:val="none" w:sz="0" w:space="0" w:color="auto"/>
                        <w:bottom w:val="none" w:sz="0" w:space="0" w:color="auto"/>
                        <w:right w:val="none" w:sz="0" w:space="0" w:color="auto"/>
                      </w:divBdr>
                      <w:divsChild>
                        <w:div w:id="705911146">
                          <w:marLeft w:val="0"/>
                          <w:marRight w:val="0"/>
                          <w:marTop w:val="0"/>
                          <w:marBottom w:val="0"/>
                          <w:divBdr>
                            <w:top w:val="none" w:sz="0" w:space="0" w:color="auto"/>
                            <w:left w:val="none" w:sz="0" w:space="0" w:color="auto"/>
                            <w:bottom w:val="none" w:sz="0" w:space="0" w:color="auto"/>
                            <w:right w:val="none" w:sz="0" w:space="0" w:color="auto"/>
                          </w:divBdr>
                          <w:divsChild>
                            <w:div w:id="1147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068">
              <w:marLeft w:val="0"/>
              <w:marRight w:val="0"/>
              <w:marTop w:val="0"/>
              <w:marBottom w:val="0"/>
              <w:divBdr>
                <w:top w:val="none" w:sz="0" w:space="0" w:color="auto"/>
                <w:left w:val="none" w:sz="0" w:space="0" w:color="auto"/>
                <w:bottom w:val="none" w:sz="0" w:space="0" w:color="auto"/>
                <w:right w:val="none" w:sz="0" w:space="0" w:color="auto"/>
              </w:divBdr>
              <w:divsChild>
                <w:div w:id="419373697">
                  <w:marLeft w:val="0"/>
                  <w:marRight w:val="0"/>
                  <w:marTop w:val="0"/>
                  <w:marBottom w:val="0"/>
                  <w:divBdr>
                    <w:top w:val="none" w:sz="0" w:space="0" w:color="auto"/>
                    <w:left w:val="none" w:sz="0" w:space="0" w:color="auto"/>
                    <w:bottom w:val="none" w:sz="0" w:space="0" w:color="auto"/>
                    <w:right w:val="none" w:sz="0" w:space="0" w:color="auto"/>
                  </w:divBdr>
                  <w:divsChild>
                    <w:div w:id="756751536">
                      <w:marLeft w:val="1875"/>
                      <w:marRight w:val="0"/>
                      <w:marTop w:val="0"/>
                      <w:marBottom w:val="0"/>
                      <w:divBdr>
                        <w:top w:val="none" w:sz="0" w:space="0" w:color="auto"/>
                        <w:left w:val="none" w:sz="0" w:space="0" w:color="auto"/>
                        <w:bottom w:val="none" w:sz="0" w:space="0" w:color="auto"/>
                        <w:right w:val="none" w:sz="0" w:space="0" w:color="auto"/>
                      </w:divBdr>
                      <w:divsChild>
                        <w:div w:id="1610157215">
                          <w:marLeft w:val="0"/>
                          <w:marRight w:val="0"/>
                          <w:marTop w:val="0"/>
                          <w:marBottom w:val="0"/>
                          <w:divBdr>
                            <w:top w:val="none" w:sz="0" w:space="0" w:color="auto"/>
                            <w:left w:val="none" w:sz="0" w:space="0" w:color="auto"/>
                            <w:bottom w:val="none" w:sz="0" w:space="0" w:color="auto"/>
                            <w:right w:val="none" w:sz="0" w:space="0" w:color="auto"/>
                          </w:divBdr>
                          <w:divsChild>
                            <w:div w:id="781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6361">
              <w:marLeft w:val="0"/>
              <w:marRight w:val="0"/>
              <w:marTop w:val="0"/>
              <w:marBottom w:val="0"/>
              <w:divBdr>
                <w:top w:val="none" w:sz="0" w:space="0" w:color="auto"/>
                <w:left w:val="none" w:sz="0" w:space="0" w:color="auto"/>
                <w:bottom w:val="none" w:sz="0" w:space="0" w:color="auto"/>
                <w:right w:val="none" w:sz="0" w:space="0" w:color="auto"/>
              </w:divBdr>
              <w:divsChild>
                <w:div w:id="5254369">
                  <w:marLeft w:val="0"/>
                  <w:marRight w:val="0"/>
                  <w:marTop w:val="0"/>
                  <w:marBottom w:val="0"/>
                  <w:divBdr>
                    <w:top w:val="none" w:sz="0" w:space="0" w:color="auto"/>
                    <w:left w:val="none" w:sz="0" w:space="0" w:color="auto"/>
                    <w:bottom w:val="none" w:sz="0" w:space="0" w:color="auto"/>
                    <w:right w:val="none" w:sz="0" w:space="0" w:color="auto"/>
                  </w:divBdr>
                  <w:divsChild>
                    <w:div w:id="6910844">
                      <w:marLeft w:val="0"/>
                      <w:marRight w:val="0"/>
                      <w:marTop w:val="0"/>
                      <w:marBottom w:val="0"/>
                      <w:divBdr>
                        <w:top w:val="none" w:sz="0" w:space="0" w:color="auto"/>
                        <w:left w:val="none" w:sz="0" w:space="0" w:color="auto"/>
                        <w:bottom w:val="none" w:sz="0" w:space="0" w:color="auto"/>
                        <w:right w:val="none" w:sz="0" w:space="0" w:color="auto"/>
                      </w:divBdr>
                    </w:div>
                    <w:div w:id="562719831">
                      <w:marLeft w:val="1875"/>
                      <w:marRight w:val="0"/>
                      <w:marTop w:val="0"/>
                      <w:marBottom w:val="0"/>
                      <w:divBdr>
                        <w:top w:val="none" w:sz="0" w:space="0" w:color="auto"/>
                        <w:left w:val="none" w:sz="0" w:space="0" w:color="auto"/>
                        <w:bottom w:val="none" w:sz="0" w:space="0" w:color="auto"/>
                        <w:right w:val="none" w:sz="0" w:space="0" w:color="auto"/>
                      </w:divBdr>
                      <w:divsChild>
                        <w:div w:id="630211880">
                          <w:marLeft w:val="0"/>
                          <w:marRight w:val="0"/>
                          <w:marTop w:val="0"/>
                          <w:marBottom w:val="0"/>
                          <w:divBdr>
                            <w:top w:val="none" w:sz="0" w:space="0" w:color="auto"/>
                            <w:left w:val="none" w:sz="0" w:space="0" w:color="auto"/>
                            <w:bottom w:val="none" w:sz="0" w:space="0" w:color="auto"/>
                            <w:right w:val="none" w:sz="0" w:space="0" w:color="auto"/>
                          </w:divBdr>
                          <w:divsChild>
                            <w:div w:id="112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3257">
              <w:marLeft w:val="0"/>
              <w:marRight w:val="0"/>
              <w:marTop w:val="0"/>
              <w:marBottom w:val="0"/>
              <w:divBdr>
                <w:top w:val="none" w:sz="0" w:space="0" w:color="auto"/>
                <w:left w:val="none" w:sz="0" w:space="0" w:color="auto"/>
                <w:bottom w:val="none" w:sz="0" w:space="0" w:color="auto"/>
                <w:right w:val="none" w:sz="0" w:space="0" w:color="auto"/>
              </w:divBdr>
              <w:divsChild>
                <w:div w:id="1849637210">
                  <w:marLeft w:val="0"/>
                  <w:marRight w:val="0"/>
                  <w:marTop w:val="0"/>
                  <w:marBottom w:val="0"/>
                  <w:divBdr>
                    <w:top w:val="none" w:sz="0" w:space="0" w:color="auto"/>
                    <w:left w:val="none" w:sz="0" w:space="0" w:color="auto"/>
                    <w:bottom w:val="none" w:sz="0" w:space="0" w:color="auto"/>
                    <w:right w:val="none" w:sz="0" w:space="0" w:color="auto"/>
                  </w:divBdr>
                  <w:divsChild>
                    <w:div w:id="765273090">
                      <w:marLeft w:val="1875"/>
                      <w:marRight w:val="0"/>
                      <w:marTop w:val="0"/>
                      <w:marBottom w:val="0"/>
                      <w:divBdr>
                        <w:top w:val="none" w:sz="0" w:space="0" w:color="auto"/>
                        <w:left w:val="none" w:sz="0" w:space="0" w:color="auto"/>
                        <w:bottom w:val="none" w:sz="0" w:space="0" w:color="auto"/>
                        <w:right w:val="none" w:sz="0" w:space="0" w:color="auto"/>
                      </w:divBdr>
                      <w:divsChild>
                        <w:div w:id="1569999218">
                          <w:marLeft w:val="0"/>
                          <w:marRight w:val="0"/>
                          <w:marTop w:val="0"/>
                          <w:marBottom w:val="0"/>
                          <w:divBdr>
                            <w:top w:val="none" w:sz="0" w:space="0" w:color="auto"/>
                            <w:left w:val="none" w:sz="0" w:space="0" w:color="auto"/>
                            <w:bottom w:val="none" w:sz="0" w:space="0" w:color="auto"/>
                            <w:right w:val="none" w:sz="0" w:space="0" w:color="auto"/>
                          </w:divBdr>
                          <w:divsChild>
                            <w:div w:id="1695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810">
              <w:marLeft w:val="0"/>
              <w:marRight w:val="0"/>
              <w:marTop w:val="0"/>
              <w:marBottom w:val="0"/>
              <w:divBdr>
                <w:top w:val="none" w:sz="0" w:space="0" w:color="auto"/>
                <w:left w:val="none" w:sz="0" w:space="0" w:color="auto"/>
                <w:bottom w:val="none" w:sz="0" w:space="0" w:color="auto"/>
                <w:right w:val="none" w:sz="0" w:space="0" w:color="auto"/>
              </w:divBdr>
              <w:divsChild>
                <w:div w:id="1020938191">
                  <w:marLeft w:val="0"/>
                  <w:marRight w:val="0"/>
                  <w:marTop w:val="0"/>
                  <w:marBottom w:val="0"/>
                  <w:divBdr>
                    <w:top w:val="none" w:sz="0" w:space="0" w:color="auto"/>
                    <w:left w:val="none" w:sz="0" w:space="0" w:color="auto"/>
                    <w:bottom w:val="none" w:sz="0" w:space="0" w:color="auto"/>
                    <w:right w:val="none" w:sz="0" w:space="0" w:color="auto"/>
                  </w:divBdr>
                  <w:divsChild>
                    <w:div w:id="1020856190">
                      <w:marLeft w:val="0"/>
                      <w:marRight w:val="0"/>
                      <w:marTop w:val="0"/>
                      <w:marBottom w:val="0"/>
                      <w:divBdr>
                        <w:top w:val="none" w:sz="0" w:space="0" w:color="auto"/>
                        <w:left w:val="none" w:sz="0" w:space="0" w:color="auto"/>
                        <w:bottom w:val="none" w:sz="0" w:space="0" w:color="auto"/>
                        <w:right w:val="none" w:sz="0" w:space="0" w:color="auto"/>
                      </w:divBdr>
                    </w:div>
                    <w:div w:id="2084519375">
                      <w:marLeft w:val="1875"/>
                      <w:marRight w:val="0"/>
                      <w:marTop w:val="0"/>
                      <w:marBottom w:val="0"/>
                      <w:divBdr>
                        <w:top w:val="none" w:sz="0" w:space="0" w:color="auto"/>
                        <w:left w:val="none" w:sz="0" w:space="0" w:color="auto"/>
                        <w:bottom w:val="none" w:sz="0" w:space="0" w:color="auto"/>
                        <w:right w:val="none" w:sz="0" w:space="0" w:color="auto"/>
                      </w:divBdr>
                      <w:divsChild>
                        <w:div w:id="1692536793">
                          <w:marLeft w:val="0"/>
                          <w:marRight w:val="0"/>
                          <w:marTop w:val="0"/>
                          <w:marBottom w:val="0"/>
                          <w:divBdr>
                            <w:top w:val="none" w:sz="0" w:space="0" w:color="auto"/>
                            <w:left w:val="none" w:sz="0" w:space="0" w:color="auto"/>
                            <w:bottom w:val="none" w:sz="0" w:space="0" w:color="auto"/>
                            <w:right w:val="none" w:sz="0" w:space="0" w:color="auto"/>
                          </w:divBdr>
                          <w:divsChild>
                            <w:div w:id="288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50209">
              <w:marLeft w:val="0"/>
              <w:marRight w:val="0"/>
              <w:marTop w:val="0"/>
              <w:marBottom w:val="0"/>
              <w:divBdr>
                <w:top w:val="none" w:sz="0" w:space="0" w:color="auto"/>
                <w:left w:val="none" w:sz="0" w:space="0" w:color="auto"/>
                <w:bottom w:val="none" w:sz="0" w:space="0" w:color="auto"/>
                <w:right w:val="none" w:sz="0" w:space="0" w:color="auto"/>
              </w:divBdr>
              <w:divsChild>
                <w:div w:id="611936526">
                  <w:marLeft w:val="0"/>
                  <w:marRight w:val="0"/>
                  <w:marTop w:val="0"/>
                  <w:marBottom w:val="0"/>
                  <w:divBdr>
                    <w:top w:val="none" w:sz="0" w:space="0" w:color="auto"/>
                    <w:left w:val="none" w:sz="0" w:space="0" w:color="auto"/>
                    <w:bottom w:val="none" w:sz="0" w:space="0" w:color="auto"/>
                    <w:right w:val="none" w:sz="0" w:space="0" w:color="auto"/>
                  </w:divBdr>
                  <w:divsChild>
                    <w:div w:id="256910046">
                      <w:marLeft w:val="0"/>
                      <w:marRight w:val="0"/>
                      <w:marTop w:val="0"/>
                      <w:marBottom w:val="0"/>
                      <w:divBdr>
                        <w:top w:val="none" w:sz="0" w:space="0" w:color="auto"/>
                        <w:left w:val="none" w:sz="0" w:space="0" w:color="auto"/>
                        <w:bottom w:val="none" w:sz="0" w:space="0" w:color="auto"/>
                        <w:right w:val="none" w:sz="0" w:space="0" w:color="auto"/>
                      </w:divBdr>
                    </w:div>
                    <w:div w:id="931013275">
                      <w:marLeft w:val="1875"/>
                      <w:marRight w:val="0"/>
                      <w:marTop w:val="0"/>
                      <w:marBottom w:val="0"/>
                      <w:divBdr>
                        <w:top w:val="none" w:sz="0" w:space="0" w:color="auto"/>
                        <w:left w:val="none" w:sz="0" w:space="0" w:color="auto"/>
                        <w:bottom w:val="none" w:sz="0" w:space="0" w:color="auto"/>
                        <w:right w:val="none" w:sz="0" w:space="0" w:color="auto"/>
                      </w:divBdr>
                      <w:divsChild>
                        <w:div w:id="406390162">
                          <w:marLeft w:val="0"/>
                          <w:marRight w:val="0"/>
                          <w:marTop w:val="0"/>
                          <w:marBottom w:val="0"/>
                          <w:divBdr>
                            <w:top w:val="none" w:sz="0" w:space="0" w:color="auto"/>
                            <w:left w:val="none" w:sz="0" w:space="0" w:color="auto"/>
                            <w:bottom w:val="none" w:sz="0" w:space="0" w:color="auto"/>
                            <w:right w:val="none" w:sz="0" w:space="0" w:color="auto"/>
                          </w:divBdr>
                          <w:divsChild>
                            <w:div w:id="7488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8426">
              <w:marLeft w:val="0"/>
              <w:marRight w:val="0"/>
              <w:marTop w:val="0"/>
              <w:marBottom w:val="0"/>
              <w:divBdr>
                <w:top w:val="none" w:sz="0" w:space="0" w:color="auto"/>
                <w:left w:val="none" w:sz="0" w:space="0" w:color="auto"/>
                <w:bottom w:val="none" w:sz="0" w:space="0" w:color="auto"/>
                <w:right w:val="none" w:sz="0" w:space="0" w:color="auto"/>
              </w:divBdr>
              <w:divsChild>
                <w:div w:id="1208489064">
                  <w:marLeft w:val="0"/>
                  <w:marRight w:val="0"/>
                  <w:marTop w:val="0"/>
                  <w:marBottom w:val="0"/>
                  <w:divBdr>
                    <w:top w:val="none" w:sz="0" w:space="0" w:color="auto"/>
                    <w:left w:val="none" w:sz="0" w:space="0" w:color="auto"/>
                    <w:bottom w:val="none" w:sz="0" w:space="0" w:color="auto"/>
                    <w:right w:val="none" w:sz="0" w:space="0" w:color="auto"/>
                  </w:divBdr>
                  <w:divsChild>
                    <w:div w:id="1416243441">
                      <w:marLeft w:val="1875"/>
                      <w:marRight w:val="0"/>
                      <w:marTop w:val="0"/>
                      <w:marBottom w:val="0"/>
                      <w:divBdr>
                        <w:top w:val="none" w:sz="0" w:space="0" w:color="auto"/>
                        <w:left w:val="none" w:sz="0" w:space="0" w:color="auto"/>
                        <w:bottom w:val="none" w:sz="0" w:space="0" w:color="auto"/>
                        <w:right w:val="none" w:sz="0" w:space="0" w:color="auto"/>
                      </w:divBdr>
                      <w:divsChild>
                        <w:div w:id="1651867536">
                          <w:marLeft w:val="0"/>
                          <w:marRight w:val="0"/>
                          <w:marTop w:val="0"/>
                          <w:marBottom w:val="0"/>
                          <w:divBdr>
                            <w:top w:val="none" w:sz="0" w:space="0" w:color="auto"/>
                            <w:left w:val="none" w:sz="0" w:space="0" w:color="auto"/>
                            <w:bottom w:val="none" w:sz="0" w:space="0" w:color="auto"/>
                            <w:right w:val="none" w:sz="0" w:space="0" w:color="auto"/>
                          </w:divBdr>
                          <w:divsChild>
                            <w:div w:id="10444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6177">
      <w:bodyDiv w:val="1"/>
      <w:marLeft w:val="0"/>
      <w:marRight w:val="0"/>
      <w:marTop w:val="0"/>
      <w:marBottom w:val="0"/>
      <w:divBdr>
        <w:top w:val="none" w:sz="0" w:space="0" w:color="auto"/>
        <w:left w:val="none" w:sz="0" w:space="0" w:color="auto"/>
        <w:bottom w:val="none" w:sz="0" w:space="0" w:color="auto"/>
        <w:right w:val="none" w:sz="0" w:space="0" w:color="auto"/>
      </w:divBdr>
      <w:divsChild>
        <w:div w:id="19429259">
          <w:marLeft w:val="0"/>
          <w:marRight w:val="0"/>
          <w:marTop w:val="0"/>
          <w:marBottom w:val="0"/>
          <w:divBdr>
            <w:top w:val="none" w:sz="0" w:space="0" w:color="auto"/>
            <w:left w:val="none" w:sz="0" w:space="0" w:color="auto"/>
            <w:bottom w:val="none" w:sz="0" w:space="0" w:color="auto"/>
            <w:right w:val="none" w:sz="0" w:space="0" w:color="auto"/>
          </w:divBdr>
          <w:divsChild>
            <w:div w:id="654260378">
              <w:marLeft w:val="0"/>
              <w:marRight w:val="0"/>
              <w:marTop w:val="0"/>
              <w:marBottom w:val="0"/>
              <w:divBdr>
                <w:top w:val="none" w:sz="0" w:space="0" w:color="auto"/>
                <w:left w:val="none" w:sz="0" w:space="0" w:color="auto"/>
                <w:bottom w:val="none" w:sz="0" w:space="0" w:color="auto"/>
                <w:right w:val="none" w:sz="0" w:space="0" w:color="auto"/>
              </w:divBdr>
            </w:div>
            <w:div w:id="2019233686">
              <w:marLeft w:val="1200"/>
              <w:marRight w:val="0"/>
              <w:marTop w:val="0"/>
              <w:marBottom w:val="0"/>
              <w:divBdr>
                <w:top w:val="none" w:sz="0" w:space="0" w:color="auto"/>
                <w:left w:val="none" w:sz="0" w:space="0" w:color="auto"/>
                <w:bottom w:val="none" w:sz="0" w:space="0" w:color="auto"/>
                <w:right w:val="none" w:sz="0" w:space="0" w:color="auto"/>
              </w:divBdr>
            </w:div>
          </w:divsChild>
        </w:div>
        <w:div w:id="55277111">
          <w:marLeft w:val="0"/>
          <w:marRight w:val="0"/>
          <w:marTop w:val="0"/>
          <w:marBottom w:val="0"/>
          <w:divBdr>
            <w:top w:val="none" w:sz="0" w:space="0" w:color="auto"/>
            <w:left w:val="none" w:sz="0" w:space="0" w:color="auto"/>
            <w:bottom w:val="none" w:sz="0" w:space="0" w:color="auto"/>
            <w:right w:val="none" w:sz="0" w:space="0" w:color="auto"/>
          </w:divBdr>
          <w:divsChild>
            <w:div w:id="184174967">
              <w:marLeft w:val="1200"/>
              <w:marRight w:val="0"/>
              <w:marTop w:val="0"/>
              <w:marBottom w:val="0"/>
              <w:divBdr>
                <w:top w:val="none" w:sz="0" w:space="0" w:color="auto"/>
                <w:left w:val="none" w:sz="0" w:space="0" w:color="auto"/>
                <w:bottom w:val="none" w:sz="0" w:space="0" w:color="auto"/>
                <w:right w:val="none" w:sz="0" w:space="0" w:color="auto"/>
              </w:divBdr>
            </w:div>
            <w:div w:id="1310138017">
              <w:marLeft w:val="0"/>
              <w:marRight w:val="0"/>
              <w:marTop w:val="0"/>
              <w:marBottom w:val="0"/>
              <w:divBdr>
                <w:top w:val="none" w:sz="0" w:space="0" w:color="auto"/>
                <w:left w:val="none" w:sz="0" w:space="0" w:color="auto"/>
                <w:bottom w:val="none" w:sz="0" w:space="0" w:color="auto"/>
                <w:right w:val="none" w:sz="0" w:space="0" w:color="auto"/>
              </w:divBdr>
            </w:div>
          </w:divsChild>
        </w:div>
        <w:div w:id="663896478">
          <w:marLeft w:val="0"/>
          <w:marRight w:val="0"/>
          <w:marTop w:val="0"/>
          <w:marBottom w:val="0"/>
          <w:divBdr>
            <w:top w:val="none" w:sz="0" w:space="0" w:color="auto"/>
            <w:left w:val="none" w:sz="0" w:space="0" w:color="auto"/>
            <w:bottom w:val="none" w:sz="0" w:space="0" w:color="auto"/>
            <w:right w:val="none" w:sz="0" w:space="0" w:color="auto"/>
          </w:divBdr>
          <w:divsChild>
            <w:div w:id="1104375612">
              <w:marLeft w:val="0"/>
              <w:marRight w:val="0"/>
              <w:marTop w:val="0"/>
              <w:marBottom w:val="0"/>
              <w:divBdr>
                <w:top w:val="none" w:sz="0" w:space="0" w:color="auto"/>
                <w:left w:val="none" w:sz="0" w:space="0" w:color="auto"/>
                <w:bottom w:val="none" w:sz="0" w:space="0" w:color="auto"/>
                <w:right w:val="none" w:sz="0" w:space="0" w:color="auto"/>
              </w:divBdr>
            </w:div>
            <w:div w:id="1720325860">
              <w:marLeft w:val="1875"/>
              <w:marRight w:val="0"/>
              <w:marTop w:val="0"/>
              <w:marBottom w:val="0"/>
              <w:divBdr>
                <w:top w:val="none" w:sz="0" w:space="0" w:color="auto"/>
                <w:left w:val="none" w:sz="0" w:space="0" w:color="auto"/>
                <w:bottom w:val="none" w:sz="0" w:space="0" w:color="auto"/>
                <w:right w:val="none" w:sz="0" w:space="0" w:color="auto"/>
              </w:divBdr>
              <w:divsChild>
                <w:div w:id="17892685">
                  <w:marLeft w:val="0"/>
                  <w:marRight w:val="0"/>
                  <w:marTop w:val="0"/>
                  <w:marBottom w:val="0"/>
                  <w:divBdr>
                    <w:top w:val="none" w:sz="0" w:space="0" w:color="auto"/>
                    <w:left w:val="none" w:sz="0" w:space="0" w:color="auto"/>
                    <w:bottom w:val="none" w:sz="0" w:space="0" w:color="auto"/>
                    <w:right w:val="none" w:sz="0" w:space="0" w:color="auto"/>
                  </w:divBdr>
                  <w:divsChild>
                    <w:div w:id="150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1665">
          <w:marLeft w:val="0"/>
          <w:marRight w:val="0"/>
          <w:marTop w:val="0"/>
          <w:marBottom w:val="0"/>
          <w:divBdr>
            <w:top w:val="none" w:sz="0" w:space="0" w:color="auto"/>
            <w:left w:val="none" w:sz="0" w:space="0" w:color="auto"/>
            <w:bottom w:val="none" w:sz="0" w:space="0" w:color="auto"/>
            <w:right w:val="none" w:sz="0" w:space="0" w:color="auto"/>
          </w:divBdr>
          <w:divsChild>
            <w:div w:id="322977474">
              <w:marLeft w:val="0"/>
              <w:marRight w:val="0"/>
              <w:marTop w:val="0"/>
              <w:marBottom w:val="0"/>
              <w:divBdr>
                <w:top w:val="none" w:sz="0" w:space="0" w:color="auto"/>
                <w:left w:val="none" w:sz="0" w:space="0" w:color="auto"/>
                <w:bottom w:val="none" w:sz="0" w:space="0" w:color="auto"/>
                <w:right w:val="none" w:sz="0" w:space="0" w:color="auto"/>
              </w:divBdr>
            </w:div>
            <w:div w:id="1118179759">
              <w:marLeft w:val="1200"/>
              <w:marRight w:val="0"/>
              <w:marTop w:val="0"/>
              <w:marBottom w:val="0"/>
              <w:divBdr>
                <w:top w:val="none" w:sz="0" w:space="0" w:color="auto"/>
                <w:left w:val="none" w:sz="0" w:space="0" w:color="auto"/>
                <w:bottom w:val="none" w:sz="0" w:space="0" w:color="auto"/>
                <w:right w:val="none" w:sz="0" w:space="0" w:color="auto"/>
              </w:divBdr>
            </w:div>
          </w:divsChild>
        </w:div>
        <w:div w:id="1922594679">
          <w:marLeft w:val="0"/>
          <w:marRight w:val="0"/>
          <w:marTop w:val="0"/>
          <w:marBottom w:val="0"/>
          <w:divBdr>
            <w:top w:val="none" w:sz="0" w:space="0" w:color="auto"/>
            <w:left w:val="none" w:sz="0" w:space="0" w:color="auto"/>
            <w:bottom w:val="none" w:sz="0" w:space="0" w:color="auto"/>
            <w:right w:val="none" w:sz="0" w:space="0" w:color="auto"/>
          </w:divBdr>
          <w:divsChild>
            <w:div w:id="14332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5771">
      <w:bodyDiv w:val="1"/>
      <w:marLeft w:val="0"/>
      <w:marRight w:val="0"/>
      <w:marTop w:val="0"/>
      <w:marBottom w:val="0"/>
      <w:divBdr>
        <w:top w:val="none" w:sz="0" w:space="0" w:color="auto"/>
        <w:left w:val="none" w:sz="0" w:space="0" w:color="auto"/>
        <w:bottom w:val="none" w:sz="0" w:space="0" w:color="auto"/>
        <w:right w:val="none" w:sz="0" w:space="0" w:color="auto"/>
      </w:divBdr>
      <w:divsChild>
        <w:div w:id="1059749331">
          <w:marLeft w:val="0"/>
          <w:marRight w:val="0"/>
          <w:marTop w:val="0"/>
          <w:marBottom w:val="0"/>
          <w:divBdr>
            <w:top w:val="none" w:sz="0" w:space="0" w:color="auto"/>
            <w:left w:val="none" w:sz="0" w:space="0" w:color="auto"/>
            <w:bottom w:val="none" w:sz="0" w:space="0" w:color="auto"/>
            <w:right w:val="none" w:sz="0" w:space="0" w:color="auto"/>
          </w:divBdr>
        </w:div>
        <w:div w:id="1206406441">
          <w:marLeft w:val="0"/>
          <w:marRight w:val="0"/>
          <w:marTop w:val="0"/>
          <w:marBottom w:val="0"/>
          <w:divBdr>
            <w:top w:val="none" w:sz="0" w:space="0" w:color="auto"/>
            <w:left w:val="none" w:sz="0" w:space="0" w:color="auto"/>
            <w:bottom w:val="none" w:sz="0" w:space="0" w:color="auto"/>
            <w:right w:val="none" w:sz="0" w:space="0" w:color="auto"/>
          </w:divBdr>
        </w:div>
      </w:divsChild>
    </w:div>
    <w:div w:id="1445341091">
      <w:bodyDiv w:val="1"/>
      <w:marLeft w:val="0"/>
      <w:marRight w:val="0"/>
      <w:marTop w:val="0"/>
      <w:marBottom w:val="0"/>
      <w:divBdr>
        <w:top w:val="none" w:sz="0" w:space="0" w:color="auto"/>
        <w:left w:val="none" w:sz="0" w:space="0" w:color="auto"/>
        <w:bottom w:val="none" w:sz="0" w:space="0" w:color="auto"/>
        <w:right w:val="none" w:sz="0" w:space="0" w:color="auto"/>
      </w:divBdr>
      <w:divsChild>
        <w:div w:id="232086449">
          <w:marLeft w:val="0"/>
          <w:marRight w:val="0"/>
          <w:marTop w:val="0"/>
          <w:marBottom w:val="0"/>
          <w:divBdr>
            <w:top w:val="none" w:sz="0" w:space="0" w:color="auto"/>
            <w:left w:val="none" w:sz="0" w:space="0" w:color="auto"/>
            <w:bottom w:val="none" w:sz="0" w:space="0" w:color="auto"/>
            <w:right w:val="none" w:sz="0" w:space="0" w:color="auto"/>
          </w:divBdr>
          <w:divsChild>
            <w:div w:id="88743924">
              <w:marLeft w:val="0"/>
              <w:marRight w:val="0"/>
              <w:marTop w:val="0"/>
              <w:marBottom w:val="0"/>
              <w:divBdr>
                <w:top w:val="none" w:sz="0" w:space="0" w:color="auto"/>
                <w:left w:val="none" w:sz="0" w:space="0" w:color="auto"/>
                <w:bottom w:val="none" w:sz="0" w:space="0" w:color="auto"/>
                <w:right w:val="none" w:sz="0" w:space="0" w:color="auto"/>
              </w:divBdr>
            </w:div>
            <w:div w:id="1847359110">
              <w:marLeft w:val="1875"/>
              <w:marRight w:val="0"/>
              <w:marTop w:val="0"/>
              <w:marBottom w:val="0"/>
              <w:divBdr>
                <w:top w:val="none" w:sz="0" w:space="0" w:color="auto"/>
                <w:left w:val="none" w:sz="0" w:space="0" w:color="auto"/>
                <w:bottom w:val="none" w:sz="0" w:space="0" w:color="auto"/>
                <w:right w:val="none" w:sz="0" w:space="0" w:color="auto"/>
              </w:divBdr>
              <w:divsChild>
                <w:div w:id="764156165">
                  <w:marLeft w:val="0"/>
                  <w:marRight w:val="0"/>
                  <w:marTop w:val="0"/>
                  <w:marBottom w:val="0"/>
                  <w:divBdr>
                    <w:top w:val="none" w:sz="0" w:space="0" w:color="auto"/>
                    <w:left w:val="none" w:sz="0" w:space="0" w:color="auto"/>
                    <w:bottom w:val="none" w:sz="0" w:space="0" w:color="auto"/>
                    <w:right w:val="none" w:sz="0" w:space="0" w:color="auto"/>
                  </w:divBdr>
                  <w:divsChild>
                    <w:div w:id="18004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7814">
          <w:marLeft w:val="0"/>
          <w:marRight w:val="0"/>
          <w:marTop w:val="0"/>
          <w:marBottom w:val="0"/>
          <w:divBdr>
            <w:top w:val="none" w:sz="0" w:space="0" w:color="auto"/>
            <w:left w:val="none" w:sz="0" w:space="0" w:color="auto"/>
            <w:bottom w:val="none" w:sz="0" w:space="0" w:color="auto"/>
            <w:right w:val="none" w:sz="0" w:space="0" w:color="auto"/>
          </w:divBdr>
          <w:divsChild>
            <w:div w:id="1683239870">
              <w:marLeft w:val="0"/>
              <w:marRight w:val="0"/>
              <w:marTop w:val="0"/>
              <w:marBottom w:val="0"/>
              <w:divBdr>
                <w:top w:val="none" w:sz="0" w:space="0" w:color="auto"/>
                <w:left w:val="none" w:sz="0" w:space="0" w:color="auto"/>
                <w:bottom w:val="none" w:sz="0" w:space="0" w:color="auto"/>
                <w:right w:val="none" w:sz="0" w:space="0" w:color="auto"/>
              </w:divBdr>
            </w:div>
          </w:divsChild>
        </w:div>
        <w:div w:id="787939501">
          <w:marLeft w:val="0"/>
          <w:marRight w:val="0"/>
          <w:marTop w:val="0"/>
          <w:marBottom w:val="0"/>
          <w:divBdr>
            <w:top w:val="none" w:sz="0" w:space="0" w:color="auto"/>
            <w:left w:val="none" w:sz="0" w:space="0" w:color="auto"/>
            <w:bottom w:val="none" w:sz="0" w:space="0" w:color="auto"/>
            <w:right w:val="none" w:sz="0" w:space="0" w:color="auto"/>
          </w:divBdr>
          <w:divsChild>
            <w:div w:id="596138278">
              <w:marLeft w:val="1875"/>
              <w:marRight w:val="0"/>
              <w:marTop w:val="0"/>
              <w:marBottom w:val="0"/>
              <w:divBdr>
                <w:top w:val="none" w:sz="0" w:space="0" w:color="auto"/>
                <w:left w:val="none" w:sz="0" w:space="0" w:color="auto"/>
                <w:bottom w:val="none" w:sz="0" w:space="0" w:color="auto"/>
                <w:right w:val="none" w:sz="0" w:space="0" w:color="auto"/>
              </w:divBdr>
              <w:divsChild>
                <w:div w:id="1483237721">
                  <w:marLeft w:val="0"/>
                  <w:marRight w:val="0"/>
                  <w:marTop w:val="0"/>
                  <w:marBottom w:val="0"/>
                  <w:divBdr>
                    <w:top w:val="none" w:sz="0" w:space="0" w:color="auto"/>
                    <w:left w:val="none" w:sz="0" w:space="0" w:color="auto"/>
                    <w:bottom w:val="none" w:sz="0" w:space="0" w:color="auto"/>
                    <w:right w:val="none" w:sz="0" w:space="0" w:color="auto"/>
                  </w:divBdr>
                  <w:divsChild>
                    <w:div w:id="3797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537">
              <w:marLeft w:val="0"/>
              <w:marRight w:val="0"/>
              <w:marTop w:val="0"/>
              <w:marBottom w:val="0"/>
              <w:divBdr>
                <w:top w:val="none" w:sz="0" w:space="0" w:color="auto"/>
                <w:left w:val="none" w:sz="0" w:space="0" w:color="auto"/>
                <w:bottom w:val="none" w:sz="0" w:space="0" w:color="auto"/>
                <w:right w:val="none" w:sz="0" w:space="0" w:color="auto"/>
              </w:divBdr>
            </w:div>
          </w:divsChild>
        </w:div>
        <w:div w:id="1227692107">
          <w:marLeft w:val="0"/>
          <w:marRight w:val="0"/>
          <w:marTop w:val="0"/>
          <w:marBottom w:val="0"/>
          <w:divBdr>
            <w:top w:val="none" w:sz="0" w:space="0" w:color="auto"/>
            <w:left w:val="none" w:sz="0" w:space="0" w:color="auto"/>
            <w:bottom w:val="none" w:sz="0" w:space="0" w:color="auto"/>
            <w:right w:val="none" w:sz="0" w:space="0" w:color="auto"/>
          </w:divBdr>
          <w:divsChild>
            <w:div w:id="373116684">
              <w:marLeft w:val="0"/>
              <w:marRight w:val="0"/>
              <w:marTop w:val="0"/>
              <w:marBottom w:val="0"/>
              <w:divBdr>
                <w:top w:val="none" w:sz="0" w:space="0" w:color="auto"/>
                <w:left w:val="none" w:sz="0" w:space="0" w:color="auto"/>
                <w:bottom w:val="none" w:sz="0" w:space="0" w:color="auto"/>
                <w:right w:val="none" w:sz="0" w:space="0" w:color="auto"/>
              </w:divBdr>
            </w:div>
            <w:div w:id="1497116183">
              <w:marLeft w:val="1875"/>
              <w:marRight w:val="0"/>
              <w:marTop w:val="0"/>
              <w:marBottom w:val="0"/>
              <w:divBdr>
                <w:top w:val="none" w:sz="0" w:space="0" w:color="auto"/>
                <w:left w:val="none" w:sz="0" w:space="0" w:color="auto"/>
                <w:bottom w:val="none" w:sz="0" w:space="0" w:color="auto"/>
                <w:right w:val="none" w:sz="0" w:space="0" w:color="auto"/>
              </w:divBdr>
              <w:divsChild>
                <w:div w:id="1937901798">
                  <w:marLeft w:val="0"/>
                  <w:marRight w:val="0"/>
                  <w:marTop w:val="0"/>
                  <w:marBottom w:val="0"/>
                  <w:divBdr>
                    <w:top w:val="none" w:sz="0" w:space="0" w:color="auto"/>
                    <w:left w:val="none" w:sz="0" w:space="0" w:color="auto"/>
                    <w:bottom w:val="none" w:sz="0" w:space="0" w:color="auto"/>
                    <w:right w:val="none" w:sz="0" w:space="0" w:color="auto"/>
                  </w:divBdr>
                  <w:divsChild>
                    <w:div w:id="4828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6787">
          <w:marLeft w:val="0"/>
          <w:marRight w:val="0"/>
          <w:marTop w:val="0"/>
          <w:marBottom w:val="0"/>
          <w:divBdr>
            <w:top w:val="none" w:sz="0" w:space="0" w:color="auto"/>
            <w:left w:val="none" w:sz="0" w:space="0" w:color="auto"/>
            <w:bottom w:val="none" w:sz="0" w:space="0" w:color="auto"/>
            <w:right w:val="none" w:sz="0" w:space="0" w:color="auto"/>
          </w:divBdr>
          <w:divsChild>
            <w:div w:id="767120076">
              <w:marLeft w:val="1875"/>
              <w:marRight w:val="0"/>
              <w:marTop w:val="0"/>
              <w:marBottom w:val="0"/>
              <w:divBdr>
                <w:top w:val="none" w:sz="0" w:space="0" w:color="auto"/>
                <w:left w:val="none" w:sz="0" w:space="0" w:color="auto"/>
                <w:bottom w:val="none" w:sz="0" w:space="0" w:color="auto"/>
                <w:right w:val="none" w:sz="0" w:space="0" w:color="auto"/>
              </w:divBdr>
              <w:divsChild>
                <w:div w:id="417757120">
                  <w:marLeft w:val="0"/>
                  <w:marRight w:val="0"/>
                  <w:marTop w:val="0"/>
                  <w:marBottom w:val="0"/>
                  <w:divBdr>
                    <w:top w:val="none" w:sz="0" w:space="0" w:color="auto"/>
                    <w:left w:val="none" w:sz="0" w:space="0" w:color="auto"/>
                    <w:bottom w:val="none" w:sz="0" w:space="0" w:color="auto"/>
                    <w:right w:val="none" w:sz="0" w:space="0" w:color="auto"/>
                  </w:divBdr>
                  <w:divsChild>
                    <w:div w:id="844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3500">
      <w:bodyDiv w:val="1"/>
      <w:marLeft w:val="0"/>
      <w:marRight w:val="0"/>
      <w:marTop w:val="0"/>
      <w:marBottom w:val="0"/>
      <w:divBdr>
        <w:top w:val="none" w:sz="0" w:space="0" w:color="auto"/>
        <w:left w:val="none" w:sz="0" w:space="0" w:color="auto"/>
        <w:bottom w:val="none" w:sz="0" w:space="0" w:color="auto"/>
        <w:right w:val="none" w:sz="0" w:space="0" w:color="auto"/>
      </w:divBdr>
      <w:divsChild>
        <w:div w:id="78138460">
          <w:marLeft w:val="0"/>
          <w:marRight w:val="0"/>
          <w:marTop w:val="0"/>
          <w:marBottom w:val="0"/>
          <w:divBdr>
            <w:top w:val="none" w:sz="0" w:space="0" w:color="auto"/>
            <w:left w:val="none" w:sz="0" w:space="0" w:color="auto"/>
            <w:bottom w:val="none" w:sz="0" w:space="0" w:color="auto"/>
            <w:right w:val="none" w:sz="0" w:space="0" w:color="auto"/>
          </w:divBdr>
        </w:div>
        <w:div w:id="109084145">
          <w:marLeft w:val="0"/>
          <w:marRight w:val="0"/>
          <w:marTop w:val="0"/>
          <w:marBottom w:val="0"/>
          <w:divBdr>
            <w:top w:val="none" w:sz="0" w:space="0" w:color="auto"/>
            <w:left w:val="none" w:sz="0" w:space="0" w:color="auto"/>
            <w:bottom w:val="none" w:sz="0" w:space="0" w:color="auto"/>
            <w:right w:val="none" w:sz="0" w:space="0" w:color="auto"/>
          </w:divBdr>
        </w:div>
        <w:div w:id="256520366">
          <w:marLeft w:val="0"/>
          <w:marRight w:val="0"/>
          <w:marTop w:val="0"/>
          <w:marBottom w:val="0"/>
          <w:divBdr>
            <w:top w:val="none" w:sz="0" w:space="0" w:color="auto"/>
            <w:left w:val="none" w:sz="0" w:space="0" w:color="auto"/>
            <w:bottom w:val="none" w:sz="0" w:space="0" w:color="auto"/>
            <w:right w:val="none" w:sz="0" w:space="0" w:color="auto"/>
          </w:divBdr>
        </w:div>
        <w:div w:id="316803406">
          <w:marLeft w:val="0"/>
          <w:marRight w:val="0"/>
          <w:marTop w:val="0"/>
          <w:marBottom w:val="0"/>
          <w:divBdr>
            <w:top w:val="none" w:sz="0" w:space="0" w:color="auto"/>
            <w:left w:val="none" w:sz="0" w:space="0" w:color="auto"/>
            <w:bottom w:val="none" w:sz="0" w:space="0" w:color="auto"/>
            <w:right w:val="none" w:sz="0" w:space="0" w:color="auto"/>
          </w:divBdr>
        </w:div>
        <w:div w:id="351153731">
          <w:marLeft w:val="0"/>
          <w:marRight w:val="0"/>
          <w:marTop w:val="0"/>
          <w:marBottom w:val="0"/>
          <w:divBdr>
            <w:top w:val="none" w:sz="0" w:space="0" w:color="auto"/>
            <w:left w:val="none" w:sz="0" w:space="0" w:color="auto"/>
            <w:bottom w:val="none" w:sz="0" w:space="0" w:color="auto"/>
            <w:right w:val="none" w:sz="0" w:space="0" w:color="auto"/>
          </w:divBdr>
        </w:div>
        <w:div w:id="375813132">
          <w:marLeft w:val="0"/>
          <w:marRight w:val="0"/>
          <w:marTop w:val="0"/>
          <w:marBottom w:val="0"/>
          <w:divBdr>
            <w:top w:val="none" w:sz="0" w:space="0" w:color="auto"/>
            <w:left w:val="none" w:sz="0" w:space="0" w:color="auto"/>
            <w:bottom w:val="none" w:sz="0" w:space="0" w:color="auto"/>
            <w:right w:val="none" w:sz="0" w:space="0" w:color="auto"/>
          </w:divBdr>
        </w:div>
        <w:div w:id="400250046">
          <w:marLeft w:val="0"/>
          <w:marRight w:val="0"/>
          <w:marTop w:val="0"/>
          <w:marBottom w:val="0"/>
          <w:divBdr>
            <w:top w:val="none" w:sz="0" w:space="0" w:color="auto"/>
            <w:left w:val="none" w:sz="0" w:space="0" w:color="auto"/>
            <w:bottom w:val="none" w:sz="0" w:space="0" w:color="auto"/>
            <w:right w:val="none" w:sz="0" w:space="0" w:color="auto"/>
          </w:divBdr>
        </w:div>
        <w:div w:id="429161968">
          <w:marLeft w:val="0"/>
          <w:marRight w:val="0"/>
          <w:marTop w:val="0"/>
          <w:marBottom w:val="0"/>
          <w:divBdr>
            <w:top w:val="none" w:sz="0" w:space="0" w:color="auto"/>
            <w:left w:val="none" w:sz="0" w:space="0" w:color="auto"/>
            <w:bottom w:val="none" w:sz="0" w:space="0" w:color="auto"/>
            <w:right w:val="none" w:sz="0" w:space="0" w:color="auto"/>
          </w:divBdr>
        </w:div>
        <w:div w:id="456678921">
          <w:marLeft w:val="0"/>
          <w:marRight w:val="0"/>
          <w:marTop w:val="0"/>
          <w:marBottom w:val="0"/>
          <w:divBdr>
            <w:top w:val="none" w:sz="0" w:space="0" w:color="auto"/>
            <w:left w:val="none" w:sz="0" w:space="0" w:color="auto"/>
            <w:bottom w:val="none" w:sz="0" w:space="0" w:color="auto"/>
            <w:right w:val="none" w:sz="0" w:space="0" w:color="auto"/>
          </w:divBdr>
        </w:div>
        <w:div w:id="482508648">
          <w:marLeft w:val="0"/>
          <w:marRight w:val="0"/>
          <w:marTop w:val="0"/>
          <w:marBottom w:val="0"/>
          <w:divBdr>
            <w:top w:val="none" w:sz="0" w:space="0" w:color="auto"/>
            <w:left w:val="none" w:sz="0" w:space="0" w:color="auto"/>
            <w:bottom w:val="none" w:sz="0" w:space="0" w:color="auto"/>
            <w:right w:val="none" w:sz="0" w:space="0" w:color="auto"/>
          </w:divBdr>
        </w:div>
        <w:div w:id="500312970">
          <w:marLeft w:val="0"/>
          <w:marRight w:val="0"/>
          <w:marTop w:val="0"/>
          <w:marBottom w:val="0"/>
          <w:divBdr>
            <w:top w:val="none" w:sz="0" w:space="0" w:color="auto"/>
            <w:left w:val="none" w:sz="0" w:space="0" w:color="auto"/>
            <w:bottom w:val="none" w:sz="0" w:space="0" w:color="auto"/>
            <w:right w:val="none" w:sz="0" w:space="0" w:color="auto"/>
          </w:divBdr>
        </w:div>
        <w:div w:id="500972008">
          <w:marLeft w:val="0"/>
          <w:marRight w:val="0"/>
          <w:marTop w:val="0"/>
          <w:marBottom w:val="0"/>
          <w:divBdr>
            <w:top w:val="none" w:sz="0" w:space="0" w:color="auto"/>
            <w:left w:val="none" w:sz="0" w:space="0" w:color="auto"/>
            <w:bottom w:val="none" w:sz="0" w:space="0" w:color="auto"/>
            <w:right w:val="none" w:sz="0" w:space="0" w:color="auto"/>
          </w:divBdr>
        </w:div>
        <w:div w:id="553544915">
          <w:marLeft w:val="0"/>
          <w:marRight w:val="0"/>
          <w:marTop w:val="0"/>
          <w:marBottom w:val="0"/>
          <w:divBdr>
            <w:top w:val="none" w:sz="0" w:space="0" w:color="auto"/>
            <w:left w:val="none" w:sz="0" w:space="0" w:color="auto"/>
            <w:bottom w:val="none" w:sz="0" w:space="0" w:color="auto"/>
            <w:right w:val="none" w:sz="0" w:space="0" w:color="auto"/>
          </w:divBdr>
        </w:div>
        <w:div w:id="596256697">
          <w:marLeft w:val="0"/>
          <w:marRight w:val="0"/>
          <w:marTop w:val="0"/>
          <w:marBottom w:val="0"/>
          <w:divBdr>
            <w:top w:val="none" w:sz="0" w:space="0" w:color="auto"/>
            <w:left w:val="none" w:sz="0" w:space="0" w:color="auto"/>
            <w:bottom w:val="none" w:sz="0" w:space="0" w:color="auto"/>
            <w:right w:val="none" w:sz="0" w:space="0" w:color="auto"/>
          </w:divBdr>
        </w:div>
        <w:div w:id="685601649">
          <w:marLeft w:val="0"/>
          <w:marRight w:val="0"/>
          <w:marTop w:val="0"/>
          <w:marBottom w:val="0"/>
          <w:divBdr>
            <w:top w:val="none" w:sz="0" w:space="0" w:color="auto"/>
            <w:left w:val="none" w:sz="0" w:space="0" w:color="auto"/>
            <w:bottom w:val="none" w:sz="0" w:space="0" w:color="auto"/>
            <w:right w:val="none" w:sz="0" w:space="0" w:color="auto"/>
          </w:divBdr>
        </w:div>
        <w:div w:id="696079199">
          <w:marLeft w:val="0"/>
          <w:marRight w:val="0"/>
          <w:marTop w:val="0"/>
          <w:marBottom w:val="0"/>
          <w:divBdr>
            <w:top w:val="none" w:sz="0" w:space="0" w:color="auto"/>
            <w:left w:val="none" w:sz="0" w:space="0" w:color="auto"/>
            <w:bottom w:val="none" w:sz="0" w:space="0" w:color="auto"/>
            <w:right w:val="none" w:sz="0" w:space="0" w:color="auto"/>
          </w:divBdr>
        </w:div>
        <w:div w:id="715590094">
          <w:marLeft w:val="0"/>
          <w:marRight w:val="0"/>
          <w:marTop w:val="0"/>
          <w:marBottom w:val="0"/>
          <w:divBdr>
            <w:top w:val="none" w:sz="0" w:space="0" w:color="auto"/>
            <w:left w:val="none" w:sz="0" w:space="0" w:color="auto"/>
            <w:bottom w:val="none" w:sz="0" w:space="0" w:color="auto"/>
            <w:right w:val="none" w:sz="0" w:space="0" w:color="auto"/>
          </w:divBdr>
        </w:div>
        <w:div w:id="758719382">
          <w:marLeft w:val="0"/>
          <w:marRight w:val="0"/>
          <w:marTop w:val="0"/>
          <w:marBottom w:val="0"/>
          <w:divBdr>
            <w:top w:val="none" w:sz="0" w:space="0" w:color="auto"/>
            <w:left w:val="none" w:sz="0" w:space="0" w:color="auto"/>
            <w:bottom w:val="none" w:sz="0" w:space="0" w:color="auto"/>
            <w:right w:val="none" w:sz="0" w:space="0" w:color="auto"/>
          </w:divBdr>
        </w:div>
        <w:div w:id="848526253">
          <w:marLeft w:val="0"/>
          <w:marRight w:val="0"/>
          <w:marTop w:val="0"/>
          <w:marBottom w:val="0"/>
          <w:divBdr>
            <w:top w:val="none" w:sz="0" w:space="0" w:color="auto"/>
            <w:left w:val="none" w:sz="0" w:space="0" w:color="auto"/>
            <w:bottom w:val="none" w:sz="0" w:space="0" w:color="auto"/>
            <w:right w:val="none" w:sz="0" w:space="0" w:color="auto"/>
          </w:divBdr>
        </w:div>
        <w:div w:id="902639463">
          <w:marLeft w:val="0"/>
          <w:marRight w:val="0"/>
          <w:marTop w:val="0"/>
          <w:marBottom w:val="0"/>
          <w:divBdr>
            <w:top w:val="none" w:sz="0" w:space="0" w:color="auto"/>
            <w:left w:val="none" w:sz="0" w:space="0" w:color="auto"/>
            <w:bottom w:val="none" w:sz="0" w:space="0" w:color="auto"/>
            <w:right w:val="none" w:sz="0" w:space="0" w:color="auto"/>
          </w:divBdr>
        </w:div>
        <w:div w:id="945845993">
          <w:marLeft w:val="0"/>
          <w:marRight w:val="0"/>
          <w:marTop w:val="0"/>
          <w:marBottom w:val="0"/>
          <w:divBdr>
            <w:top w:val="none" w:sz="0" w:space="0" w:color="auto"/>
            <w:left w:val="none" w:sz="0" w:space="0" w:color="auto"/>
            <w:bottom w:val="none" w:sz="0" w:space="0" w:color="auto"/>
            <w:right w:val="none" w:sz="0" w:space="0" w:color="auto"/>
          </w:divBdr>
        </w:div>
        <w:div w:id="983579353">
          <w:marLeft w:val="0"/>
          <w:marRight w:val="0"/>
          <w:marTop w:val="0"/>
          <w:marBottom w:val="0"/>
          <w:divBdr>
            <w:top w:val="none" w:sz="0" w:space="0" w:color="auto"/>
            <w:left w:val="none" w:sz="0" w:space="0" w:color="auto"/>
            <w:bottom w:val="none" w:sz="0" w:space="0" w:color="auto"/>
            <w:right w:val="none" w:sz="0" w:space="0" w:color="auto"/>
          </w:divBdr>
        </w:div>
        <w:div w:id="993530073">
          <w:marLeft w:val="0"/>
          <w:marRight w:val="0"/>
          <w:marTop w:val="0"/>
          <w:marBottom w:val="0"/>
          <w:divBdr>
            <w:top w:val="none" w:sz="0" w:space="0" w:color="auto"/>
            <w:left w:val="none" w:sz="0" w:space="0" w:color="auto"/>
            <w:bottom w:val="none" w:sz="0" w:space="0" w:color="auto"/>
            <w:right w:val="none" w:sz="0" w:space="0" w:color="auto"/>
          </w:divBdr>
        </w:div>
        <w:div w:id="1023291214">
          <w:marLeft w:val="0"/>
          <w:marRight w:val="0"/>
          <w:marTop w:val="0"/>
          <w:marBottom w:val="0"/>
          <w:divBdr>
            <w:top w:val="none" w:sz="0" w:space="0" w:color="auto"/>
            <w:left w:val="none" w:sz="0" w:space="0" w:color="auto"/>
            <w:bottom w:val="none" w:sz="0" w:space="0" w:color="auto"/>
            <w:right w:val="none" w:sz="0" w:space="0" w:color="auto"/>
          </w:divBdr>
        </w:div>
        <w:div w:id="1207328262">
          <w:marLeft w:val="0"/>
          <w:marRight w:val="0"/>
          <w:marTop w:val="0"/>
          <w:marBottom w:val="0"/>
          <w:divBdr>
            <w:top w:val="none" w:sz="0" w:space="0" w:color="auto"/>
            <w:left w:val="none" w:sz="0" w:space="0" w:color="auto"/>
            <w:bottom w:val="none" w:sz="0" w:space="0" w:color="auto"/>
            <w:right w:val="none" w:sz="0" w:space="0" w:color="auto"/>
          </w:divBdr>
        </w:div>
        <w:div w:id="1247689367">
          <w:marLeft w:val="0"/>
          <w:marRight w:val="0"/>
          <w:marTop w:val="0"/>
          <w:marBottom w:val="0"/>
          <w:divBdr>
            <w:top w:val="none" w:sz="0" w:space="0" w:color="auto"/>
            <w:left w:val="none" w:sz="0" w:space="0" w:color="auto"/>
            <w:bottom w:val="none" w:sz="0" w:space="0" w:color="auto"/>
            <w:right w:val="none" w:sz="0" w:space="0" w:color="auto"/>
          </w:divBdr>
        </w:div>
        <w:div w:id="1304887440">
          <w:marLeft w:val="0"/>
          <w:marRight w:val="0"/>
          <w:marTop w:val="0"/>
          <w:marBottom w:val="0"/>
          <w:divBdr>
            <w:top w:val="none" w:sz="0" w:space="0" w:color="auto"/>
            <w:left w:val="none" w:sz="0" w:space="0" w:color="auto"/>
            <w:bottom w:val="none" w:sz="0" w:space="0" w:color="auto"/>
            <w:right w:val="none" w:sz="0" w:space="0" w:color="auto"/>
          </w:divBdr>
        </w:div>
        <w:div w:id="1316452797">
          <w:marLeft w:val="0"/>
          <w:marRight w:val="0"/>
          <w:marTop w:val="0"/>
          <w:marBottom w:val="0"/>
          <w:divBdr>
            <w:top w:val="none" w:sz="0" w:space="0" w:color="auto"/>
            <w:left w:val="none" w:sz="0" w:space="0" w:color="auto"/>
            <w:bottom w:val="none" w:sz="0" w:space="0" w:color="auto"/>
            <w:right w:val="none" w:sz="0" w:space="0" w:color="auto"/>
          </w:divBdr>
        </w:div>
        <w:div w:id="1422681061">
          <w:marLeft w:val="0"/>
          <w:marRight w:val="0"/>
          <w:marTop w:val="0"/>
          <w:marBottom w:val="0"/>
          <w:divBdr>
            <w:top w:val="none" w:sz="0" w:space="0" w:color="auto"/>
            <w:left w:val="none" w:sz="0" w:space="0" w:color="auto"/>
            <w:bottom w:val="none" w:sz="0" w:space="0" w:color="auto"/>
            <w:right w:val="none" w:sz="0" w:space="0" w:color="auto"/>
          </w:divBdr>
        </w:div>
        <w:div w:id="1474256136">
          <w:marLeft w:val="0"/>
          <w:marRight w:val="0"/>
          <w:marTop w:val="0"/>
          <w:marBottom w:val="0"/>
          <w:divBdr>
            <w:top w:val="none" w:sz="0" w:space="0" w:color="auto"/>
            <w:left w:val="none" w:sz="0" w:space="0" w:color="auto"/>
            <w:bottom w:val="none" w:sz="0" w:space="0" w:color="auto"/>
            <w:right w:val="none" w:sz="0" w:space="0" w:color="auto"/>
          </w:divBdr>
        </w:div>
        <w:div w:id="1525436976">
          <w:marLeft w:val="0"/>
          <w:marRight w:val="0"/>
          <w:marTop w:val="0"/>
          <w:marBottom w:val="0"/>
          <w:divBdr>
            <w:top w:val="none" w:sz="0" w:space="0" w:color="auto"/>
            <w:left w:val="none" w:sz="0" w:space="0" w:color="auto"/>
            <w:bottom w:val="none" w:sz="0" w:space="0" w:color="auto"/>
            <w:right w:val="none" w:sz="0" w:space="0" w:color="auto"/>
          </w:divBdr>
        </w:div>
        <w:div w:id="1540122994">
          <w:marLeft w:val="0"/>
          <w:marRight w:val="0"/>
          <w:marTop w:val="0"/>
          <w:marBottom w:val="0"/>
          <w:divBdr>
            <w:top w:val="none" w:sz="0" w:space="0" w:color="auto"/>
            <w:left w:val="none" w:sz="0" w:space="0" w:color="auto"/>
            <w:bottom w:val="none" w:sz="0" w:space="0" w:color="auto"/>
            <w:right w:val="none" w:sz="0" w:space="0" w:color="auto"/>
          </w:divBdr>
        </w:div>
        <w:div w:id="1569922244">
          <w:marLeft w:val="0"/>
          <w:marRight w:val="0"/>
          <w:marTop w:val="0"/>
          <w:marBottom w:val="0"/>
          <w:divBdr>
            <w:top w:val="none" w:sz="0" w:space="0" w:color="auto"/>
            <w:left w:val="none" w:sz="0" w:space="0" w:color="auto"/>
            <w:bottom w:val="none" w:sz="0" w:space="0" w:color="auto"/>
            <w:right w:val="none" w:sz="0" w:space="0" w:color="auto"/>
          </w:divBdr>
        </w:div>
        <w:div w:id="1626547003">
          <w:marLeft w:val="0"/>
          <w:marRight w:val="0"/>
          <w:marTop w:val="0"/>
          <w:marBottom w:val="0"/>
          <w:divBdr>
            <w:top w:val="none" w:sz="0" w:space="0" w:color="auto"/>
            <w:left w:val="none" w:sz="0" w:space="0" w:color="auto"/>
            <w:bottom w:val="none" w:sz="0" w:space="0" w:color="auto"/>
            <w:right w:val="none" w:sz="0" w:space="0" w:color="auto"/>
          </w:divBdr>
        </w:div>
        <w:div w:id="1654142577">
          <w:marLeft w:val="0"/>
          <w:marRight w:val="0"/>
          <w:marTop w:val="0"/>
          <w:marBottom w:val="0"/>
          <w:divBdr>
            <w:top w:val="none" w:sz="0" w:space="0" w:color="auto"/>
            <w:left w:val="none" w:sz="0" w:space="0" w:color="auto"/>
            <w:bottom w:val="none" w:sz="0" w:space="0" w:color="auto"/>
            <w:right w:val="none" w:sz="0" w:space="0" w:color="auto"/>
          </w:divBdr>
        </w:div>
        <w:div w:id="1721435402">
          <w:marLeft w:val="0"/>
          <w:marRight w:val="0"/>
          <w:marTop w:val="0"/>
          <w:marBottom w:val="0"/>
          <w:divBdr>
            <w:top w:val="none" w:sz="0" w:space="0" w:color="auto"/>
            <w:left w:val="none" w:sz="0" w:space="0" w:color="auto"/>
            <w:bottom w:val="none" w:sz="0" w:space="0" w:color="auto"/>
            <w:right w:val="none" w:sz="0" w:space="0" w:color="auto"/>
          </w:divBdr>
        </w:div>
        <w:div w:id="1788232364">
          <w:marLeft w:val="0"/>
          <w:marRight w:val="0"/>
          <w:marTop w:val="0"/>
          <w:marBottom w:val="0"/>
          <w:divBdr>
            <w:top w:val="none" w:sz="0" w:space="0" w:color="auto"/>
            <w:left w:val="none" w:sz="0" w:space="0" w:color="auto"/>
            <w:bottom w:val="none" w:sz="0" w:space="0" w:color="auto"/>
            <w:right w:val="none" w:sz="0" w:space="0" w:color="auto"/>
          </w:divBdr>
        </w:div>
        <w:div w:id="1802382856">
          <w:marLeft w:val="0"/>
          <w:marRight w:val="0"/>
          <w:marTop w:val="0"/>
          <w:marBottom w:val="0"/>
          <w:divBdr>
            <w:top w:val="none" w:sz="0" w:space="0" w:color="auto"/>
            <w:left w:val="none" w:sz="0" w:space="0" w:color="auto"/>
            <w:bottom w:val="none" w:sz="0" w:space="0" w:color="auto"/>
            <w:right w:val="none" w:sz="0" w:space="0" w:color="auto"/>
          </w:divBdr>
        </w:div>
        <w:div w:id="1858109156">
          <w:marLeft w:val="0"/>
          <w:marRight w:val="0"/>
          <w:marTop w:val="0"/>
          <w:marBottom w:val="0"/>
          <w:divBdr>
            <w:top w:val="none" w:sz="0" w:space="0" w:color="auto"/>
            <w:left w:val="none" w:sz="0" w:space="0" w:color="auto"/>
            <w:bottom w:val="none" w:sz="0" w:space="0" w:color="auto"/>
            <w:right w:val="none" w:sz="0" w:space="0" w:color="auto"/>
          </w:divBdr>
        </w:div>
        <w:div w:id="1896551614">
          <w:marLeft w:val="0"/>
          <w:marRight w:val="0"/>
          <w:marTop w:val="0"/>
          <w:marBottom w:val="0"/>
          <w:divBdr>
            <w:top w:val="none" w:sz="0" w:space="0" w:color="auto"/>
            <w:left w:val="none" w:sz="0" w:space="0" w:color="auto"/>
            <w:bottom w:val="none" w:sz="0" w:space="0" w:color="auto"/>
            <w:right w:val="none" w:sz="0" w:space="0" w:color="auto"/>
          </w:divBdr>
        </w:div>
        <w:div w:id="1996446955">
          <w:marLeft w:val="0"/>
          <w:marRight w:val="0"/>
          <w:marTop w:val="0"/>
          <w:marBottom w:val="0"/>
          <w:divBdr>
            <w:top w:val="none" w:sz="0" w:space="0" w:color="auto"/>
            <w:left w:val="none" w:sz="0" w:space="0" w:color="auto"/>
            <w:bottom w:val="none" w:sz="0" w:space="0" w:color="auto"/>
            <w:right w:val="none" w:sz="0" w:space="0" w:color="auto"/>
          </w:divBdr>
        </w:div>
        <w:div w:id="2017805091">
          <w:marLeft w:val="0"/>
          <w:marRight w:val="0"/>
          <w:marTop w:val="0"/>
          <w:marBottom w:val="0"/>
          <w:divBdr>
            <w:top w:val="none" w:sz="0" w:space="0" w:color="auto"/>
            <w:left w:val="none" w:sz="0" w:space="0" w:color="auto"/>
            <w:bottom w:val="none" w:sz="0" w:space="0" w:color="auto"/>
            <w:right w:val="none" w:sz="0" w:space="0" w:color="auto"/>
          </w:divBdr>
        </w:div>
        <w:div w:id="2051224285">
          <w:marLeft w:val="0"/>
          <w:marRight w:val="0"/>
          <w:marTop w:val="0"/>
          <w:marBottom w:val="0"/>
          <w:divBdr>
            <w:top w:val="none" w:sz="0" w:space="0" w:color="auto"/>
            <w:left w:val="none" w:sz="0" w:space="0" w:color="auto"/>
            <w:bottom w:val="none" w:sz="0" w:space="0" w:color="auto"/>
            <w:right w:val="none" w:sz="0" w:space="0" w:color="auto"/>
          </w:divBdr>
        </w:div>
        <w:div w:id="2058628398">
          <w:marLeft w:val="0"/>
          <w:marRight w:val="0"/>
          <w:marTop w:val="0"/>
          <w:marBottom w:val="0"/>
          <w:divBdr>
            <w:top w:val="none" w:sz="0" w:space="0" w:color="auto"/>
            <w:left w:val="none" w:sz="0" w:space="0" w:color="auto"/>
            <w:bottom w:val="none" w:sz="0" w:space="0" w:color="auto"/>
            <w:right w:val="none" w:sz="0" w:space="0" w:color="auto"/>
          </w:divBdr>
        </w:div>
        <w:div w:id="2067408422">
          <w:marLeft w:val="0"/>
          <w:marRight w:val="0"/>
          <w:marTop w:val="0"/>
          <w:marBottom w:val="0"/>
          <w:divBdr>
            <w:top w:val="none" w:sz="0" w:space="0" w:color="auto"/>
            <w:left w:val="none" w:sz="0" w:space="0" w:color="auto"/>
            <w:bottom w:val="none" w:sz="0" w:space="0" w:color="auto"/>
            <w:right w:val="none" w:sz="0" w:space="0" w:color="auto"/>
          </w:divBdr>
        </w:div>
        <w:div w:id="2126269228">
          <w:marLeft w:val="0"/>
          <w:marRight w:val="0"/>
          <w:marTop w:val="0"/>
          <w:marBottom w:val="0"/>
          <w:divBdr>
            <w:top w:val="none" w:sz="0" w:space="0" w:color="auto"/>
            <w:left w:val="none" w:sz="0" w:space="0" w:color="auto"/>
            <w:bottom w:val="none" w:sz="0" w:space="0" w:color="auto"/>
            <w:right w:val="none" w:sz="0" w:space="0" w:color="auto"/>
          </w:divBdr>
        </w:div>
        <w:div w:id="2135825404">
          <w:marLeft w:val="0"/>
          <w:marRight w:val="0"/>
          <w:marTop w:val="0"/>
          <w:marBottom w:val="0"/>
          <w:divBdr>
            <w:top w:val="none" w:sz="0" w:space="0" w:color="auto"/>
            <w:left w:val="none" w:sz="0" w:space="0" w:color="auto"/>
            <w:bottom w:val="none" w:sz="0" w:space="0" w:color="auto"/>
            <w:right w:val="none" w:sz="0" w:space="0" w:color="auto"/>
          </w:divBdr>
        </w:div>
        <w:div w:id="2143427142">
          <w:marLeft w:val="0"/>
          <w:marRight w:val="0"/>
          <w:marTop w:val="0"/>
          <w:marBottom w:val="0"/>
          <w:divBdr>
            <w:top w:val="none" w:sz="0" w:space="0" w:color="auto"/>
            <w:left w:val="none" w:sz="0" w:space="0" w:color="auto"/>
            <w:bottom w:val="none" w:sz="0" w:space="0" w:color="auto"/>
            <w:right w:val="none" w:sz="0" w:space="0" w:color="auto"/>
          </w:divBdr>
        </w:div>
      </w:divsChild>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556234123">
      <w:bodyDiv w:val="1"/>
      <w:marLeft w:val="0"/>
      <w:marRight w:val="0"/>
      <w:marTop w:val="0"/>
      <w:marBottom w:val="0"/>
      <w:divBdr>
        <w:top w:val="none" w:sz="0" w:space="0" w:color="auto"/>
        <w:left w:val="none" w:sz="0" w:space="0" w:color="auto"/>
        <w:bottom w:val="none" w:sz="0" w:space="0" w:color="auto"/>
        <w:right w:val="none" w:sz="0" w:space="0" w:color="auto"/>
      </w:divBdr>
      <w:divsChild>
        <w:div w:id="76708646">
          <w:marLeft w:val="0"/>
          <w:marRight w:val="0"/>
          <w:marTop w:val="0"/>
          <w:marBottom w:val="0"/>
          <w:divBdr>
            <w:top w:val="none" w:sz="0" w:space="0" w:color="auto"/>
            <w:left w:val="none" w:sz="0" w:space="0" w:color="auto"/>
            <w:bottom w:val="none" w:sz="0" w:space="0" w:color="auto"/>
            <w:right w:val="none" w:sz="0" w:space="0" w:color="auto"/>
          </w:divBdr>
          <w:divsChild>
            <w:div w:id="54016085">
              <w:marLeft w:val="0"/>
              <w:marRight w:val="0"/>
              <w:marTop w:val="0"/>
              <w:marBottom w:val="0"/>
              <w:divBdr>
                <w:top w:val="none" w:sz="0" w:space="0" w:color="auto"/>
                <w:left w:val="none" w:sz="0" w:space="0" w:color="auto"/>
                <w:bottom w:val="none" w:sz="0" w:space="0" w:color="auto"/>
                <w:right w:val="none" w:sz="0" w:space="0" w:color="auto"/>
              </w:divBdr>
            </w:div>
            <w:div w:id="867177737">
              <w:marLeft w:val="1200"/>
              <w:marRight w:val="0"/>
              <w:marTop w:val="0"/>
              <w:marBottom w:val="0"/>
              <w:divBdr>
                <w:top w:val="none" w:sz="0" w:space="0" w:color="auto"/>
                <w:left w:val="none" w:sz="0" w:space="0" w:color="auto"/>
                <w:bottom w:val="none" w:sz="0" w:space="0" w:color="auto"/>
                <w:right w:val="none" w:sz="0" w:space="0" w:color="auto"/>
              </w:divBdr>
            </w:div>
          </w:divsChild>
        </w:div>
        <w:div w:id="207840578">
          <w:marLeft w:val="0"/>
          <w:marRight w:val="0"/>
          <w:marTop w:val="0"/>
          <w:marBottom w:val="0"/>
          <w:divBdr>
            <w:top w:val="none" w:sz="0" w:space="0" w:color="auto"/>
            <w:left w:val="none" w:sz="0" w:space="0" w:color="auto"/>
            <w:bottom w:val="none" w:sz="0" w:space="0" w:color="auto"/>
            <w:right w:val="none" w:sz="0" w:space="0" w:color="auto"/>
          </w:divBdr>
          <w:divsChild>
            <w:div w:id="1615625663">
              <w:marLeft w:val="0"/>
              <w:marRight w:val="0"/>
              <w:marTop w:val="0"/>
              <w:marBottom w:val="0"/>
              <w:divBdr>
                <w:top w:val="none" w:sz="0" w:space="0" w:color="auto"/>
                <w:left w:val="none" w:sz="0" w:space="0" w:color="auto"/>
                <w:bottom w:val="none" w:sz="0" w:space="0" w:color="auto"/>
                <w:right w:val="none" w:sz="0" w:space="0" w:color="auto"/>
              </w:divBdr>
            </w:div>
            <w:div w:id="1734961980">
              <w:marLeft w:val="1875"/>
              <w:marRight w:val="0"/>
              <w:marTop w:val="0"/>
              <w:marBottom w:val="0"/>
              <w:divBdr>
                <w:top w:val="none" w:sz="0" w:space="0" w:color="auto"/>
                <w:left w:val="none" w:sz="0" w:space="0" w:color="auto"/>
                <w:bottom w:val="none" w:sz="0" w:space="0" w:color="auto"/>
                <w:right w:val="none" w:sz="0" w:space="0" w:color="auto"/>
              </w:divBdr>
              <w:divsChild>
                <w:div w:id="771781442">
                  <w:marLeft w:val="0"/>
                  <w:marRight w:val="0"/>
                  <w:marTop w:val="0"/>
                  <w:marBottom w:val="0"/>
                  <w:divBdr>
                    <w:top w:val="none" w:sz="0" w:space="0" w:color="auto"/>
                    <w:left w:val="none" w:sz="0" w:space="0" w:color="auto"/>
                    <w:bottom w:val="none" w:sz="0" w:space="0" w:color="auto"/>
                    <w:right w:val="none" w:sz="0" w:space="0" w:color="auto"/>
                  </w:divBdr>
                  <w:divsChild>
                    <w:div w:id="10722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880">
          <w:marLeft w:val="0"/>
          <w:marRight w:val="0"/>
          <w:marTop w:val="0"/>
          <w:marBottom w:val="0"/>
          <w:divBdr>
            <w:top w:val="none" w:sz="0" w:space="0" w:color="auto"/>
            <w:left w:val="none" w:sz="0" w:space="0" w:color="auto"/>
            <w:bottom w:val="none" w:sz="0" w:space="0" w:color="auto"/>
            <w:right w:val="none" w:sz="0" w:space="0" w:color="auto"/>
          </w:divBdr>
          <w:divsChild>
            <w:div w:id="445195114">
              <w:marLeft w:val="1875"/>
              <w:marRight w:val="0"/>
              <w:marTop w:val="0"/>
              <w:marBottom w:val="0"/>
              <w:divBdr>
                <w:top w:val="none" w:sz="0" w:space="0" w:color="auto"/>
                <w:left w:val="none" w:sz="0" w:space="0" w:color="auto"/>
                <w:bottom w:val="none" w:sz="0" w:space="0" w:color="auto"/>
                <w:right w:val="none" w:sz="0" w:space="0" w:color="auto"/>
              </w:divBdr>
              <w:divsChild>
                <w:div w:id="151214697">
                  <w:marLeft w:val="0"/>
                  <w:marRight w:val="0"/>
                  <w:marTop w:val="0"/>
                  <w:marBottom w:val="0"/>
                  <w:divBdr>
                    <w:top w:val="none" w:sz="0" w:space="0" w:color="auto"/>
                    <w:left w:val="none" w:sz="0" w:space="0" w:color="auto"/>
                    <w:bottom w:val="none" w:sz="0" w:space="0" w:color="auto"/>
                    <w:right w:val="none" w:sz="0" w:space="0" w:color="auto"/>
                  </w:divBdr>
                  <w:divsChild>
                    <w:div w:id="18778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385">
              <w:marLeft w:val="0"/>
              <w:marRight w:val="0"/>
              <w:marTop w:val="0"/>
              <w:marBottom w:val="0"/>
              <w:divBdr>
                <w:top w:val="none" w:sz="0" w:space="0" w:color="auto"/>
                <w:left w:val="none" w:sz="0" w:space="0" w:color="auto"/>
                <w:bottom w:val="none" w:sz="0" w:space="0" w:color="auto"/>
                <w:right w:val="none" w:sz="0" w:space="0" w:color="auto"/>
              </w:divBdr>
            </w:div>
          </w:divsChild>
        </w:div>
        <w:div w:id="1196580331">
          <w:marLeft w:val="0"/>
          <w:marRight w:val="0"/>
          <w:marTop w:val="0"/>
          <w:marBottom w:val="0"/>
          <w:divBdr>
            <w:top w:val="none" w:sz="0" w:space="0" w:color="auto"/>
            <w:left w:val="none" w:sz="0" w:space="0" w:color="auto"/>
            <w:bottom w:val="none" w:sz="0" w:space="0" w:color="auto"/>
            <w:right w:val="none" w:sz="0" w:space="0" w:color="auto"/>
          </w:divBdr>
          <w:divsChild>
            <w:div w:id="742023820">
              <w:marLeft w:val="1875"/>
              <w:marRight w:val="0"/>
              <w:marTop w:val="0"/>
              <w:marBottom w:val="0"/>
              <w:divBdr>
                <w:top w:val="none" w:sz="0" w:space="0" w:color="auto"/>
                <w:left w:val="none" w:sz="0" w:space="0" w:color="auto"/>
                <w:bottom w:val="none" w:sz="0" w:space="0" w:color="auto"/>
                <w:right w:val="none" w:sz="0" w:space="0" w:color="auto"/>
              </w:divBdr>
              <w:divsChild>
                <w:div w:id="404913742">
                  <w:marLeft w:val="0"/>
                  <w:marRight w:val="0"/>
                  <w:marTop w:val="0"/>
                  <w:marBottom w:val="0"/>
                  <w:divBdr>
                    <w:top w:val="none" w:sz="0" w:space="0" w:color="auto"/>
                    <w:left w:val="none" w:sz="0" w:space="0" w:color="auto"/>
                    <w:bottom w:val="none" w:sz="0" w:space="0" w:color="auto"/>
                    <w:right w:val="none" w:sz="0" w:space="0" w:color="auto"/>
                  </w:divBdr>
                  <w:divsChild>
                    <w:div w:id="13853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131">
              <w:marLeft w:val="0"/>
              <w:marRight w:val="0"/>
              <w:marTop w:val="0"/>
              <w:marBottom w:val="0"/>
              <w:divBdr>
                <w:top w:val="none" w:sz="0" w:space="0" w:color="auto"/>
                <w:left w:val="none" w:sz="0" w:space="0" w:color="auto"/>
                <w:bottom w:val="none" w:sz="0" w:space="0" w:color="auto"/>
                <w:right w:val="none" w:sz="0" w:space="0" w:color="auto"/>
              </w:divBdr>
            </w:div>
          </w:divsChild>
        </w:div>
        <w:div w:id="1612585661">
          <w:marLeft w:val="0"/>
          <w:marRight w:val="0"/>
          <w:marTop w:val="0"/>
          <w:marBottom w:val="0"/>
          <w:divBdr>
            <w:top w:val="none" w:sz="0" w:space="0" w:color="auto"/>
            <w:left w:val="none" w:sz="0" w:space="0" w:color="auto"/>
            <w:bottom w:val="none" w:sz="0" w:space="0" w:color="auto"/>
            <w:right w:val="none" w:sz="0" w:space="0" w:color="auto"/>
          </w:divBdr>
          <w:divsChild>
            <w:div w:id="636883358">
              <w:marLeft w:val="0"/>
              <w:marRight w:val="0"/>
              <w:marTop w:val="0"/>
              <w:marBottom w:val="0"/>
              <w:divBdr>
                <w:top w:val="none" w:sz="0" w:space="0" w:color="auto"/>
                <w:left w:val="none" w:sz="0" w:space="0" w:color="auto"/>
                <w:bottom w:val="none" w:sz="0" w:space="0" w:color="auto"/>
                <w:right w:val="none" w:sz="0" w:space="0" w:color="auto"/>
              </w:divBdr>
            </w:div>
          </w:divsChild>
        </w:div>
        <w:div w:id="1707681263">
          <w:marLeft w:val="0"/>
          <w:marRight w:val="0"/>
          <w:marTop w:val="0"/>
          <w:marBottom w:val="0"/>
          <w:divBdr>
            <w:top w:val="none" w:sz="0" w:space="0" w:color="auto"/>
            <w:left w:val="none" w:sz="0" w:space="0" w:color="auto"/>
            <w:bottom w:val="none" w:sz="0" w:space="0" w:color="auto"/>
            <w:right w:val="none" w:sz="0" w:space="0" w:color="auto"/>
          </w:divBdr>
          <w:divsChild>
            <w:div w:id="822353424">
              <w:marLeft w:val="1875"/>
              <w:marRight w:val="0"/>
              <w:marTop w:val="0"/>
              <w:marBottom w:val="0"/>
              <w:divBdr>
                <w:top w:val="none" w:sz="0" w:space="0" w:color="auto"/>
                <w:left w:val="none" w:sz="0" w:space="0" w:color="auto"/>
                <w:bottom w:val="none" w:sz="0" w:space="0" w:color="auto"/>
                <w:right w:val="none" w:sz="0" w:space="0" w:color="auto"/>
              </w:divBdr>
              <w:divsChild>
                <w:div w:id="1617904716">
                  <w:marLeft w:val="0"/>
                  <w:marRight w:val="0"/>
                  <w:marTop w:val="0"/>
                  <w:marBottom w:val="0"/>
                  <w:divBdr>
                    <w:top w:val="none" w:sz="0" w:space="0" w:color="auto"/>
                    <w:left w:val="none" w:sz="0" w:space="0" w:color="auto"/>
                    <w:bottom w:val="none" w:sz="0" w:space="0" w:color="auto"/>
                    <w:right w:val="none" w:sz="0" w:space="0" w:color="auto"/>
                  </w:divBdr>
                  <w:divsChild>
                    <w:div w:id="1655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8643">
              <w:marLeft w:val="0"/>
              <w:marRight w:val="0"/>
              <w:marTop w:val="0"/>
              <w:marBottom w:val="0"/>
              <w:divBdr>
                <w:top w:val="none" w:sz="0" w:space="0" w:color="auto"/>
                <w:left w:val="none" w:sz="0" w:space="0" w:color="auto"/>
                <w:bottom w:val="none" w:sz="0" w:space="0" w:color="auto"/>
                <w:right w:val="none" w:sz="0" w:space="0" w:color="auto"/>
              </w:divBdr>
            </w:div>
          </w:divsChild>
        </w:div>
        <w:div w:id="1740860172">
          <w:marLeft w:val="0"/>
          <w:marRight w:val="0"/>
          <w:marTop w:val="0"/>
          <w:marBottom w:val="0"/>
          <w:divBdr>
            <w:top w:val="none" w:sz="0" w:space="0" w:color="auto"/>
            <w:left w:val="none" w:sz="0" w:space="0" w:color="auto"/>
            <w:bottom w:val="none" w:sz="0" w:space="0" w:color="auto"/>
            <w:right w:val="none" w:sz="0" w:space="0" w:color="auto"/>
          </w:divBdr>
          <w:divsChild>
            <w:div w:id="886646947">
              <w:marLeft w:val="0"/>
              <w:marRight w:val="0"/>
              <w:marTop w:val="0"/>
              <w:marBottom w:val="0"/>
              <w:divBdr>
                <w:top w:val="none" w:sz="0" w:space="0" w:color="auto"/>
                <w:left w:val="none" w:sz="0" w:space="0" w:color="auto"/>
                <w:bottom w:val="none" w:sz="0" w:space="0" w:color="auto"/>
                <w:right w:val="none" w:sz="0" w:space="0" w:color="auto"/>
              </w:divBdr>
            </w:div>
            <w:div w:id="1080760391">
              <w:marLeft w:val="1875"/>
              <w:marRight w:val="0"/>
              <w:marTop w:val="0"/>
              <w:marBottom w:val="0"/>
              <w:divBdr>
                <w:top w:val="none" w:sz="0" w:space="0" w:color="auto"/>
                <w:left w:val="none" w:sz="0" w:space="0" w:color="auto"/>
                <w:bottom w:val="none" w:sz="0" w:space="0" w:color="auto"/>
                <w:right w:val="none" w:sz="0" w:space="0" w:color="auto"/>
              </w:divBdr>
              <w:divsChild>
                <w:div w:id="392974016">
                  <w:marLeft w:val="0"/>
                  <w:marRight w:val="0"/>
                  <w:marTop w:val="0"/>
                  <w:marBottom w:val="0"/>
                  <w:divBdr>
                    <w:top w:val="none" w:sz="0" w:space="0" w:color="auto"/>
                    <w:left w:val="none" w:sz="0" w:space="0" w:color="auto"/>
                    <w:bottom w:val="none" w:sz="0" w:space="0" w:color="auto"/>
                    <w:right w:val="none" w:sz="0" w:space="0" w:color="auto"/>
                  </w:divBdr>
                  <w:divsChild>
                    <w:div w:id="3830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9549">
          <w:marLeft w:val="0"/>
          <w:marRight w:val="0"/>
          <w:marTop w:val="0"/>
          <w:marBottom w:val="0"/>
          <w:divBdr>
            <w:top w:val="none" w:sz="0" w:space="0" w:color="auto"/>
            <w:left w:val="none" w:sz="0" w:space="0" w:color="auto"/>
            <w:bottom w:val="none" w:sz="0" w:space="0" w:color="auto"/>
            <w:right w:val="none" w:sz="0" w:space="0" w:color="auto"/>
          </w:divBdr>
          <w:divsChild>
            <w:div w:id="1076590422">
              <w:marLeft w:val="0"/>
              <w:marRight w:val="0"/>
              <w:marTop w:val="0"/>
              <w:marBottom w:val="0"/>
              <w:divBdr>
                <w:top w:val="none" w:sz="0" w:space="0" w:color="auto"/>
                <w:left w:val="none" w:sz="0" w:space="0" w:color="auto"/>
                <w:bottom w:val="none" w:sz="0" w:space="0" w:color="auto"/>
                <w:right w:val="none" w:sz="0" w:space="0" w:color="auto"/>
              </w:divBdr>
            </w:div>
            <w:div w:id="1396977927">
              <w:marLeft w:val="1200"/>
              <w:marRight w:val="0"/>
              <w:marTop w:val="0"/>
              <w:marBottom w:val="0"/>
              <w:divBdr>
                <w:top w:val="none" w:sz="0" w:space="0" w:color="auto"/>
                <w:left w:val="none" w:sz="0" w:space="0" w:color="auto"/>
                <w:bottom w:val="none" w:sz="0" w:space="0" w:color="auto"/>
                <w:right w:val="none" w:sz="0" w:space="0" w:color="auto"/>
              </w:divBdr>
            </w:div>
          </w:divsChild>
        </w:div>
        <w:div w:id="1998880081">
          <w:marLeft w:val="0"/>
          <w:marRight w:val="0"/>
          <w:marTop w:val="0"/>
          <w:marBottom w:val="0"/>
          <w:divBdr>
            <w:top w:val="none" w:sz="0" w:space="0" w:color="auto"/>
            <w:left w:val="none" w:sz="0" w:space="0" w:color="auto"/>
            <w:bottom w:val="none" w:sz="0" w:space="0" w:color="auto"/>
            <w:right w:val="none" w:sz="0" w:space="0" w:color="auto"/>
          </w:divBdr>
          <w:divsChild>
            <w:div w:id="48384839">
              <w:marLeft w:val="0"/>
              <w:marRight w:val="0"/>
              <w:marTop w:val="0"/>
              <w:marBottom w:val="0"/>
              <w:divBdr>
                <w:top w:val="none" w:sz="0" w:space="0" w:color="auto"/>
                <w:left w:val="none" w:sz="0" w:space="0" w:color="auto"/>
                <w:bottom w:val="none" w:sz="0" w:space="0" w:color="auto"/>
                <w:right w:val="none" w:sz="0" w:space="0" w:color="auto"/>
              </w:divBdr>
            </w:div>
            <w:div w:id="1182087105">
              <w:marLeft w:val="1875"/>
              <w:marRight w:val="0"/>
              <w:marTop w:val="0"/>
              <w:marBottom w:val="0"/>
              <w:divBdr>
                <w:top w:val="none" w:sz="0" w:space="0" w:color="auto"/>
                <w:left w:val="none" w:sz="0" w:space="0" w:color="auto"/>
                <w:bottom w:val="none" w:sz="0" w:space="0" w:color="auto"/>
                <w:right w:val="none" w:sz="0" w:space="0" w:color="auto"/>
              </w:divBdr>
              <w:divsChild>
                <w:div w:id="498153895">
                  <w:marLeft w:val="0"/>
                  <w:marRight w:val="0"/>
                  <w:marTop w:val="0"/>
                  <w:marBottom w:val="0"/>
                  <w:divBdr>
                    <w:top w:val="none" w:sz="0" w:space="0" w:color="auto"/>
                    <w:left w:val="none" w:sz="0" w:space="0" w:color="auto"/>
                    <w:bottom w:val="none" w:sz="0" w:space="0" w:color="auto"/>
                    <w:right w:val="none" w:sz="0" w:space="0" w:color="auto"/>
                  </w:divBdr>
                  <w:divsChild>
                    <w:div w:id="100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36381">
      <w:bodyDiv w:val="1"/>
      <w:marLeft w:val="0"/>
      <w:marRight w:val="0"/>
      <w:marTop w:val="0"/>
      <w:marBottom w:val="0"/>
      <w:divBdr>
        <w:top w:val="none" w:sz="0" w:space="0" w:color="auto"/>
        <w:left w:val="none" w:sz="0" w:space="0" w:color="auto"/>
        <w:bottom w:val="none" w:sz="0" w:space="0" w:color="auto"/>
        <w:right w:val="none" w:sz="0" w:space="0" w:color="auto"/>
      </w:divBdr>
    </w:div>
    <w:div w:id="1699357325">
      <w:bodyDiv w:val="1"/>
      <w:marLeft w:val="0"/>
      <w:marRight w:val="0"/>
      <w:marTop w:val="0"/>
      <w:marBottom w:val="0"/>
      <w:divBdr>
        <w:top w:val="none" w:sz="0" w:space="0" w:color="auto"/>
        <w:left w:val="none" w:sz="0" w:space="0" w:color="auto"/>
        <w:bottom w:val="none" w:sz="0" w:space="0" w:color="auto"/>
        <w:right w:val="none" w:sz="0" w:space="0" w:color="auto"/>
      </w:divBdr>
      <w:divsChild>
        <w:div w:id="42027737">
          <w:marLeft w:val="0"/>
          <w:marRight w:val="0"/>
          <w:marTop w:val="0"/>
          <w:marBottom w:val="0"/>
          <w:divBdr>
            <w:top w:val="none" w:sz="0" w:space="0" w:color="auto"/>
            <w:left w:val="none" w:sz="0" w:space="0" w:color="auto"/>
            <w:bottom w:val="none" w:sz="0" w:space="0" w:color="auto"/>
            <w:right w:val="none" w:sz="0" w:space="0" w:color="auto"/>
          </w:divBdr>
          <w:divsChild>
            <w:div w:id="947472397">
              <w:marLeft w:val="0"/>
              <w:marRight w:val="0"/>
              <w:marTop w:val="0"/>
              <w:marBottom w:val="0"/>
              <w:divBdr>
                <w:top w:val="none" w:sz="0" w:space="0" w:color="auto"/>
                <w:left w:val="none" w:sz="0" w:space="0" w:color="auto"/>
                <w:bottom w:val="none" w:sz="0" w:space="0" w:color="auto"/>
                <w:right w:val="none" w:sz="0" w:space="0" w:color="auto"/>
              </w:divBdr>
            </w:div>
            <w:div w:id="1950965393">
              <w:marLeft w:val="1875"/>
              <w:marRight w:val="0"/>
              <w:marTop w:val="0"/>
              <w:marBottom w:val="0"/>
              <w:divBdr>
                <w:top w:val="none" w:sz="0" w:space="0" w:color="auto"/>
                <w:left w:val="none" w:sz="0" w:space="0" w:color="auto"/>
                <w:bottom w:val="none" w:sz="0" w:space="0" w:color="auto"/>
                <w:right w:val="none" w:sz="0" w:space="0" w:color="auto"/>
              </w:divBdr>
              <w:divsChild>
                <w:div w:id="1011184447">
                  <w:marLeft w:val="0"/>
                  <w:marRight w:val="0"/>
                  <w:marTop w:val="0"/>
                  <w:marBottom w:val="0"/>
                  <w:divBdr>
                    <w:top w:val="none" w:sz="0" w:space="0" w:color="auto"/>
                    <w:left w:val="none" w:sz="0" w:space="0" w:color="auto"/>
                    <w:bottom w:val="none" w:sz="0" w:space="0" w:color="auto"/>
                    <w:right w:val="none" w:sz="0" w:space="0" w:color="auto"/>
                  </w:divBdr>
                  <w:divsChild>
                    <w:div w:id="11596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78">
          <w:marLeft w:val="0"/>
          <w:marRight w:val="0"/>
          <w:marTop w:val="0"/>
          <w:marBottom w:val="0"/>
          <w:divBdr>
            <w:top w:val="none" w:sz="0" w:space="0" w:color="auto"/>
            <w:left w:val="none" w:sz="0" w:space="0" w:color="auto"/>
            <w:bottom w:val="none" w:sz="0" w:space="0" w:color="auto"/>
            <w:right w:val="none" w:sz="0" w:space="0" w:color="auto"/>
          </w:divBdr>
          <w:divsChild>
            <w:div w:id="2005818188">
              <w:marLeft w:val="0"/>
              <w:marRight w:val="0"/>
              <w:marTop w:val="0"/>
              <w:marBottom w:val="0"/>
              <w:divBdr>
                <w:top w:val="none" w:sz="0" w:space="0" w:color="auto"/>
                <w:left w:val="none" w:sz="0" w:space="0" w:color="auto"/>
                <w:bottom w:val="none" w:sz="0" w:space="0" w:color="auto"/>
                <w:right w:val="none" w:sz="0" w:space="0" w:color="auto"/>
              </w:divBdr>
            </w:div>
          </w:divsChild>
        </w:div>
        <w:div w:id="200938806">
          <w:marLeft w:val="0"/>
          <w:marRight w:val="0"/>
          <w:marTop w:val="0"/>
          <w:marBottom w:val="0"/>
          <w:divBdr>
            <w:top w:val="none" w:sz="0" w:space="0" w:color="auto"/>
            <w:left w:val="none" w:sz="0" w:space="0" w:color="auto"/>
            <w:bottom w:val="none" w:sz="0" w:space="0" w:color="auto"/>
            <w:right w:val="none" w:sz="0" w:space="0" w:color="auto"/>
          </w:divBdr>
          <w:divsChild>
            <w:div w:id="1166551828">
              <w:marLeft w:val="0"/>
              <w:marRight w:val="0"/>
              <w:marTop w:val="0"/>
              <w:marBottom w:val="0"/>
              <w:divBdr>
                <w:top w:val="none" w:sz="0" w:space="0" w:color="auto"/>
                <w:left w:val="none" w:sz="0" w:space="0" w:color="auto"/>
                <w:bottom w:val="none" w:sz="0" w:space="0" w:color="auto"/>
                <w:right w:val="none" w:sz="0" w:space="0" w:color="auto"/>
              </w:divBdr>
            </w:div>
            <w:div w:id="1455060937">
              <w:marLeft w:val="1875"/>
              <w:marRight w:val="0"/>
              <w:marTop w:val="0"/>
              <w:marBottom w:val="0"/>
              <w:divBdr>
                <w:top w:val="none" w:sz="0" w:space="0" w:color="auto"/>
                <w:left w:val="none" w:sz="0" w:space="0" w:color="auto"/>
                <w:bottom w:val="none" w:sz="0" w:space="0" w:color="auto"/>
                <w:right w:val="none" w:sz="0" w:space="0" w:color="auto"/>
              </w:divBdr>
              <w:divsChild>
                <w:div w:id="1885288267">
                  <w:marLeft w:val="0"/>
                  <w:marRight w:val="0"/>
                  <w:marTop w:val="0"/>
                  <w:marBottom w:val="0"/>
                  <w:divBdr>
                    <w:top w:val="none" w:sz="0" w:space="0" w:color="auto"/>
                    <w:left w:val="none" w:sz="0" w:space="0" w:color="auto"/>
                    <w:bottom w:val="none" w:sz="0" w:space="0" w:color="auto"/>
                    <w:right w:val="none" w:sz="0" w:space="0" w:color="auto"/>
                  </w:divBdr>
                  <w:divsChild>
                    <w:div w:id="7922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108">
          <w:marLeft w:val="0"/>
          <w:marRight w:val="0"/>
          <w:marTop w:val="0"/>
          <w:marBottom w:val="0"/>
          <w:divBdr>
            <w:top w:val="none" w:sz="0" w:space="0" w:color="auto"/>
            <w:left w:val="none" w:sz="0" w:space="0" w:color="auto"/>
            <w:bottom w:val="none" w:sz="0" w:space="0" w:color="auto"/>
            <w:right w:val="none" w:sz="0" w:space="0" w:color="auto"/>
          </w:divBdr>
          <w:divsChild>
            <w:div w:id="1551111770">
              <w:marLeft w:val="1875"/>
              <w:marRight w:val="0"/>
              <w:marTop w:val="0"/>
              <w:marBottom w:val="0"/>
              <w:divBdr>
                <w:top w:val="none" w:sz="0" w:space="0" w:color="auto"/>
                <w:left w:val="none" w:sz="0" w:space="0" w:color="auto"/>
                <w:bottom w:val="none" w:sz="0" w:space="0" w:color="auto"/>
                <w:right w:val="none" w:sz="0" w:space="0" w:color="auto"/>
              </w:divBdr>
              <w:divsChild>
                <w:div w:id="1228805214">
                  <w:marLeft w:val="0"/>
                  <w:marRight w:val="0"/>
                  <w:marTop w:val="0"/>
                  <w:marBottom w:val="0"/>
                  <w:divBdr>
                    <w:top w:val="none" w:sz="0" w:space="0" w:color="auto"/>
                    <w:left w:val="none" w:sz="0" w:space="0" w:color="auto"/>
                    <w:bottom w:val="none" w:sz="0" w:space="0" w:color="auto"/>
                    <w:right w:val="none" w:sz="0" w:space="0" w:color="auto"/>
                  </w:divBdr>
                  <w:divsChild>
                    <w:div w:id="15195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5802">
              <w:marLeft w:val="0"/>
              <w:marRight w:val="0"/>
              <w:marTop w:val="0"/>
              <w:marBottom w:val="0"/>
              <w:divBdr>
                <w:top w:val="none" w:sz="0" w:space="0" w:color="auto"/>
                <w:left w:val="none" w:sz="0" w:space="0" w:color="auto"/>
                <w:bottom w:val="none" w:sz="0" w:space="0" w:color="auto"/>
                <w:right w:val="none" w:sz="0" w:space="0" w:color="auto"/>
              </w:divBdr>
            </w:div>
          </w:divsChild>
        </w:div>
        <w:div w:id="532302838">
          <w:marLeft w:val="0"/>
          <w:marRight w:val="0"/>
          <w:marTop w:val="0"/>
          <w:marBottom w:val="0"/>
          <w:divBdr>
            <w:top w:val="none" w:sz="0" w:space="0" w:color="auto"/>
            <w:left w:val="none" w:sz="0" w:space="0" w:color="auto"/>
            <w:bottom w:val="none" w:sz="0" w:space="0" w:color="auto"/>
            <w:right w:val="none" w:sz="0" w:space="0" w:color="auto"/>
          </w:divBdr>
          <w:divsChild>
            <w:div w:id="50427879">
              <w:marLeft w:val="0"/>
              <w:marRight w:val="0"/>
              <w:marTop w:val="0"/>
              <w:marBottom w:val="0"/>
              <w:divBdr>
                <w:top w:val="none" w:sz="0" w:space="0" w:color="auto"/>
                <w:left w:val="none" w:sz="0" w:space="0" w:color="auto"/>
                <w:bottom w:val="none" w:sz="0" w:space="0" w:color="auto"/>
                <w:right w:val="none" w:sz="0" w:space="0" w:color="auto"/>
              </w:divBdr>
            </w:div>
            <w:div w:id="2058432326">
              <w:marLeft w:val="1200"/>
              <w:marRight w:val="0"/>
              <w:marTop w:val="0"/>
              <w:marBottom w:val="0"/>
              <w:divBdr>
                <w:top w:val="none" w:sz="0" w:space="0" w:color="auto"/>
                <w:left w:val="none" w:sz="0" w:space="0" w:color="auto"/>
                <w:bottom w:val="none" w:sz="0" w:space="0" w:color="auto"/>
                <w:right w:val="none" w:sz="0" w:space="0" w:color="auto"/>
              </w:divBdr>
            </w:div>
          </w:divsChild>
        </w:div>
        <w:div w:id="628173078">
          <w:marLeft w:val="0"/>
          <w:marRight w:val="0"/>
          <w:marTop w:val="0"/>
          <w:marBottom w:val="0"/>
          <w:divBdr>
            <w:top w:val="none" w:sz="0" w:space="0" w:color="auto"/>
            <w:left w:val="none" w:sz="0" w:space="0" w:color="auto"/>
            <w:bottom w:val="none" w:sz="0" w:space="0" w:color="auto"/>
            <w:right w:val="none" w:sz="0" w:space="0" w:color="auto"/>
          </w:divBdr>
          <w:divsChild>
            <w:div w:id="407312844">
              <w:marLeft w:val="1875"/>
              <w:marRight w:val="0"/>
              <w:marTop w:val="0"/>
              <w:marBottom w:val="0"/>
              <w:divBdr>
                <w:top w:val="none" w:sz="0" w:space="0" w:color="auto"/>
                <w:left w:val="none" w:sz="0" w:space="0" w:color="auto"/>
                <w:bottom w:val="none" w:sz="0" w:space="0" w:color="auto"/>
                <w:right w:val="none" w:sz="0" w:space="0" w:color="auto"/>
              </w:divBdr>
              <w:divsChild>
                <w:div w:id="1386292664">
                  <w:marLeft w:val="0"/>
                  <w:marRight w:val="0"/>
                  <w:marTop w:val="0"/>
                  <w:marBottom w:val="0"/>
                  <w:divBdr>
                    <w:top w:val="none" w:sz="0" w:space="0" w:color="auto"/>
                    <w:left w:val="none" w:sz="0" w:space="0" w:color="auto"/>
                    <w:bottom w:val="none" w:sz="0" w:space="0" w:color="auto"/>
                    <w:right w:val="none" w:sz="0" w:space="0" w:color="auto"/>
                  </w:divBdr>
                  <w:divsChild>
                    <w:div w:id="124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183">
              <w:marLeft w:val="0"/>
              <w:marRight w:val="0"/>
              <w:marTop w:val="0"/>
              <w:marBottom w:val="0"/>
              <w:divBdr>
                <w:top w:val="none" w:sz="0" w:space="0" w:color="auto"/>
                <w:left w:val="none" w:sz="0" w:space="0" w:color="auto"/>
                <w:bottom w:val="none" w:sz="0" w:space="0" w:color="auto"/>
                <w:right w:val="none" w:sz="0" w:space="0" w:color="auto"/>
              </w:divBdr>
            </w:div>
          </w:divsChild>
        </w:div>
        <w:div w:id="1246455851">
          <w:marLeft w:val="0"/>
          <w:marRight w:val="0"/>
          <w:marTop w:val="0"/>
          <w:marBottom w:val="0"/>
          <w:divBdr>
            <w:top w:val="none" w:sz="0" w:space="0" w:color="auto"/>
            <w:left w:val="none" w:sz="0" w:space="0" w:color="auto"/>
            <w:bottom w:val="none" w:sz="0" w:space="0" w:color="auto"/>
            <w:right w:val="none" w:sz="0" w:space="0" w:color="auto"/>
          </w:divBdr>
          <w:divsChild>
            <w:div w:id="921792201">
              <w:marLeft w:val="0"/>
              <w:marRight w:val="0"/>
              <w:marTop w:val="0"/>
              <w:marBottom w:val="0"/>
              <w:divBdr>
                <w:top w:val="none" w:sz="0" w:space="0" w:color="auto"/>
                <w:left w:val="none" w:sz="0" w:space="0" w:color="auto"/>
                <w:bottom w:val="none" w:sz="0" w:space="0" w:color="auto"/>
                <w:right w:val="none" w:sz="0" w:space="0" w:color="auto"/>
              </w:divBdr>
            </w:div>
            <w:div w:id="1029261943">
              <w:marLeft w:val="1200"/>
              <w:marRight w:val="0"/>
              <w:marTop w:val="0"/>
              <w:marBottom w:val="0"/>
              <w:divBdr>
                <w:top w:val="none" w:sz="0" w:space="0" w:color="auto"/>
                <w:left w:val="none" w:sz="0" w:space="0" w:color="auto"/>
                <w:bottom w:val="none" w:sz="0" w:space="0" w:color="auto"/>
                <w:right w:val="none" w:sz="0" w:space="0" w:color="auto"/>
              </w:divBdr>
            </w:div>
          </w:divsChild>
        </w:div>
        <w:div w:id="1325166609">
          <w:marLeft w:val="0"/>
          <w:marRight w:val="0"/>
          <w:marTop w:val="0"/>
          <w:marBottom w:val="0"/>
          <w:divBdr>
            <w:top w:val="none" w:sz="0" w:space="0" w:color="auto"/>
            <w:left w:val="none" w:sz="0" w:space="0" w:color="auto"/>
            <w:bottom w:val="none" w:sz="0" w:space="0" w:color="auto"/>
            <w:right w:val="none" w:sz="0" w:space="0" w:color="auto"/>
          </w:divBdr>
          <w:divsChild>
            <w:div w:id="1635789298">
              <w:marLeft w:val="0"/>
              <w:marRight w:val="0"/>
              <w:marTop w:val="0"/>
              <w:marBottom w:val="0"/>
              <w:divBdr>
                <w:top w:val="none" w:sz="0" w:space="0" w:color="auto"/>
                <w:left w:val="none" w:sz="0" w:space="0" w:color="auto"/>
                <w:bottom w:val="none" w:sz="0" w:space="0" w:color="auto"/>
                <w:right w:val="none" w:sz="0" w:space="0" w:color="auto"/>
              </w:divBdr>
            </w:div>
            <w:div w:id="1937519608">
              <w:marLeft w:val="1875"/>
              <w:marRight w:val="0"/>
              <w:marTop w:val="0"/>
              <w:marBottom w:val="0"/>
              <w:divBdr>
                <w:top w:val="none" w:sz="0" w:space="0" w:color="auto"/>
                <w:left w:val="none" w:sz="0" w:space="0" w:color="auto"/>
                <w:bottom w:val="none" w:sz="0" w:space="0" w:color="auto"/>
                <w:right w:val="none" w:sz="0" w:space="0" w:color="auto"/>
              </w:divBdr>
              <w:divsChild>
                <w:div w:id="1520585649">
                  <w:marLeft w:val="0"/>
                  <w:marRight w:val="0"/>
                  <w:marTop w:val="0"/>
                  <w:marBottom w:val="0"/>
                  <w:divBdr>
                    <w:top w:val="none" w:sz="0" w:space="0" w:color="auto"/>
                    <w:left w:val="none" w:sz="0" w:space="0" w:color="auto"/>
                    <w:bottom w:val="none" w:sz="0" w:space="0" w:color="auto"/>
                    <w:right w:val="none" w:sz="0" w:space="0" w:color="auto"/>
                  </w:divBdr>
                  <w:divsChild>
                    <w:div w:id="9644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7059">
          <w:marLeft w:val="0"/>
          <w:marRight w:val="0"/>
          <w:marTop w:val="0"/>
          <w:marBottom w:val="0"/>
          <w:divBdr>
            <w:top w:val="none" w:sz="0" w:space="0" w:color="auto"/>
            <w:left w:val="none" w:sz="0" w:space="0" w:color="auto"/>
            <w:bottom w:val="none" w:sz="0" w:space="0" w:color="auto"/>
            <w:right w:val="none" w:sz="0" w:space="0" w:color="auto"/>
          </w:divBdr>
          <w:divsChild>
            <w:div w:id="1391735838">
              <w:marLeft w:val="0"/>
              <w:marRight w:val="0"/>
              <w:marTop w:val="0"/>
              <w:marBottom w:val="0"/>
              <w:divBdr>
                <w:top w:val="none" w:sz="0" w:space="0" w:color="auto"/>
                <w:left w:val="none" w:sz="0" w:space="0" w:color="auto"/>
                <w:bottom w:val="none" w:sz="0" w:space="0" w:color="auto"/>
                <w:right w:val="none" w:sz="0" w:space="0" w:color="auto"/>
              </w:divBdr>
            </w:div>
            <w:div w:id="1961524358">
              <w:marLeft w:val="1875"/>
              <w:marRight w:val="0"/>
              <w:marTop w:val="0"/>
              <w:marBottom w:val="0"/>
              <w:divBdr>
                <w:top w:val="none" w:sz="0" w:space="0" w:color="auto"/>
                <w:left w:val="none" w:sz="0" w:space="0" w:color="auto"/>
                <w:bottom w:val="none" w:sz="0" w:space="0" w:color="auto"/>
                <w:right w:val="none" w:sz="0" w:space="0" w:color="auto"/>
              </w:divBdr>
              <w:divsChild>
                <w:div w:id="1812400105">
                  <w:marLeft w:val="0"/>
                  <w:marRight w:val="0"/>
                  <w:marTop w:val="0"/>
                  <w:marBottom w:val="0"/>
                  <w:divBdr>
                    <w:top w:val="none" w:sz="0" w:space="0" w:color="auto"/>
                    <w:left w:val="none" w:sz="0" w:space="0" w:color="auto"/>
                    <w:bottom w:val="none" w:sz="0" w:space="0" w:color="auto"/>
                    <w:right w:val="none" w:sz="0" w:space="0" w:color="auto"/>
                  </w:divBdr>
                  <w:divsChild>
                    <w:div w:id="1819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4129">
          <w:marLeft w:val="0"/>
          <w:marRight w:val="0"/>
          <w:marTop w:val="0"/>
          <w:marBottom w:val="0"/>
          <w:divBdr>
            <w:top w:val="none" w:sz="0" w:space="0" w:color="auto"/>
            <w:left w:val="none" w:sz="0" w:space="0" w:color="auto"/>
            <w:bottom w:val="none" w:sz="0" w:space="0" w:color="auto"/>
            <w:right w:val="none" w:sz="0" w:space="0" w:color="auto"/>
          </w:divBdr>
          <w:divsChild>
            <w:div w:id="1194342279">
              <w:marLeft w:val="0"/>
              <w:marRight w:val="0"/>
              <w:marTop w:val="0"/>
              <w:marBottom w:val="0"/>
              <w:divBdr>
                <w:top w:val="none" w:sz="0" w:space="0" w:color="auto"/>
                <w:left w:val="none" w:sz="0" w:space="0" w:color="auto"/>
                <w:bottom w:val="none" w:sz="0" w:space="0" w:color="auto"/>
                <w:right w:val="none" w:sz="0" w:space="0" w:color="auto"/>
              </w:divBdr>
            </w:div>
            <w:div w:id="1378122326">
              <w:marLeft w:val="1875"/>
              <w:marRight w:val="0"/>
              <w:marTop w:val="0"/>
              <w:marBottom w:val="0"/>
              <w:divBdr>
                <w:top w:val="none" w:sz="0" w:space="0" w:color="auto"/>
                <w:left w:val="none" w:sz="0" w:space="0" w:color="auto"/>
                <w:bottom w:val="none" w:sz="0" w:space="0" w:color="auto"/>
                <w:right w:val="none" w:sz="0" w:space="0" w:color="auto"/>
              </w:divBdr>
              <w:divsChild>
                <w:div w:id="47344683">
                  <w:marLeft w:val="0"/>
                  <w:marRight w:val="0"/>
                  <w:marTop w:val="0"/>
                  <w:marBottom w:val="0"/>
                  <w:divBdr>
                    <w:top w:val="none" w:sz="0" w:space="0" w:color="auto"/>
                    <w:left w:val="none" w:sz="0" w:space="0" w:color="auto"/>
                    <w:bottom w:val="none" w:sz="0" w:space="0" w:color="auto"/>
                    <w:right w:val="none" w:sz="0" w:space="0" w:color="auto"/>
                  </w:divBdr>
                  <w:divsChild>
                    <w:div w:id="11219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7929">
          <w:marLeft w:val="0"/>
          <w:marRight w:val="0"/>
          <w:marTop w:val="0"/>
          <w:marBottom w:val="0"/>
          <w:divBdr>
            <w:top w:val="none" w:sz="0" w:space="0" w:color="auto"/>
            <w:left w:val="none" w:sz="0" w:space="0" w:color="auto"/>
            <w:bottom w:val="none" w:sz="0" w:space="0" w:color="auto"/>
            <w:right w:val="none" w:sz="0" w:space="0" w:color="auto"/>
          </w:divBdr>
          <w:divsChild>
            <w:div w:id="443351280">
              <w:marLeft w:val="1875"/>
              <w:marRight w:val="0"/>
              <w:marTop w:val="0"/>
              <w:marBottom w:val="0"/>
              <w:divBdr>
                <w:top w:val="none" w:sz="0" w:space="0" w:color="auto"/>
                <w:left w:val="none" w:sz="0" w:space="0" w:color="auto"/>
                <w:bottom w:val="none" w:sz="0" w:space="0" w:color="auto"/>
                <w:right w:val="none" w:sz="0" w:space="0" w:color="auto"/>
              </w:divBdr>
              <w:divsChild>
                <w:div w:id="1918592535">
                  <w:marLeft w:val="0"/>
                  <w:marRight w:val="0"/>
                  <w:marTop w:val="0"/>
                  <w:marBottom w:val="0"/>
                  <w:divBdr>
                    <w:top w:val="none" w:sz="0" w:space="0" w:color="auto"/>
                    <w:left w:val="none" w:sz="0" w:space="0" w:color="auto"/>
                    <w:bottom w:val="none" w:sz="0" w:space="0" w:color="auto"/>
                    <w:right w:val="none" w:sz="0" w:space="0" w:color="auto"/>
                  </w:divBdr>
                  <w:divsChild>
                    <w:div w:id="17262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4689">
      <w:bodyDiv w:val="1"/>
      <w:marLeft w:val="0"/>
      <w:marRight w:val="0"/>
      <w:marTop w:val="0"/>
      <w:marBottom w:val="0"/>
      <w:divBdr>
        <w:top w:val="none" w:sz="0" w:space="0" w:color="auto"/>
        <w:left w:val="none" w:sz="0" w:space="0" w:color="auto"/>
        <w:bottom w:val="none" w:sz="0" w:space="0" w:color="auto"/>
        <w:right w:val="none" w:sz="0" w:space="0" w:color="auto"/>
      </w:divBdr>
      <w:divsChild>
        <w:div w:id="939216237">
          <w:marLeft w:val="0"/>
          <w:marRight w:val="0"/>
          <w:marTop w:val="0"/>
          <w:marBottom w:val="0"/>
          <w:divBdr>
            <w:top w:val="none" w:sz="0" w:space="0" w:color="auto"/>
            <w:left w:val="none" w:sz="0" w:space="0" w:color="auto"/>
            <w:bottom w:val="none" w:sz="0" w:space="0" w:color="auto"/>
            <w:right w:val="none" w:sz="0" w:space="0" w:color="auto"/>
          </w:divBdr>
        </w:div>
        <w:div w:id="1358627741">
          <w:marLeft w:val="0"/>
          <w:marRight w:val="0"/>
          <w:marTop w:val="0"/>
          <w:marBottom w:val="0"/>
          <w:divBdr>
            <w:top w:val="none" w:sz="0" w:space="0" w:color="auto"/>
            <w:left w:val="none" w:sz="0" w:space="0" w:color="auto"/>
            <w:bottom w:val="none" w:sz="0" w:space="0" w:color="auto"/>
            <w:right w:val="none" w:sz="0" w:space="0" w:color="auto"/>
          </w:divBdr>
        </w:div>
      </w:divsChild>
    </w:div>
    <w:div w:id="1737242989">
      <w:bodyDiv w:val="1"/>
      <w:marLeft w:val="0"/>
      <w:marRight w:val="0"/>
      <w:marTop w:val="0"/>
      <w:marBottom w:val="0"/>
      <w:divBdr>
        <w:top w:val="none" w:sz="0" w:space="0" w:color="auto"/>
        <w:left w:val="none" w:sz="0" w:space="0" w:color="auto"/>
        <w:bottom w:val="none" w:sz="0" w:space="0" w:color="auto"/>
        <w:right w:val="none" w:sz="0" w:space="0" w:color="auto"/>
      </w:divBdr>
    </w:div>
    <w:div w:id="1772584525">
      <w:bodyDiv w:val="1"/>
      <w:marLeft w:val="0"/>
      <w:marRight w:val="0"/>
      <w:marTop w:val="0"/>
      <w:marBottom w:val="0"/>
      <w:divBdr>
        <w:top w:val="none" w:sz="0" w:space="0" w:color="auto"/>
        <w:left w:val="none" w:sz="0" w:space="0" w:color="auto"/>
        <w:bottom w:val="none" w:sz="0" w:space="0" w:color="auto"/>
        <w:right w:val="none" w:sz="0" w:space="0" w:color="auto"/>
      </w:divBdr>
      <w:divsChild>
        <w:div w:id="280839">
          <w:marLeft w:val="0"/>
          <w:marRight w:val="0"/>
          <w:marTop w:val="0"/>
          <w:marBottom w:val="0"/>
          <w:divBdr>
            <w:top w:val="none" w:sz="0" w:space="0" w:color="auto"/>
            <w:left w:val="none" w:sz="0" w:space="0" w:color="auto"/>
            <w:bottom w:val="none" w:sz="0" w:space="0" w:color="auto"/>
            <w:right w:val="none" w:sz="0" w:space="0" w:color="auto"/>
          </w:divBdr>
          <w:divsChild>
            <w:div w:id="119302612">
              <w:marLeft w:val="0"/>
              <w:marRight w:val="0"/>
              <w:marTop w:val="0"/>
              <w:marBottom w:val="0"/>
              <w:divBdr>
                <w:top w:val="none" w:sz="0" w:space="0" w:color="auto"/>
                <w:left w:val="none" w:sz="0" w:space="0" w:color="auto"/>
                <w:bottom w:val="none" w:sz="0" w:space="0" w:color="auto"/>
                <w:right w:val="none" w:sz="0" w:space="0" w:color="auto"/>
              </w:divBdr>
            </w:div>
            <w:div w:id="2134906101">
              <w:marLeft w:val="1875"/>
              <w:marRight w:val="0"/>
              <w:marTop w:val="0"/>
              <w:marBottom w:val="0"/>
              <w:divBdr>
                <w:top w:val="none" w:sz="0" w:space="0" w:color="auto"/>
                <w:left w:val="none" w:sz="0" w:space="0" w:color="auto"/>
                <w:bottom w:val="none" w:sz="0" w:space="0" w:color="auto"/>
                <w:right w:val="none" w:sz="0" w:space="0" w:color="auto"/>
              </w:divBdr>
              <w:divsChild>
                <w:div w:id="1402480983">
                  <w:marLeft w:val="0"/>
                  <w:marRight w:val="0"/>
                  <w:marTop w:val="0"/>
                  <w:marBottom w:val="0"/>
                  <w:divBdr>
                    <w:top w:val="none" w:sz="0" w:space="0" w:color="auto"/>
                    <w:left w:val="none" w:sz="0" w:space="0" w:color="auto"/>
                    <w:bottom w:val="none" w:sz="0" w:space="0" w:color="auto"/>
                    <w:right w:val="none" w:sz="0" w:space="0" w:color="auto"/>
                  </w:divBdr>
                  <w:divsChild>
                    <w:div w:id="3147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438">
          <w:marLeft w:val="0"/>
          <w:marRight w:val="0"/>
          <w:marTop w:val="0"/>
          <w:marBottom w:val="0"/>
          <w:divBdr>
            <w:top w:val="none" w:sz="0" w:space="0" w:color="auto"/>
            <w:left w:val="none" w:sz="0" w:space="0" w:color="auto"/>
            <w:bottom w:val="none" w:sz="0" w:space="0" w:color="auto"/>
            <w:right w:val="none" w:sz="0" w:space="0" w:color="auto"/>
          </w:divBdr>
          <w:divsChild>
            <w:div w:id="751394882">
              <w:marLeft w:val="0"/>
              <w:marRight w:val="0"/>
              <w:marTop w:val="0"/>
              <w:marBottom w:val="0"/>
              <w:divBdr>
                <w:top w:val="none" w:sz="0" w:space="0" w:color="auto"/>
                <w:left w:val="none" w:sz="0" w:space="0" w:color="auto"/>
                <w:bottom w:val="none" w:sz="0" w:space="0" w:color="auto"/>
                <w:right w:val="none" w:sz="0" w:space="0" w:color="auto"/>
              </w:divBdr>
            </w:div>
          </w:divsChild>
        </w:div>
        <w:div w:id="1939096647">
          <w:marLeft w:val="0"/>
          <w:marRight w:val="0"/>
          <w:marTop w:val="0"/>
          <w:marBottom w:val="0"/>
          <w:divBdr>
            <w:top w:val="none" w:sz="0" w:space="0" w:color="auto"/>
            <w:left w:val="none" w:sz="0" w:space="0" w:color="auto"/>
            <w:bottom w:val="none" w:sz="0" w:space="0" w:color="auto"/>
            <w:right w:val="none" w:sz="0" w:space="0" w:color="auto"/>
          </w:divBdr>
          <w:divsChild>
            <w:div w:id="1529029367">
              <w:marLeft w:val="1200"/>
              <w:marRight w:val="0"/>
              <w:marTop w:val="0"/>
              <w:marBottom w:val="0"/>
              <w:divBdr>
                <w:top w:val="none" w:sz="0" w:space="0" w:color="auto"/>
                <w:left w:val="none" w:sz="0" w:space="0" w:color="auto"/>
                <w:bottom w:val="none" w:sz="0" w:space="0" w:color="auto"/>
                <w:right w:val="none" w:sz="0" w:space="0" w:color="auto"/>
              </w:divBdr>
            </w:div>
            <w:div w:id="198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2709">
      <w:bodyDiv w:val="1"/>
      <w:marLeft w:val="0"/>
      <w:marRight w:val="0"/>
      <w:marTop w:val="0"/>
      <w:marBottom w:val="0"/>
      <w:divBdr>
        <w:top w:val="none" w:sz="0" w:space="0" w:color="auto"/>
        <w:left w:val="none" w:sz="0" w:space="0" w:color="auto"/>
        <w:bottom w:val="none" w:sz="0" w:space="0" w:color="auto"/>
        <w:right w:val="none" w:sz="0" w:space="0" w:color="auto"/>
      </w:divBdr>
      <w:divsChild>
        <w:div w:id="913397639">
          <w:marLeft w:val="0"/>
          <w:marRight w:val="0"/>
          <w:marTop w:val="0"/>
          <w:marBottom w:val="0"/>
          <w:divBdr>
            <w:top w:val="none" w:sz="0" w:space="0" w:color="auto"/>
            <w:left w:val="none" w:sz="0" w:space="0" w:color="auto"/>
            <w:bottom w:val="none" w:sz="0" w:space="0" w:color="auto"/>
            <w:right w:val="none" w:sz="0" w:space="0" w:color="auto"/>
          </w:divBdr>
        </w:div>
      </w:divsChild>
    </w:div>
    <w:div w:id="1857571358">
      <w:bodyDiv w:val="1"/>
      <w:marLeft w:val="0"/>
      <w:marRight w:val="0"/>
      <w:marTop w:val="0"/>
      <w:marBottom w:val="0"/>
      <w:divBdr>
        <w:top w:val="none" w:sz="0" w:space="0" w:color="auto"/>
        <w:left w:val="none" w:sz="0" w:space="0" w:color="auto"/>
        <w:bottom w:val="none" w:sz="0" w:space="0" w:color="auto"/>
        <w:right w:val="none" w:sz="0" w:space="0" w:color="auto"/>
      </w:divBdr>
      <w:divsChild>
        <w:div w:id="674496579">
          <w:marLeft w:val="0"/>
          <w:marRight w:val="0"/>
          <w:marTop w:val="0"/>
          <w:marBottom w:val="0"/>
          <w:divBdr>
            <w:top w:val="none" w:sz="0" w:space="0" w:color="auto"/>
            <w:left w:val="none" w:sz="0" w:space="0" w:color="auto"/>
            <w:bottom w:val="none" w:sz="0" w:space="0" w:color="auto"/>
            <w:right w:val="none" w:sz="0" w:space="0" w:color="auto"/>
          </w:divBdr>
          <w:divsChild>
            <w:div w:id="333723776">
              <w:marLeft w:val="1875"/>
              <w:marRight w:val="0"/>
              <w:marTop w:val="0"/>
              <w:marBottom w:val="0"/>
              <w:divBdr>
                <w:top w:val="none" w:sz="0" w:space="0" w:color="auto"/>
                <w:left w:val="none" w:sz="0" w:space="0" w:color="auto"/>
                <w:bottom w:val="none" w:sz="0" w:space="0" w:color="auto"/>
                <w:right w:val="none" w:sz="0" w:space="0" w:color="auto"/>
              </w:divBdr>
              <w:divsChild>
                <w:div w:id="1348017691">
                  <w:marLeft w:val="0"/>
                  <w:marRight w:val="0"/>
                  <w:marTop w:val="0"/>
                  <w:marBottom w:val="0"/>
                  <w:divBdr>
                    <w:top w:val="none" w:sz="0" w:space="0" w:color="auto"/>
                    <w:left w:val="none" w:sz="0" w:space="0" w:color="auto"/>
                    <w:bottom w:val="none" w:sz="0" w:space="0" w:color="auto"/>
                    <w:right w:val="none" w:sz="0" w:space="0" w:color="auto"/>
                  </w:divBdr>
                  <w:divsChild>
                    <w:div w:id="656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301">
              <w:marLeft w:val="0"/>
              <w:marRight w:val="0"/>
              <w:marTop w:val="0"/>
              <w:marBottom w:val="0"/>
              <w:divBdr>
                <w:top w:val="none" w:sz="0" w:space="0" w:color="auto"/>
                <w:left w:val="none" w:sz="0" w:space="0" w:color="auto"/>
                <w:bottom w:val="none" w:sz="0" w:space="0" w:color="auto"/>
                <w:right w:val="none" w:sz="0" w:space="0" w:color="auto"/>
              </w:divBdr>
            </w:div>
          </w:divsChild>
        </w:div>
        <w:div w:id="1004017618">
          <w:marLeft w:val="0"/>
          <w:marRight w:val="0"/>
          <w:marTop w:val="0"/>
          <w:marBottom w:val="0"/>
          <w:divBdr>
            <w:top w:val="none" w:sz="0" w:space="0" w:color="auto"/>
            <w:left w:val="none" w:sz="0" w:space="0" w:color="auto"/>
            <w:bottom w:val="none" w:sz="0" w:space="0" w:color="auto"/>
            <w:right w:val="none" w:sz="0" w:space="0" w:color="auto"/>
          </w:divBdr>
          <w:divsChild>
            <w:div w:id="11878006">
              <w:marLeft w:val="0"/>
              <w:marRight w:val="0"/>
              <w:marTop w:val="0"/>
              <w:marBottom w:val="0"/>
              <w:divBdr>
                <w:top w:val="none" w:sz="0" w:space="0" w:color="auto"/>
                <w:left w:val="none" w:sz="0" w:space="0" w:color="auto"/>
                <w:bottom w:val="none" w:sz="0" w:space="0" w:color="auto"/>
                <w:right w:val="none" w:sz="0" w:space="0" w:color="auto"/>
              </w:divBdr>
            </w:div>
            <w:div w:id="1665012902">
              <w:marLeft w:val="1875"/>
              <w:marRight w:val="0"/>
              <w:marTop w:val="0"/>
              <w:marBottom w:val="0"/>
              <w:divBdr>
                <w:top w:val="none" w:sz="0" w:space="0" w:color="auto"/>
                <w:left w:val="none" w:sz="0" w:space="0" w:color="auto"/>
                <w:bottom w:val="none" w:sz="0" w:space="0" w:color="auto"/>
                <w:right w:val="none" w:sz="0" w:space="0" w:color="auto"/>
              </w:divBdr>
              <w:divsChild>
                <w:div w:id="830753539">
                  <w:marLeft w:val="0"/>
                  <w:marRight w:val="0"/>
                  <w:marTop w:val="0"/>
                  <w:marBottom w:val="0"/>
                  <w:divBdr>
                    <w:top w:val="none" w:sz="0" w:space="0" w:color="auto"/>
                    <w:left w:val="none" w:sz="0" w:space="0" w:color="auto"/>
                    <w:bottom w:val="none" w:sz="0" w:space="0" w:color="auto"/>
                    <w:right w:val="none" w:sz="0" w:space="0" w:color="auto"/>
                  </w:divBdr>
                  <w:divsChild>
                    <w:div w:id="11125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5473">
          <w:marLeft w:val="0"/>
          <w:marRight w:val="0"/>
          <w:marTop w:val="0"/>
          <w:marBottom w:val="0"/>
          <w:divBdr>
            <w:top w:val="none" w:sz="0" w:space="0" w:color="auto"/>
            <w:left w:val="none" w:sz="0" w:space="0" w:color="auto"/>
            <w:bottom w:val="none" w:sz="0" w:space="0" w:color="auto"/>
            <w:right w:val="none" w:sz="0" w:space="0" w:color="auto"/>
          </w:divBdr>
          <w:divsChild>
            <w:div w:id="210386493">
              <w:marLeft w:val="0"/>
              <w:marRight w:val="0"/>
              <w:marTop w:val="0"/>
              <w:marBottom w:val="0"/>
              <w:divBdr>
                <w:top w:val="none" w:sz="0" w:space="0" w:color="auto"/>
                <w:left w:val="none" w:sz="0" w:space="0" w:color="auto"/>
                <w:bottom w:val="none" w:sz="0" w:space="0" w:color="auto"/>
                <w:right w:val="none" w:sz="0" w:space="0" w:color="auto"/>
              </w:divBdr>
            </w:div>
          </w:divsChild>
        </w:div>
        <w:div w:id="1865053146">
          <w:marLeft w:val="0"/>
          <w:marRight w:val="0"/>
          <w:marTop w:val="0"/>
          <w:marBottom w:val="0"/>
          <w:divBdr>
            <w:top w:val="none" w:sz="0" w:space="0" w:color="auto"/>
            <w:left w:val="none" w:sz="0" w:space="0" w:color="auto"/>
            <w:bottom w:val="none" w:sz="0" w:space="0" w:color="auto"/>
            <w:right w:val="none" w:sz="0" w:space="0" w:color="auto"/>
          </w:divBdr>
          <w:divsChild>
            <w:div w:id="1350646297">
              <w:marLeft w:val="1875"/>
              <w:marRight w:val="0"/>
              <w:marTop w:val="0"/>
              <w:marBottom w:val="0"/>
              <w:divBdr>
                <w:top w:val="none" w:sz="0" w:space="0" w:color="auto"/>
                <w:left w:val="none" w:sz="0" w:space="0" w:color="auto"/>
                <w:bottom w:val="none" w:sz="0" w:space="0" w:color="auto"/>
                <w:right w:val="none" w:sz="0" w:space="0" w:color="auto"/>
              </w:divBdr>
              <w:divsChild>
                <w:div w:id="494808296">
                  <w:marLeft w:val="0"/>
                  <w:marRight w:val="0"/>
                  <w:marTop w:val="0"/>
                  <w:marBottom w:val="0"/>
                  <w:divBdr>
                    <w:top w:val="none" w:sz="0" w:space="0" w:color="auto"/>
                    <w:left w:val="none" w:sz="0" w:space="0" w:color="auto"/>
                    <w:bottom w:val="none" w:sz="0" w:space="0" w:color="auto"/>
                    <w:right w:val="none" w:sz="0" w:space="0" w:color="auto"/>
                  </w:divBdr>
                  <w:divsChild>
                    <w:div w:id="15422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10232283">
          <w:marLeft w:val="0"/>
          <w:marRight w:val="0"/>
          <w:marTop w:val="0"/>
          <w:marBottom w:val="0"/>
          <w:divBdr>
            <w:top w:val="none" w:sz="0" w:space="0" w:color="auto"/>
            <w:left w:val="none" w:sz="0" w:space="0" w:color="auto"/>
            <w:bottom w:val="none" w:sz="0" w:space="0" w:color="auto"/>
            <w:right w:val="none" w:sz="0" w:space="0" w:color="auto"/>
          </w:divBdr>
        </w:div>
      </w:divsChild>
    </w:div>
    <w:div w:id="1982465562">
      <w:bodyDiv w:val="1"/>
      <w:marLeft w:val="0"/>
      <w:marRight w:val="0"/>
      <w:marTop w:val="0"/>
      <w:marBottom w:val="0"/>
      <w:divBdr>
        <w:top w:val="none" w:sz="0" w:space="0" w:color="auto"/>
        <w:left w:val="none" w:sz="0" w:space="0" w:color="auto"/>
        <w:bottom w:val="none" w:sz="0" w:space="0" w:color="auto"/>
        <w:right w:val="none" w:sz="0" w:space="0" w:color="auto"/>
      </w:divBdr>
    </w:div>
    <w:div w:id="2015523875">
      <w:bodyDiv w:val="1"/>
      <w:marLeft w:val="0"/>
      <w:marRight w:val="0"/>
      <w:marTop w:val="0"/>
      <w:marBottom w:val="0"/>
      <w:divBdr>
        <w:top w:val="none" w:sz="0" w:space="0" w:color="auto"/>
        <w:left w:val="none" w:sz="0" w:space="0" w:color="auto"/>
        <w:bottom w:val="none" w:sz="0" w:space="0" w:color="auto"/>
        <w:right w:val="none" w:sz="0" w:space="0" w:color="auto"/>
      </w:divBdr>
      <w:divsChild>
        <w:div w:id="21785577">
          <w:marLeft w:val="0"/>
          <w:marRight w:val="0"/>
          <w:marTop w:val="0"/>
          <w:marBottom w:val="0"/>
          <w:divBdr>
            <w:top w:val="none" w:sz="0" w:space="0" w:color="auto"/>
            <w:left w:val="none" w:sz="0" w:space="0" w:color="auto"/>
            <w:bottom w:val="none" w:sz="0" w:space="0" w:color="auto"/>
            <w:right w:val="none" w:sz="0" w:space="0" w:color="auto"/>
          </w:divBdr>
        </w:div>
        <w:div w:id="272858038">
          <w:marLeft w:val="0"/>
          <w:marRight w:val="0"/>
          <w:marTop w:val="0"/>
          <w:marBottom w:val="0"/>
          <w:divBdr>
            <w:top w:val="none" w:sz="0" w:space="0" w:color="auto"/>
            <w:left w:val="none" w:sz="0" w:space="0" w:color="auto"/>
            <w:bottom w:val="none" w:sz="0" w:space="0" w:color="auto"/>
            <w:right w:val="none" w:sz="0" w:space="0" w:color="auto"/>
          </w:divBdr>
        </w:div>
        <w:div w:id="758061436">
          <w:marLeft w:val="0"/>
          <w:marRight w:val="0"/>
          <w:marTop w:val="0"/>
          <w:marBottom w:val="0"/>
          <w:divBdr>
            <w:top w:val="none" w:sz="0" w:space="0" w:color="auto"/>
            <w:left w:val="none" w:sz="0" w:space="0" w:color="auto"/>
            <w:bottom w:val="none" w:sz="0" w:space="0" w:color="auto"/>
            <w:right w:val="none" w:sz="0" w:space="0" w:color="auto"/>
          </w:divBdr>
        </w:div>
        <w:div w:id="786856763">
          <w:marLeft w:val="0"/>
          <w:marRight w:val="0"/>
          <w:marTop w:val="0"/>
          <w:marBottom w:val="0"/>
          <w:divBdr>
            <w:top w:val="none" w:sz="0" w:space="0" w:color="auto"/>
            <w:left w:val="none" w:sz="0" w:space="0" w:color="auto"/>
            <w:bottom w:val="none" w:sz="0" w:space="0" w:color="auto"/>
            <w:right w:val="none" w:sz="0" w:space="0" w:color="auto"/>
          </w:divBdr>
        </w:div>
        <w:div w:id="1285697059">
          <w:marLeft w:val="0"/>
          <w:marRight w:val="0"/>
          <w:marTop w:val="0"/>
          <w:marBottom w:val="0"/>
          <w:divBdr>
            <w:top w:val="none" w:sz="0" w:space="0" w:color="auto"/>
            <w:left w:val="none" w:sz="0" w:space="0" w:color="auto"/>
            <w:bottom w:val="none" w:sz="0" w:space="0" w:color="auto"/>
            <w:right w:val="none" w:sz="0" w:space="0" w:color="auto"/>
          </w:divBdr>
        </w:div>
        <w:div w:id="1601136680">
          <w:marLeft w:val="0"/>
          <w:marRight w:val="0"/>
          <w:marTop w:val="0"/>
          <w:marBottom w:val="0"/>
          <w:divBdr>
            <w:top w:val="none" w:sz="0" w:space="0" w:color="auto"/>
            <w:left w:val="none" w:sz="0" w:space="0" w:color="auto"/>
            <w:bottom w:val="none" w:sz="0" w:space="0" w:color="auto"/>
            <w:right w:val="none" w:sz="0" w:space="0" w:color="auto"/>
          </w:divBdr>
        </w:div>
        <w:div w:id="1910340420">
          <w:marLeft w:val="0"/>
          <w:marRight w:val="0"/>
          <w:marTop w:val="0"/>
          <w:marBottom w:val="0"/>
          <w:divBdr>
            <w:top w:val="none" w:sz="0" w:space="0" w:color="auto"/>
            <w:left w:val="none" w:sz="0" w:space="0" w:color="auto"/>
            <w:bottom w:val="none" w:sz="0" w:space="0" w:color="auto"/>
            <w:right w:val="none" w:sz="0" w:space="0" w:color="auto"/>
          </w:divBdr>
        </w:div>
        <w:div w:id="2105372555">
          <w:marLeft w:val="0"/>
          <w:marRight w:val="0"/>
          <w:marTop w:val="0"/>
          <w:marBottom w:val="0"/>
          <w:divBdr>
            <w:top w:val="none" w:sz="0" w:space="0" w:color="auto"/>
            <w:left w:val="none" w:sz="0" w:space="0" w:color="auto"/>
            <w:bottom w:val="none" w:sz="0" w:space="0" w:color="auto"/>
            <w:right w:val="none" w:sz="0" w:space="0" w:color="auto"/>
          </w:divBdr>
        </w:div>
      </w:divsChild>
    </w:div>
    <w:div w:id="2046636636">
      <w:bodyDiv w:val="1"/>
      <w:marLeft w:val="0"/>
      <w:marRight w:val="0"/>
      <w:marTop w:val="0"/>
      <w:marBottom w:val="0"/>
      <w:divBdr>
        <w:top w:val="none" w:sz="0" w:space="0" w:color="auto"/>
        <w:left w:val="none" w:sz="0" w:space="0" w:color="auto"/>
        <w:bottom w:val="none" w:sz="0" w:space="0" w:color="auto"/>
        <w:right w:val="none" w:sz="0" w:space="0" w:color="auto"/>
      </w:divBdr>
      <w:divsChild>
        <w:div w:id="263416799">
          <w:marLeft w:val="0"/>
          <w:marRight w:val="0"/>
          <w:marTop w:val="0"/>
          <w:marBottom w:val="0"/>
          <w:divBdr>
            <w:top w:val="none" w:sz="0" w:space="0" w:color="auto"/>
            <w:left w:val="none" w:sz="0" w:space="0" w:color="auto"/>
            <w:bottom w:val="none" w:sz="0" w:space="0" w:color="auto"/>
            <w:right w:val="none" w:sz="0" w:space="0" w:color="auto"/>
          </w:divBdr>
        </w:div>
        <w:div w:id="1660421819">
          <w:marLeft w:val="0"/>
          <w:marRight w:val="0"/>
          <w:marTop w:val="0"/>
          <w:marBottom w:val="0"/>
          <w:divBdr>
            <w:top w:val="none" w:sz="0" w:space="0" w:color="auto"/>
            <w:left w:val="none" w:sz="0" w:space="0" w:color="auto"/>
            <w:bottom w:val="none" w:sz="0" w:space="0" w:color="auto"/>
            <w:right w:val="none" w:sz="0" w:space="0" w:color="auto"/>
          </w:divBdr>
        </w:div>
        <w:div w:id="1222398970">
          <w:marLeft w:val="0"/>
          <w:marRight w:val="0"/>
          <w:marTop w:val="0"/>
          <w:marBottom w:val="0"/>
          <w:divBdr>
            <w:top w:val="none" w:sz="0" w:space="0" w:color="auto"/>
            <w:left w:val="none" w:sz="0" w:space="0" w:color="auto"/>
            <w:bottom w:val="none" w:sz="0" w:space="0" w:color="auto"/>
            <w:right w:val="none" w:sz="0" w:space="0" w:color="auto"/>
          </w:divBdr>
        </w:div>
        <w:div w:id="1258833041">
          <w:marLeft w:val="0"/>
          <w:marRight w:val="0"/>
          <w:marTop w:val="0"/>
          <w:marBottom w:val="0"/>
          <w:divBdr>
            <w:top w:val="none" w:sz="0" w:space="0" w:color="auto"/>
            <w:left w:val="none" w:sz="0" w:space="0" w:color="auto"/>
            <w:bottom w:val="none" w:sz="0" w:space="0" w:color="auto"/>
            <w:right w:val="none" w:sz="0" w:space="0" w:color="auto"/>
          </w:divBdr>
        </w:div>
        <w:div w:id="377970268">
          <w:marLeft w:val="0"/>
          <w:marRight w:val="0"/>
          <w:marTop w:val="0"/>
          <w:marBottom w:val="0"/>
          <w:divBdr>
            <w:top w:val="none" w:sz="0" w:space="0" w:color="auto"/>
            <w:left w:val="none" w:sz="0" w:space="0" w:color="auto"/>
            <w:bottom w:val="none" w:sz="0" w:space="0" w:color="auto"/>
            <w:right w:val="none" w:sz="0" w:space="0" w:color="auto"/>
          </w:divBdr>
        </w:div>
        <w:div w:id="297536550">
          <w:marLeft w:val="0"/>
          <w:marRight w:val="0"/>
          <w:marTop w:val="0"/>
          <w:marBottom w:val="0"/>
          <w:divBdr>
            <w:top w:val="none" w:sz="0" w:space="0" w:color="auto"/>
            <w:left w:val="none" w:sz="0" w:space="0" w:color="auto"/>
            <w:bottom w:val="none" w:sz="0" w:space="0" w:color="auto"/>
            <w:right w:val="none" w:sz="0" w:space="0" w:color="auto"/>
          </w:divBdr>
        </w:div>
        <w:div w:id="551424568">
          <w:marLeft w:val="0"/>
          <w:marRight w:val="0"/>
          <w:marTop w:val="0"/>
          <w:marBottom w:val="0"/>
          <w:divBdr>
            <w:top w:val="none" w:sz="0" w:space="0" w:color="auto"/>
            <w:left w:val="none" w:sz="0" w:space="0" w:color="auto"/>
            <w:bottom w:val="none" w:sz="0" w:space="0" w:color="auto"/>
            <w:right w:val="none" w:sz="0" w:space="0" w:color="auto"/>
          </w:divBdr>
        </w:div>
        <w:div w:id="199512229">
          <w:marLeft w:val="0"/>
          <w:marRight w:val="0"/>
          <w:marTop w:val="0"/>
          <w:marBottom w:val="0"/>
          <w:divBdr>
            <w:top w:val="none" w:sz="0" w:space="0" w:color="auto"/>
            <w:left w:val="none" w:sz="0" w:space="0" w:color="auto"/>
            <w:bottom w:val="none" w:sz="0" w:space="0" w:color="auto"/>
            <w:right w:val="none" w:sz="0" w:space="0" w:color="auto"/>
          </w:divBdr>
        </w:div>
      </w:divsChild>
    </w:div>
    <w:div w:id="2063366192">
      <w:bodyDiv w:val="1"/>
      <w:marLeft w:val="0"/>
      <w:marRight w:val="0"/>
      <w:marTop w:val="0"/>
      <w:marBottom w:val="0"/>
      <w:divBdr>
        <w:top w:val="none" w:sz="0" w:space="0" w:color="auto"/>
        <w:left w:val="none" w:sz="0" w:space="0" w:color="auto"/>
        <w:bottom w:val="none" w:sz="0" w:space="0" w:color="auto"/>
        <w:right w:val="none" w:sz="0" w:space="0" w:color="auto"/>
      </w:divBdr>
      <w:divsChild>
        <w:div w:id="175198967">
          <w:marLeft w:val="0"/>
          <w:marRight w:val="0"/>
          <w:marTop w:val="0"/>
          <w:marBottom w:val="0"/>
          <w:divBdr>
            <w:top w:val="none" w:sz="0" w:space="0" w:color="auto"/>
            <w:left w:val="none" w:sz="0" w:space="0" w:color="auto"/>
            <w:bottom w:val="none" w:sz="0" w:space="0" w:color="auto"/>
            <w:right w:val="none" w:sz="0" w:space="0" w:color="auto"/>
          </w:divBdr>
          <w:divsChild>
            <w:div w:id="1753700572">
              <w:marLeft w:val="0"/>
              <w:marRight w:val="0"/>
              <w:marTop w:val="0"/>
              <w:marBottom w:val="0"/>
              <w:divBdr>
                <w:top w:val="none" w:sz="0" w:space="0" w:color="auto"/>
                <w:left w:val="none" w:sz="0" w:space="0" w:color="auto"/>
                <w:bottom w:val="none" w:sz="0" w:space="0" w:color="auto"/>
                <w:right w:val="none" w:sz="0" w:space="0" w:color="auto"/>
              </w:divBdr>
            </w:div>
          </w:divsChild>
        </w:div>
        <w:div w:id="295572651">
          <w:marLeft w:val="0"/>
          <w:marRight w:val="0"/>
          <w:marTop w:val="0"/>
          <w:marBottom w:val="0"/>
          <w:divBdr>
            <w:top w:val="none" w:sz="0" w:space="0" w:color="auto"/>
            <w:left w:val="none" w:sz="0" w:space="0" w:color="auto"/>
            <w:bottom w:val="none" w:sz="0" w:space="0" w:color="auto"/>
            <w:right w:val="none" w:sz="0" w:space="0" w:color="auto"/>
          </w:divBdr>
          <w:divsChild>
            <w:div w:id="810488236">
              <w:marLeft w:val="0"/>
              <w:marRight w:val="0"/>
              <w:marTop w:val="0"/>
              <w:marBottom w:val="0"/>
              <w:divBdr>
                <w:top w:val="none" w:sz="0" w:space="0" w:color="auto"/>
                <w:left w:val="none" w:sz="0" w:space="0" w:color="auto"/>
                <w:bottom w:val="none" w:sz="0" w:space="0" w:color="auto"/>
                <w:right w:val="none" w:sz="0" w:space="0" w:color="auto"/>
              </w:divBdr>
            </w:div>
            <w:div w:id="1223058826">
              <w:marLeft w:val="1875"/>
              <w:marRight w:val="0"/>
              <w:marTop w:val="0"/>
              <w:marBottom w:val="0"/>
              <w:divBdr>
                <w:top w:val="none" w:sz="0" w:space="0" w:color="auto"/>
                <w:left w:val="none" w:sz="0" w:space="0" w:color="auto"/>
                <w:bottom w:val="none" w:sz="0" w:space="0" w:color="auto"/>
                <w:right w:val="none" w:sz="0" w:space="0" w:color="auto"/>
              </w:divBdr>
              <w:divsChild>
                <w:div w:id="1072234788">
                  <w:marLeft w:val="0"/>
                  <w:marRight w:val="0"/>
                  <w:marTop w:val="0"/>
                  <w:marBottom w:val="0"/>
                  <w:divBdr>
                    <w:top w:val="none" w:sz="0" w:space="0" w:color="auto"/>
                    <w:left w:val="none" w:sz="0" w:space="0" w:color="auto"/>
                    <w:bottom w:val="none" w:sz="0" w:space="0" w:color="auto"/>
                    <w:right w:val="none" w:sz="0" w:space="0" w:color="auto"/>
                  </w:divBdr>
                  <w:divsChild>
                    <w:div w:id="18658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5063">
          <w:marLeft w:val="0"/>
          <w:marRight w:val="0"/>
          <w:marTop w:val="0"/>
          <w:marBottom w:val="0"/>
          <w:divBdr>
            <w:top w:val="none" w:sz="0" w:space="0" w:color="auto"/>
            <w:left w:val="none" w:sz="0" w:space="0" w:color="auto"/>
            <w:bottom w:val="none" w:sz="0" w:space="0" w:color="auto"/>
            <w:right w:val="none" w:sz="0" w:space="0" w:color="auto"/>
          </w:divBdr>
          <w:divsChild>
            <w:div w:id="687684620">
              <w:marLeft w:val="0"/>
              <w:marRight w:val="0"/>
              <w:marTop w:val="0"/>
              <w:marBottom w:val="0"/>
              <w:divBdr>
                <w:top w:val="none" w:sz="0" w:space="0" w:color="auto"/>
                <w:left w:val="none" w:sz="0" w:space="0" w:color="auto"/>
                <w:bottom w:val="none" w:sz="0" w:space="0" w:color="auto"/>
                <w:right w:val="none" w:sz="0" w:space="0" w:color="auto"/>
              </w:divBdr>
            </w:div>
            <w:div w:id="1671323623">
              <w:marLeft w:val="1875"/>
              <w:marRight w:val="0"/>
              <w:marTop w:val="0"/>
              <w:marBottom w:val="0"/>
              <w:divBdr>
                <w:top w:val="none" w:sz="0" w:space="0" w:color="auto"/>
                <w:left w:val="none" w:sz="0" w:space="0" w:color="auto"/>
                <w:bottom w:val="none" w:sz="0" w:space="0" w:color="auto"/>
                <w:right w:val="none" w:sz="0" w:space="0" w:color="auto"/>
              </w:divBdr>
              <w:divsChild>
                <w:div w:id="1748306717">
                  <w:marLeft w:val="0"/>
                  <w:marRight w:val="0"/>
                  <w:marTop w:val="0"/>
                  <w:marBottom w:val="0"/>
                  <w:divBdr>
                    <w:top w:val="none" w:sz="0" w:space="0" w:color="auto"/>
                    <w:left w:val="none" w:sz="0" w:space="0" w:color="auto"/>
                    <w:bottom w:val="none" w:sz="0" w:space="0" w:color="auto"/>
                    <w:right w:val="none" w:sz="0" w:space="0" w:color="auto"/>
                  </w:divBdr>
                  <w:divsChild>
                    <w:div w:id="9834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69780">
          <w:marLeft w:val="0"/>
          <w:marRight w:val="0"/>
          <w:marTop w:val="0"/>
          <w:marBottom w:val="0"/>
          <w:divBdr>
            <w:top w:val="none" w:sz="0" w:space="0" w:color="auto"/>
            <w:left w:val="none" w:sz="0" w:space="0" w:color="auto"/>
            <w:bottom w:val="none" w:sz="0" w:space="0" w:color="auto"/>
            <w:right w:val="none" w:sz="0" w:space="0" w:color="auto"/>
          </w:divBdr>
          <w:divsChild>
            <w:div w:id="1868054867">
              <w:marLeft w:val="0"/>
              <w:marRight w:val="0"/>
              <w:marTop w:val="0"/>
              <w:marBottom w:val="0"/>
              <w:divBdr>
                <w:top w:val="none" w:sz="0" w:space="0" w:color="auto"/>
                <w:left w:val="none" w:sz="0" w:space="0" w:color="auto"/>
                <w:bottom w:val="none" w:sz="0" w:space="0" w:color="auto"/>
                <w:right w:val="none" w:sz="0" w:space="0" w:color="auto"/>
              </w:divBdr>
            </w:div>
            <w:div w:id="2141192217">
              <w:marLeft w:val="1875"/>
              <w:marRight w:val="0"/>
              <w:marTop w:val="0"/>
              <w:marBottom w:val="0"/>
              <w:divBdr>
                <w:top w:val="none" w:sz="0" w:space="0" w:color="auto"/>
                <w:left w:val="none" w:sz="0" w:space="0" w:color="auto"/>
                <w:bottom w:val="none" w:sz="0" w:space="0" w:color="auto"/>
                <w:right w:val="none" w:sz="0" w:space="0" w:color="auto"/>
              </w:divBdr>
              <w:divsChild>
                <w:div w:id="1983382214">
                  <w:marLeft w:val="0"/>
                  <w:marRight w:val="0"/>
                  <w:marTop w:val="0"/>
                  <w:marBottom w:val="0"/>
                  <w:divBdr>
                    <w:top w:val="none" w:sz="0" w:space="0" w:color="auto"/>
                    <w:left w:val="none" w:sz="0" w:space="0" w:color="auto"/>
                    <w:bottom w:val="none" w:sz="0" w:space="0" w:color="auto"/>
                    <w:right w:val="none" w:sz="0" w:space="0" w:color="auto"/>
                  </w:divBdr>
                  <w:divsChild>
                    <w:div w:id="7597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1619">
          <w:marLeft w:val="0"/>
          <w:marRight w:val="0"/>
          <w:marTop w:val="0"/>
          <w:marBottom w:val="0"/>
          <w:divBdr>
            <w:top w:val="none" w:sz="0" w:space="0" w:color="auto"/>
            <w:left w:val="none" w:sz="0" w:space="0" w:color="auto"/>
            <w:bottom w:val="none" w:sz="0" w:space="0" w:color="auto"/>
            <w:right w:val="none" w:sz="0" w:space="0" w:color="auto"/>
          </w:divBdr>
          <w:divsChild>
            <w:div w:id="899560236">
              <w:marLeft w:val="1875"/>
              <w:marRight w:val="0"/>
              <w:marTop w:val="0"/>
              <w:marBottom w:val="0"/>
              <w:divBdr>
                <w:top w:val="none" w:sz="0" w:space="0" w:color="auto"/>
                <w:left w:val="none" w:sz="0" w:space="0" w:color="auto"/>
                <w:bottom w:val="none" w:sz="0" w:space="0" w:color="auto"/>
                <w:right w:val="none" w:sz="0" w:space="0" w:color="auto"/>
              </w:divBdr>
              <w:divsChild>
                <w:div w:id="12607903">
                  <w:marLeft w:val="0"/>
                  <w:marRight w:val="0"/>
                  <w:marTop w:val="0"/>
                  <w:marBottom w:val="0"/>
                  <w:divBdr>
                    <w:top w:val="none" w:sz="0" w:space="0" w:color="auto"/>
                    <w:left w:val="none" w:sz="0" w:space="0" w:color="auto"/>
                    <w:bottom w:val="none" w:sz="0" w:space="0" w:color="auto"/>
                    <w:right w:val="none" w:sz="0" w:space="0" w:color="auto"/>
                  </w:divBdr>
                  <w:divsChild>
                    <w:div w:id="6168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1448">
              <w:marLeft w:val="0"/>
              <w:marRight w:val="0"/>
              <w:marTop w:val="0"/>
              <w:marBottom w:val="0"/>
              <w:divBdr>
                <w:top w:val="none" w:sz="0" w:space="0" w:color="auto"/>
                <w:left w:val="none" w:sz="0" w:space="0" w:color="auto"/>
                <w:bottom w:val="none" w:sz="0" w:space="0" w:color="auto"/>
                <w:right w:val="none" w:sz="0" w:space="0" w:color="auto"/>
              </w:divBdr>
            </w:div>
          </w:divsChild>
        </w:div>
        <w:div w:id="1879584282">
          <w:marLeft w:val="0"/>
          <w:marRight w:val="0"/>
          <w:marTop w:val="0"/>
          <w:marBottom w:val="0"/>
          <w:divBdr>
            <w:top w:val="none" w:sz="0" w:space="0" w:color="auto"/>
            <w:left w:val="none" w:sz="0" w:space="0" w:color="auto"/>
            <w:bottom w:val="none" w:sz="0" w:space="0" w:color="auto"/>
            <w:right w:val="none" w:sz="0" w:space="0" w:color="auto"/>
          </w:divBdr>
          <w:divsChild>
            <w:div w:id="943852931">
              <w:marLeft w:val="0"/>
              <w:marRight w:val="0"/>
              <w:marTop w:val="0"/>
              <w:marBottom w:val="0"/>
              <w:divBdr>
                <w:top w:val="none" w:sz="0" w:space="0" w:color="auto"/>
                <w:left w:val="none" w:sz="0" w:space="0" w:color="auto"/>
                <w:bottom w:val="none" w:sz="0" w:space="0" w:color="auto"/>
                <w:right w:val="none" w:sz="0" w:space="0" w:color="auto"/>
              </w:divBdr>
            </w:div>
            <w:div w:id="1352759991">
              <w:marLeft w:val="1875"/>
              <w:marRight w:val="0"/>
              <w:marTop w:val="0"/>
              <w:marBottom w:val="0"/>
              <w:divBdr>
                <w:top w:val="none" w:sz="0" w:space="0" w:color="auto"/>
                <w:left w:val="none" w:sz="0" w:space="0" w:color="auto"/>
                <w:bottom w:val="none" w:sz="0" w:space="0" w:color="auto"/>
                <w:right w:val="none" w:sz="0" w:space="0" w:color="auto"/>
              </w:divBdr>
              <w:divsChild>
                <w:div w:id="1070494059">
                  <w:marLeft w:val="0"/>
                  <w:marRight w:val="0"/>
                  <w:marTop w:val="0"/>
                  <w:marBottom w:val="0"/>
                  <w:divBdr>
                    <w:top w:val="none" w:sz="0" w:space="0" w:color="auto"/>
                    <w:left w:val="none" w:sz="0" w:space="0" w:color="auto"/>
                    <w:bottom w:val="none" w:sz="0" w:space="0" w:color="auto"/>
                    <w:right w:val="none" w:sz="0" w:space="0" w:color="auto"/>
                  </w:divBdr>
                  <w:divsChild>
                    <w:div w:id="17057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14760">
      <w:bodyDiv w:val="1"/>
      <w:marLeft w:val="0"/>
      <w:marRight w:val="0"/>
      <w:marTop w:val="0"/>
      <w:marBottom w:val="0"/>
      <w:divBdr>
        <w:top w:val="none" w:sz="0" w:space="0" w:color="auto"/>
        <w:left w:val="none" w:sz="0" w:space="0" w:color="auto"/>
        <w:bottom w:val="none" w:sz="0" w:space="0" w:color="auto"/>
        <w:right w:val="none" w:sz="0" w:space="0" w:color="auto"/>
      </w:divBdr>
      <w:divsChild>
        <w:div w:id="305398900">
          <w:marLeft w:val="0"/>
          <w:marRight w:val="0"/>
          <w:marTop w:val="0"/>
          <w:marBottom w:val="0"/>
          <w:divBdr>
            <w:top w:val="none" w:sz="0" w:space="0" w:color="auto"/>
            <w:left w:val="none" w:sz="0" w:space="0" w:color="auto"/>
            <w:bottom w:val="none" w:sz="0" w:space="0" w:color="auto"/>
            <w:right w:val="none" w:sz="0" w:space="0" w:color="auto"/>
          </w:divBdr>
          <w:divsChild>
            <w:div w:id="587234955">
              <w:marLeft w:val="0"/>
              <w:marRight w:val="0"/>
              <w:marTop w:val="0"/>
              <w:marBottom w:val="0"/>
              <w:divBdr>
                <w:top w:val="none" w:sz="0" w:space="0" w:color="auto"/>
                <w:left w:val="none" w:sz="0" w:space="0" w:color="auto"/>
                <w:bottom w:val="none" w:sz="0" w:space="0" w:color="auto"/>
                <w:right w:val="none" w:sz="0" w:space="0" w:color="auto"/>
              </w:divBdr>
            </w:div>
            <w:div w:id="841161824">
              <w:marLeft w:val="1875"/>
              <w:marRight w:val="0"/>
              <w:marTop w:val="0"/>
              <w:marBottom w:val="0"/>
              <w:divBdr>
                <w:top w:val="none" w:sz="0" w:space="0" w:color="auto"/>
                <w:left w:val="none" w:sz="0" w:space="0" w:color="auto"/>
                <w:bottom w:val="none" w:sz="0" w:space="0" w:color="auto"/>
                <w:right w:val="none" w:sz="0" w:space="0" w:color="auto"/>
              </w:divBdr>
              <w:divsChild>
                <w:div w:id="1933468600">
                  <w:marLeft w:val="0"/>
                  <w:marRight w:val="0"/>
                  <w:marTop w:val="0"/>
                  <w:marBottom w:val="0"/>
                  <w:divBdr>
                    <w:top w:val="none" w:sz="0" w:space="0" w:color="auto"/>
                    <w:left w:val="none" w:sz="0" w:space="0" w:color="auto"/>
                    <w:bottom w:val="none" w:sz="0" w:space="0" w:color="auto"/>
                    <w:right w:val="none" w:sz="0" w:space="0" w:color="auto"/>
                  </w:divBdr>
                  <w:divsChild>
                    <w:div w:id="11704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1484">
          <w:marLeft w:val="0"/>
          <w:marRight w:val="0"/>
          <w:marTop w:val="0"/>
          <w:marBottom w:val="0"/>
          <w:divBdr>
            <w:top w:val="none" w:sz="0" w:space="0" w:color="auto"/>
            <w:left w:val="none" w:sz="0" w:space="0" w:color="auto"/>
            <w:bottom w:val="none" w:sz="0" w:space="0" w:color="auto"/>
            <w:right w:val="none" w:sz="0" w:space="0" w:color="auto"/>
          </w:divBdr>
          <w:divsChild>
            <w:div w:id="1345978699">
              <w:marLeft w:val="1875"/>
              <w:marRight w:val="0"/>
              <w:marTop w:val="0"/>
              <w:marBottom w:val="0"/>
              <w:divBdr>
                <w:top w:val="none" w:sz="0" w:space="0" w:color="auto"/>
                <w:left w:val="none" w:sz="0" w:space="0" w:color="auto"/>
                <w:bottom w:val="none" w:sz="0" w:space="0" w:color="auto"/>
                <w:right w:val="none" w:sz="0" w:space="0" w:color="auto"/>
              </w:divBdr>
              <w:divsChild>
                <w:div w:id="1128204878">
                  <w:marLeft w:val="0"/>
                  <w:marRight w:val="0"/>
                  <w:marTop w:val="0"/>
                  <w:marBottom w:val="0"/>
                  <w:divBdr>
                    <w:top w:val="none" w:sz="0" w:space="0" w:color="auto"/>
                    <w:left w:val="none" w:sz="0" w:space="0" w:color="auto"/>
                    <w:bottom w:val="none" w:sz="0" w:space="0" w:color="auto"/>
                    <w:right w:val="none" w:sz="0" w:space="0" w:color="auto"/>
                  </w:divBdr>
                  <w:divsChild>
                    <w:div w:id="1271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441">
              <w:marLeft w:val="0"/>
              <w:marRight w:val="0"/>
              <w:marTop w:val="0"/>
              <w:marBottom w:val="0"/>
              <w:divBdr>
                <w:top w:val="none" w:sz="0" w:space="0" w:color="auto"/>
                <w:left w:val="none" w:sz="0" w:space="0" w:color="auto"/>
                <w:bottom w:val="none" w:sz="0" w:space="0" w:color="auto"/>
                <w:right w:val="none" w:sz="0" w:space="0" w:color="auto"/>
              </w:divBdr>
            </w:div>
          </w:divsChild>
        </w:div>
        <w:div w:id="438961016">
          <w:marLeft w:val="0"/>
          <w:marRight w:val="0"/>
          <w:marTop w:val="0"/>
          <w:marBottom w:val="0"/>
          <w:divBdr>
            <w:top w:val="none" w:sz="0" w:space="0" w:color="auto"/>
            <w:left w:val="none" w:sz="0" w:space="0" w:color="auto"/>
            <w:bottom w:val="none" w:sz="0" w:space="0" w:color="auto"/>
            <w:right w:val="none" w:sz="0" w:space="0" w:color="auto"/>
          </w:divBdr>
          <w:divsChild>
            <w:div w:id="271328162">
              <w:marLeft w:val="1875"/>
              <w:marRight w:val="0"/>
              <w:marTop w:val="0"/>
              <w:marBottom w:val="0"/>
              <w:divBdr>
                <w:top w:val="none" w:sz="0" w:space="0" w:color="auto"/>
                <w:left w:val="none" w:sz="0" w:space="0" w:color="auto"/>
                <w:bottom w:val="none" w:sz="0" w:space="0" w:color="auto"/>
                <w:right w:val="none" w:sz="0" w:space="0" w:color="auto"/>
              </w:divBdr>
              <w:divsChild>
                <w:div w:id="927663295">
                  <w:marLeft w:val="0"/>
                  <w:marRight w:val="0"/>
                  <w:marTop w:val="0"/>
                  <w:marBottom w:val="0"/>
                  <w:divBdr>
                    <w:top w:val="none" w:sz="0" w:space="0" w:color="auto"/>
                    <w:left w:val="none" w:sz="0" w:space="0" w:color="auto"/>
                    <w:bottom w:val="none" w:sz="0" w:space="0" w:color="auto"/>
                    <w:right w:val="none" w:sz="0" w:space="0" w:color="auto"/>
                  </w:divBdr>
                  <w:divsChild>
                    <w:div w:id="505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300">
              <w:marLeft w:val="0"/>
              <w:marRight w:val="0"/>
              <w:marTop w:val="0"/>
              <w:marBottom w:val="0"/>
              <w:divBdr>
                <w:top w:val="none" w:sz="0" w:space="0" w:color="auto"/>
                <w:left w:val="none" w:sz="0" w:space="0" w:color="auto"/>
                <w:bottom w:val="none" w:sz="0" w:space="0" w:color="auto"/>
                <w:right w:val="none" w:sz="0" w:space="0" w:color="auto"/>
              </w:divBdr>
            </w:div>
          </w:divsChild>
        </w:div>
        <w:div w:id="449277483">
          <w:marLeft w:val="0"/>
          <w:marRight w:val="0"/>
          <w:marTop w:val="0"/>
          <w:marBottom w:val="0"/>
          <w:divBdr>
            <w:top w:val="none" w:sz="0" w:space="0" w:color="auto"/>
            <w:left w:val="none" w:sz="0" w:space="0" w:color="auto"/>
            <w:bottom w:val="none" w:sz="0" w:space="0" w:color="auto"/>
            <w:right w:val="none" w:sz="0" w:space="0" w:color="auto"/>
          </w:divBdr>
          <w:divsChild>
            <w:div w:id="893585838">
              <w:marLeft w:val="0"/>
              <w:marRight w:val="0"/>
              <w:marTop w:val="0"/>
              <w:marBottom w:val="0"/>
              <w:divBdr>
                <w:top w:val="none" w:sz="0" w:space="0" w:color="auto"/>
                <w:left w:val="none" w:sz="0" w:space="0" w:color="auto"/>
                <w:bottom w:val="none" w:sz="0" w:space="0" w:color="auto"/>
                <w:right w:val="none" w:sz="0" w:space="0" w:color="auto"/>
              </w:divBdr>
            </w:div>
            <w:div w:id="1220286066">
              <w:marLeft w:val="1875"/>
              <w:marRight w:val="0"/>
              <w:marTop w:val="0"/>
              <w:marBottom w:val="0"/>
              <w:divBdr>
                <w:top w:val="none" w:sz="0" w:space="0" w:color="auto"/>
                <w:left w:val="none" w:sz="0" w:space="0" w:color="auto"/>
                <w:bottom w:val="none" w:sz="0" w:space="0" w:color="auto"/>
                <w:right w:val="none" w:sz="0" w:space="0" w:color="auto"/>
              </w:divBdr>
              <w:divsChild>
                <w:div w:id="1003363515">
                  <w:marLeft w:val="0"/>
                  <w:marRight w:val="0"/>
                  <w:marTop w:val="0"/>
                  <w:marBottom w:val="0"/>
                  <w:divBdr>
                    <w:top w:val="none" w:sz="0" w:space="0" w:color="auto"/>
                    <w:left w:val="none" w:sz="0" w:space="0" w:color="auto"/>
                    <w:bottom w:val="none" w:sz="0" w:space="0" w:color="auto"/>
                    <w:right w:val="none" w:sz="0" w:space="0" w:color="auto"/>
                  </w:divBdr>
                  <w:divsChild>
                    <w:div w:id="18382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8983">
          <w:marLeft w:val="0"/>
          <w:marRight w:val="0"/>
          <w:marTop w:val="0"/>
          <w:marBottom w:val="0"/>
          <w:divBdr>
            <w:top w:val="none" w:sz="0" w:space="0" w:color="auto"/>
            <w:left w:val="none" w:sz="0" w:space="0" w:color="auto"/>
            <w:bottom w:val="none" w:sz="0" w:space="0" w:color="auto"/>
            <w:right w:val="none" w:sz="0" w:space="0" w:color="auto"/>
          </w:divBdr>
          <w:divsChild>
            <w:div w:id="376928699">
              <w:marLeft w:val="1875"/>
              <w:marRight w:val="0"/>
              <w:marTop w:val="0"/>
              <w:marBottom w:val="0"/>
              <w:divBdr>
                <w:top w:val="none" w:sz="0" w:space="0" w:color="auto"/>
                <w:left w:val="none" w:sz="0" w:space="0" w:color="auto"/>
                <w:bottom w:val="none" w:sz="0" w:space="0" w:color="auto"/>
                <w:right w:val="none" w:sz="0" w:space="0" w:color="auto"/>
              </w:divBdr>
              <w:divsChild>
                <w:div w:id="1461799658">
                  <w:marLeft w:val="0"/>
                  <w:marRight w:val="0"/>
                  <w:marTop w:val="0"/>
                  <w:marBottom w:val="0"/>
                  <w:divBdr>
                    <w:top w:val="none" w:sz="0" w:space="0" w:color="auto"/>
                    <w:left w:val="none" w:sz="0" w:space="0" w:color="auto"/>
                    <w:bottom w:val="none" w:sz="0" w:space="0" w:color="auto"/>
                    <w:right w:val="none" w:sz="0" w:space="0" w:color="auto"/>
                  </w:divBdr>
                  <w:divsChild>
                    <w:div w:id="1432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683">
              <w:marLeft w:val="0"/>
              <w:marRight w:val="0"/>
              <w:marTop w:val="0"/>
              <w:marBottom w:val="0"/>
              <w:divBdr>
                <w:top w:val="none" w:sz="0" w:space="0" w:color="auto"/>
                <w:left w:val="none" w:sz="0" w:space="0" w:color="auto"/>
                <w:bottom w:val="none" w:sz="0" w:space="0" w:color="auto"/>
                <w:right w:val="none" w:sz="0" w:space="0" w:color="auto"/>
              </w:divBdr>
            </w:div>
          </w:divsChild>
        </w:div>
        <w:div w:id="1133132589">
          <w:marLeft w:val="0"/>
          <w:marRight w:val="0"/>
          <w:marTop w:val="0"/>
          <w:marBottom w:val="0"/>
          <w:divBdr>
            <w:top w:val="none" w:sz="0" w:space="0" w:color="auto"/>
            <w:left w:val="none" w:sz="0" w:space="0" w:color="auto"/>
            <w:bottom w:val="none" w:sz="0" w:space="0" w:color="auto"/>
            <w:right w:val="none" w:sz="0" w:space="0" w:color="auto"/>
          </w:divBdr>
          <w:divsChild>
            <w:div w:id="332923559">
              <w:marLeft w:val="1875"/>
              <w:marRight w:val="0"/>
              <w:marTop w:val="0"/>
              <w:marBottom w:val="0"/>
              <w:divBdr>
                <w:top w:val="none" w:sz="0" w:space="0" w:color="auto"/>
                <w:left w:val="none" w:sz="0" w:space="0" w:color="auto"/>
                <w:bottom w:val="none" w:sz="0" w:space="0" w:color="auto"/>
                <w:right w:val="none" w:sz="0" w:space="0" w:color="auto"/>
              </w:divBdr>
              <w:divsChild>
                <w:div w:id="23098840">
                  <w:marLeft w:val="0"/>
                  <w:marRight w:val="0"/>
                  <w:marTop w:val="0"/>
                  <w:marBottom w:val="0"/>
                  <w:divBdr>
                    <w:top w:val="none" w:sz="0" w:space="0" w:color="auto"/>
                    <w:left w:val="none" w:sz="0" w:space="0" w:color="auto"/>
                    <w:bottom w:val="none" w:sz="0" w:space="0" w:color="auto"/>
                    <w:right w:val="none" w:sz="0" w:space="0" w:color="auto"/>
                  </w:divBdr>
                  <w:divsChild>
                    <w:div w:id="21239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6773">
              <w:marLeft w:val="0"/>
              <w:marRight w:val="0"/>
              <w:marTop w:val="0"/>
              <w:marBottom w:val="0"/>
              <w:divBdr>
                <w:top w:val="none" w:sz="0" w:space="0" w:color="auto"/>
                <w:left w:val="none" w:sz="0" w:space="0" w:color="auto"/>
                <w:bottom w:val="none" w:sz="0" w:space="0" w:color="auto"/>
                <w:right w:val="none" w:sz="0" w:space="0" w:color="auto"/>
              </w:divBdr>
            </w:div>
          </w:divsChild>
        </w:div>
        <w:div w:id="1174225346">
          <w:marLeft w:val="0"/>
          <w:marRight w:val="0"/>
          <w:marTop w:val="0"/>
          <w:marBottom w:val="0"/>
          <w:divBdr>
            <w:top w:val="none" w:sz="0" w:space="0" w:color="auto"/>
            <w:left w:val="none" w:sz="0" w:space="0" w:color="auto"/>
            <w:bottom w:val="none" w:sz="0" w:space="0" w:color="auto"/>
            <w:right w:val="none" w:sz="0" w:space="0" w:color="auto"/>
          </w:divBdr>
          <w:divsChild>
            <w:div w:id="97217796">
              <w:marLeft w:val="0"/>
              <w:marRight w:val="0"/>
              <w:marTop w:val="0"/>
              <w:marBottom w:val="0"/>
              <w:divBdr>
                <w:top w:val="none" w:sz="0" w:space="0" w:color="auto"/>
                <w:left w:val="none" w:sz="0" w:space="0" w:color="auto"/>
                <w:bottom w:val="none" w:sz="0" w:space="0" w:color="auto"/>
                <w:right w:val="none" w:sz="0" w:space="0" w:color="auto"/>
              </w:divBdr>
            </w:div>
            <w:div w:id="1837649644">
              <w:marLeft w:val="1875"/>
              <w:marRight w:val="0"/>
              <w:marTop w:val="0"/>
              <w:marBottom w:val="0"/>
              <w:divBdr>
                <w:top w:val="none" w:sz="0" w:space="0" w:color="auto"/>
                <w:left w:val="none" w:sz="0" w:space="0" w:color="auto"/>
                <w:bottom w:val="none" w:sz="0" w:space="0" w:color="auto"/>
                <w:right w:val="none" w:sz="0" w:space="0" w:color="auto"/>
              </w:divBdr>
              <w:divsChild>
                <w:div w:id="447356135">
                  <w:marLeft w:val="0"/>
                  <w:marRight w:val="0"/>
                  <w:marTop w:val="0"/>
                  <w:marBottom w:val="0"/>
                  <w:divBdr>
                    <w:top w:val="none" w:sz="0" w:space="0" w:color="auto"/>
                    <w:left w:val="none" w:sz="0" w:space="0" w:color="auto"/>
                    <w:bottom w:val="none" w:sz="0" w:space="0" w:color="auto"/>
                    <w:right w:val="none" w:sz="0" w:space="0" w:color="auto"/>
                  </w:divBdr>
                  <w:divsChild>
                    <w:div w:id="12991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538">
          <w:marLeft w:val="0"/>
          <w:marRight w:val="0"/>
          <w:marTop w:val="0"/>
          <w:marBottom w:val="0"/>
          <w:divBdr>
            <w:top w:val="none" w:sz="0" w:space="0" w:color="auto"/>
            <w:left w:val="none" w:sz="0" w:space="0" w:color="auto"/>
            <w:bottom w:val="none" w:sz="0" w:space="0" w:color="auto"/>
            <w:right w:val="none" w:sz="0" w:space="0" w:color="auto"/>
          </w:divBdr>
          <w:divsChild>
            <w:div w:id="67309511">
              <w:marLeft w:val="1875"/>
              <w:marRight w:val="0"/>
              <w:marTop w:val="0"/>
              <w:marBottom w:val="0"/>
              <w:divBdr>
                <w:top w:val="none" w:sz="0" w:space="0" w:color="auto"/>
                <w:left w:val="none" w:sz="0" w:space="0" w:color="auto"/>
                <w:bottom w:val="none" w:sz="0" w:space="0" w:color="auto"/>
                <w:right w:val="none" w:sz="0" w:space="0" w:color="auto"/>
              </w:divBdr>
              <w:divsChild>
                <w:div w:id="1626502879">
                  <w:marLeft w:val="0"/>
                  <w:marRight w:val="0"/>
                  <w:marTop w:val="0"/>
                  <w:marBottom w:val="0"/>
                  <w:divBdr>
                    <w:top w:val="none" w:sz="0" w:space="0" w:color="auto"/>
                    <w:left w:val="none" w:sz="0" w:space="0" w:color="auto"/>
                    <w:bottom w:val="none" w:sz="0" w:space="0" w:color="auto"/>
                    <w:right w:val="none" w:sz="0" w:space="0" w:color="auto"/>
                  </w:divBdr>
                  <w:divsChild>
                    <w:div w:id="203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4469">
              <w:marLeft w:val="0"/>
              <w:marRight w:val="0"/>
              <w:marTop w:val="0"/>
              <w:marBottom w:val="0"/>
              <w:divBdr>
                <w:top w:val="none" w:sz="0" w:space="0" w:color="auto"/>
                <w:left w:val="none" w:sz="0" w:space="0" w:color="auto"/>
                <w:bottom w:val="none" w:sz="0" w:space="0" w:color="auto"/>
                <w:right w:val="none" w:sz="0" w:space="0" w:color="auto"/>
              </w:divBdr>
            </w:div>
          </w:divsChild>
        </w:div>
        <w:div w:id="1656763608">
          <w:marLeft w:val="0"/>
          <w:marRight w:val="0"/>
          <w:marTop w:val="0"/>
          <w:marBottom w:val="0"/>
          <w:divBdr>
            <w:top w:val="none" w:sz="0" w:space="0" w:color="auto"/>
            <w:left w:val="none" w:sz="0" w:space="0" w:color="auto"/>
            <w:bottom w:val="none" w:sz="0" w:space="0" w:color="auto"/>
            <w:right w:val="none" w:sz="0" w:space="0" w:color="auto"/>
          </w:divBdr>
          <w:divsChild>
            <w:div w:id="1011568447">
              <w:marLeft w:val="0"/>
              <w:marRight w:val="0"/>
              <w:marTop w:val="0"/>
              <w:marBottom w:val="0"/>
              <w:divBdr>
                <w:top w:val="none" w:sz="0" w:space="0" w:color="auto"/>
                <w:left w:val="none" w:sz="0" w:space="0" w:color="auto"/>
                <w:bottom w:val="none" w:sz="0" w:space="0" w:color="auto"/>
                <w:right w:val="none" w:sz="0" w:space="0" w:color="auto"/>
              </w:divBdr>
            </w:div>
            <w:div w:id="2033534877">
              <w:marLeft w:val="1875"/>
              <w:marRight w:val="0"/>
              <w:marTop w:val="0"/>
              <w:marBottom w:val="0"/>
              <w:divBdr>
                <w:top w:val="none" w:sz="0" w:space="0" w:color="auto"/>
                <w:left w:val="none" w:sz="0" w:space="0" w:color="auto"/>
                <w:bottom w:val="none" w:sz="0" w:space="0" w:color="auto"/>
                <w:right w:val="none" w:sz="0" w:space="0" w:color="auto"/>
              </w:divBdr>
              <w:divsChild>
                <w:div w:id="1355955911">
                  <w:marLeft w:val="0"/>
                  <w:marRight w:val="0"/>
                  <w:marTop w:val="0"/>
                  <w:marBottom w:val="0"/>
                  <w:divBdr>
                    <w:top w:val="none" w:sz="0" w:space="0" w:color="auto"/>
                    <w:left w:val="none" w:sz="0" w:space="0" w:color="auto"/>
                    <w:bottom w:val="none" w:sz="0" w:space="0" w:color="auto"/>
                    <w:right w:val="none" w:sz="0" w:space="0" w:color="auto"/>
                  </w:divBdr>
                  <w:divsChild>
                    <w:div w:id="1242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8893">
          <w:marLeft w:val="0"/>
          <w:marRight w:val="0"/>
          <w:marTop w:val="0"/>
          <w:marBottom w:val="0"/>
          <w:divBdr>
            <w:top w:val="none" w:sz="0" w:space="0" w:color="auto"/>
            <w:left w:val="none" w:sz="0" w:space="0" w:color="auto"/>
            <w:bottom w:val="none" w:sz="0" w:space="0" w:color="auto"/>
            <w:right w:val="none" w:sz="0" w:space="0" w:color="auto"/>
          </w:divBdr>
          <w:divsChild>
            <w:div w:id="447432758">
              <w:marLeft w:val="1875"/>
              <w:marRight w:val="0"/>
              <w:marTop w:val="0"/>
              <w:marBottom w:val="0"/>
              <w:divBdr>
                <w:top w:val="none" w:sz="0" w:space="0" w:color="auto"/>
                <w:left w:val="none" w:sz="0" w:space="0" w:color="auto"/>
                <w:bottom w:val="none" w:sz="0" w:space="0" w:color="auto"/>
                <w:right w:val="none" w:sz="0" w:space="0" w:color="auto"/>
              </w:divBdr>
              <w:divsChild>
                <w:div w:id="650599738">
                  <w:marLeft w:val="0"/>
                  <w:marRight w:val="0"/>
                  <w:marTop w:val="0"/>
                  <w:marBottom w:val="0"/>
                  <w:divBdr>
                    <w:top w:val="none" w:sz="0" w:space="0" w:color="auto"/>
                    <w:left w:val="none" w:sz="0" w:space="0" w:color="auto"/>
                    <w:bottom w:val="none" w:sz="0" w:space="0" w:color="auto"/>
                    <w:right w:val="none" w:sz="0" w:space="0" w:color="auto"/>
                  </w:divBdr>
                  <w:divsChild>
                    <w:div w:id="175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4894">
              <w:marLeft w:val="0"/>
              <w:marRight w:val="0"/>
              <w:marTop w:val="0"/>
              <w:marBottom w:val="0"/>
              <w:divBdr>
                <w:top w:val="none" w:sz="0" w:space="0" w:color="auto"/>
                <w:left w:val="none" w:sz="0" w:space="0" w:color="auto"/>
                <w:bottom w:val="none" w:sz="0" w:space="0" w:color="auto"/>
                <w:right w:val="none" w:sz="0" w:space="0" w:color="auto"/>
              </w:divBdr>
            </w:div>
          </w:divsChild>
        </w:div>
        <w:div w:id="1701735772">
          <w:marLeft w:val="0"/>
          <w:marRight w:val="0"/>
          <w:marTop w:val="0"/>
          <w:marBottom w:val="0"/>
          <w:divBdr>
            <w:top w:val="none" w:sz="0" w:space="0" w:color="auto"/>
            <w:left w:val="none" w:sz="0" w:space="0" w:color="auto"/>
            <w:bottom w:val="none" w:sz="0" w:space="0" w:color="auto"/>
            <w:right w:val="none" w:sz="0" w:space="0" w:color="auto"/>
          </w:divBdr>
          <w:divsChild>
            <w:div w:id="3423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9725">
      <w:bodyDiv w:val="1"/>
      <w:marLeft w:val="0"/>
      <w:marRight w:val="0"/>
      <w:marTop w:val="0"/>
      <w:marBottom w:val="0"/>
      <w:divBdr>
        <w:top w:val="none" w:sz="0" w:space="0" w:color="auto"/>
        <w:left w:val="none" w:sz="0" w:space="0" w:color="auto"/>
        <w:bottom w:val="none" w:sz="0" w:space="0" w:color="auto"/>
        <w:right w:val="none" w:sz="0" w:space="0" w:color="auto"/>
      </w:divBdr>
      <w:divsChild>
        <w:div w:id="600455852">
          <w:marLeft w:val="0"/>
          <w:marRight w:val="0"/>
          <w:marTop w:val="0"/>
          <w:marBottom w:val="0"/>
          <w:divBdr>
            <w:top w:val="none" w:sz="0" w:space="0" w:color="auto"/>
            <w:left w:val="none" w:sz="0" w:space="0" w:color="auto"/>
            <w:bottom w:val="none" w:sz="0" w:space="0" w:color="auto"/>
            <w:right w:val="none" w:sz="0" w:space="0" w:color="auto"/>
          </w:divBdr>
          <w:divsChild>
            <w:div w:id="738211881">
              <w:marLeft w:val="1875"/>
              <w:marRight w:val="0"/>
              <w:marTop w:val="0"/>
              <w:marBottom w:val="0"/>
              <w:divBdr>
                <w:top w:val="none" w:sz="0" w:space="0" w:color="auto"/>
                <w:left w:val="none" w:sz="0" w:space="0" w:color="auto"/>
                <w:bottom w:val="none" w:sz="0" w:space="0" w:color="auto"/>
                <w:right w:val="none" w:sz="0" w:space="0" w:color="auto"/>
              </w:divBdr>
              <w:divsChild>
                <w:div w:id="412312407">
                  <w:marLeft w:val="0"/>
                  <w:marRight w:val="0"/>
                  <w:marTop w:val="0"/>
                  <w:marBottom w:val="0"/>
                  <w:divBdr>
                    <w:top w:val="none" w:sz="0" w:space="0" w:color="auto"/>
                    <w:left w:val="none" w:sz="0" w:space="0" w:color="auto"/>
                    <w:bottom w:val="none" w:sz="0" w:space="0" w:color="auto"/>
                    <w:right w:val="none" w:sz="0" w:space="0" w:color="auto"/>
                  </w:divBdr>
                  <w:divsChild>
                    <w:div w:id="8718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008">
              <w:marLeft w:val="0"/>
              <w:marRight w:val="0"/>
              <w:marTop w:val="0"/>
              <w:marBottom w:val="0"/>
              <w:divBdr>
                <w:top w:val="none" w:sz="0" w:space="0" w:color="auto"/>
                <w:left w:val="none" w:sz="0" w:space="0" w:color="auto"/>
                <w:bottom w:val="none" w:sz="0" w:space="0" w:color="auto"/>
                <w:right w:val="none" w:sz="0" w:space="0" w:color="auto"/>
              </w:divBdr>
            </w:div>
          </w:divsChild>
        </w:div>
        <w:div w:id="627469583">
          <w:marLeft w:val="0"/>
          <w:marRight w:val="0"/>
          <w:marTop w:val="0"/>
          <w:marBottom w:val="0"/>
          <w:divBdr>
            <w:top w:val="none" w:sz="0" w:space="0" w:color="auto"/>
            <w:left w:val="none" w:sz="0" w:space="0" w:color="auto"/>
            <w:bottom w:val="none" w:sz="0" w:space="0" w:color="auto"/>
            <w:right w:val="none" w:sz="0" w:space="0" w:color="auto"/>
          </w:divBdr>
          <w:divsChild>
            <w:div w:id="138546738">
              <w:marLeft w:val="0"/>
              <w:marRight w:val="0"/>
              <w:marTop w:val="0"/>
              <w:marBottom w:val="0"/>
              <w:divBdr>
                <w:top w:val="none" w:sz="0" w:space="0" w:color="auto"/>
                <w:left w:val="none" w:sz="0" w:space="0" w:color="auto"/>
                <w:bottom w:val="none" w:sz="0" w:space="0" w:color="auto"/>
                <w:right w:val="none" w:sz="0" w:space="0" w:color="auto"/>
              </w:divBdr>
            </w:div>
          </w:divsChild>
        </w:div>
        <w:div w:id="1397557306">
          <w:marLeft w:val="0"/>
          <w:marRight w:val="0"/>
          <w:marTop w:val="0"/>
          <w:marBottom w:val="0"/>
          <w:divBdr>
            <w:top w:val="none" w:sz="0" w:space="0" w:color="auto"/>
            <w:left w:val="none" w:sz="0" w:space="0" w:color="auto"/>
            <w:bottom w:val="none" w:sz="0" w:space="0" w:color="auto"/>
            <w:right w:val="none" w:sz="0" w:space="0" w:color="auto"/>
          </w:divBdr>
          <w:divsChild>
            <w:div w:id="1043283931">
              <w:marLeft w:val="1875"/>
              <w:marRight w:val="0"/>
              <w:marTop w:val="0"/>
              <w:marBottom w:val="0"/>
              <w:divBdr>
                <w:top w:val="none" w:sz="0" w:space="0" w:color="auto"/>
                <w:left w:val="none" w:sz="0" w:space="0" w:color="auto"/>
                <w:bottom w:val="none" w:sz="0" w:space="0" w:color="auto"/>
                <w:right w:val="none" w:sz="0" w:space="0" w:color="auto"/>
              </w:divBdr>
              <w:divsChild>
                <w:div w:id="544484056">
                  <w:marLeft w:val="0"/>
                  <w:marRight w:val="0"/>
                  <w:marTop w:val="0"/>
                  <w:marBottom w:val="0"/>
                  <w:divBdr>
                    <w:top w:val="none" w:sz="0" w:space="0" w:color="auto"/>
                    <w:left w:val="none" w:sz="0" w:space="0" w:color="auto"/>
                    <w:bottom w:val="none" w:sz="0" w:space="0" w:color="auto"/>
                    <w:right w:val="none" w:sz="0" w:space="0" w:color="auto"/>
                  </w:divBdr>
                  <w:divsChild>
                    <w:div w:id="9762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044">
              <w:marLeft w:val="0"/>
              <w:marRight w:val="0"/>
              <w:marTop w:val="0"/>
              <w:marBottom w:val="0"/>
              <w:divBdr>
                <w:top w:val="none" w:sz="0" w:space="0" w:color="auto"/>
                <w:left w:val="none" w:sz="0" w:space="0" w:color="auto"/>
                <w:bottom w:val="none" w:sz="0" w:space="0" w:color="auto"/>
                <w:right w:val="none" w:sz="0" w:space="0" w:color="auto"/>
              </w:divBdr>
            </w:div>
          </w:divsChild>
        </w:div>
        <w:div w:id="1719934006">
          <w:marLeft w:val="0"/>
          <w:marRight w:val="0"/>
          <w:marTop w:val="0"/>
          <w:marBottom w:val="0"/>
          <w:divBdr>
            <w:top w:val="none" w:sz="0" w:space="0" w:color="auto"/>
            <w:left w:val="none" w:sz="0" w:space="0" w:color="auto"/>
            <w:bottom w:val="none" w:sz="0" w:space="0" w:color="auto"/>
            <w:right w:val="none" w:sz="0" w:space="0" w:color="auto"/>
          </w:divBdr>
          <w:divsChild>
            <w:div w:id="870143693">
              <w:marLeft w:val="0"/>
              <w:marRight w:val="0"/>
              <w:marTop w:val="0"/>
              <w:marBottom w:val="0"/>
              <w:divBdr>
                <w:top w:val="none" w:sz="0" w:space="0" w:color="auto"/>
                <w:left w:val="none" w:sz="0" w:space="0" w:color="auto"/>
                <w:bottom w:val="none" w:sz="0" w:space="0" w:color="auto"/>
                <w:right w:val="none" w:sz="0" w:space="0" w:color="auto"/>
              </w:divBdr>
            </w:div>
            <w:div w:id="1406492501">
              <w:marLeft w:val="1875"/>
              <w:marRight w:val="0"/>
              <w:marTop w:val="0"/>
              <w:marBottom w:val="0"/>
              <w:divBdr>
                <w:top w:val="none" w:sz="0" w:space="0" w:color="auto"/>
                <w:left w:val="none" w:sz="0" w:space="0" w:color="auto"/>
                <w:bottom w:val="none" w:sz="0" w:space="0" w:color="auto"/>
                <w:right w:val="none" w:sz="0" w:space="0" w:color="auto"/>
              </w:divBdr>
              <w:divsChild>
                <w:div w:id="390615288">
                  <w:marLeft w:val="0"/>
                  <w:marRight w:val="0"/>
                  <w:marTop w:val="0"/>
                  <w:marBottom w:val="0"/>
                  <w:divBdr>
                    <w:top w:val="none" w:sz="0" w:space="0" w:color="auto"/>
                    <w:left w:val="none" w:sz="0" w:space="0" w:color="auto"/>
                    <w:bottom w:val="none" w:sz="0" w:space="0" w:color="auto"/>
                    <w:right w:val="none" w:sz="0" w:space="0" w:color="auto"/>
                  </w:divBdr>
                  <w:divsChild>
                    <w:div w:id="6517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421">
          <w:marLeft w:val="0"/>
          <w:marRight w:val="0"/>
          <w:marTop w:val="0"/>
          <w:marBottom w:val="0"/>
          <w:divBdr>
            <w:top w:val="none" w:sz="0" w:space="0" w:color="auto"/>
            <w:left w:val="none" w:sz="0" w:space="0" w:color="auto"/>
            <w:bottom w:val="none" w:sz="0" w:space="0" w:color="auto"/>
            <w:right w:val="none" w:sz="0" w:space="0" w:color="auto"/>
          </w:divBdr>
          <w:divsChild>
            <w:div w:id="287980151">
              <w:marLeft w:val="0"/>
              <w:marRight w:val="0"/>
              <w:marTop w:val="0"/>
              <w:marBottom w:val="0"/>
              <w:divBdr>
                <w:top w:val="none" w:sz="0" w:space="0" w:color="auto"/>
                <w:left w:val="none" w:sz="0" w:space="0" w:color="auto"/>
                <w:bottom w:val="none" w:sz="0" w:space="0" w:color="auto"/>
                <w:right w:val="none" w:sz="0" w:space="0" w:color="auto"/>
              </w:divBdr>
            </w:div>
            <w:div w:id="346566736">
              <w:marLeft w:val="1875"/>
              <w:marRight w:val="0"/>
              <w:marTop w:val="0"/>
              <w:marBottom w:val="0"/>
              <w:divBdr>
                <w:top w:val="none" w:sz="0" w:space="0" w:color="auto"/>
                <w:left w:val="none" w:sz="0" w:space="0" w:color="auto"/>
                <w:bottom w:val="none" w:sz="0" w:space="0" w:color="auto"/>
                <w:right w:val="none" w:sz="0" w:space="0" w:color="auto"/>
              </w:divBdr>
              <w:divsChild>
                <w:div w:id="1165126150">
                  <w:marLeft w:val="0"/>
                  <w:marRight w:val="0"/>
                  <w:marTop w:val="0"/>
                  <w:marBottom w:val="0"/>
                  <w:divBdr>
                    <w:top w:val="none" w:sz="0" w:space="0" w:color="auto"/>
                    <w:left w:val="none" w:sz="0" w:space="0" w:color="auto"/>
                    <w:bottom w:val="none" w:sz="0" w:space="0" w:color="auto"/>
                    <w:right w:val="none" w:sz="0" w:space="0" w:color="auto"/>
                  </w:divBdr>
                  <w:divsChild>
                    <w:div w:id="20462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1190">
          <w:marLeft w:val="0"/>
          <w:marRight w:val="0"/>
          <w:marTop w:val="0"/>
          <w:marBottom w:val="0"/>
          <w:divBdr>
            <w:top w:val="none" w:sz="0" w:space="0" w:color="auto"/>
            <w:left w:val="none" w:sz="0" w:space="0" w:color="auto"/>
            <w:bottom w:val="none" w:sz="0" w:space="0" w:color="auto"/>
            <w:right w:val="none" w:sz="0" w:space="0" w:color="auto"/>
          </w:divBdr>
          <w:divsChild>
            <w:div w:id="667562975">
              <w:marLeft w:val="1875"/>
              <w:marRight w:val="0"/>
              <w:marTop w:val="0"/>
              <w:marBottom w:val="0"/>
              <w:divBdr>
                <w:top w:val="none" w:sz="0" w:space="0" w:color="auto"/>
                <w:left w:val="none" w:sz="0" w:space="0" w:color="auto"/>
                <w:bottom w:val="none" w:sz="0" w:space="0" w:color="auto"/>
                <w:right w:val="none" w:sz="0" w:space="0" w:color="auto"/>
              </w:divBdr>
              <w:divsChild>
                <w:div w:id="386688775">
                  <w:marLeft w:val="0"/>
                  <w:marRight w:val="0"/>
                  <w:marTop w:val="0"/>
                  <w:marBottom w:val="0"/>
                  <w:divBdr>
                    <w:top w:val="none" w:sz="0" w:space="0" w:color="auto"/>
                    <w:left w:val="none" w:sz="0" w:space="0" w:color="auto"/>
                    <w:bottom w:val="none" w:sz="0" w:space="0" w:color="auto"/>
                    <w:right w:val="none" w:sz="0" w:space="0" w:color="auto"/>
                  </w:divBdr>
                  <w:divsChild>
                    <w:div w:id="11124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2061">
      <w:bodyDiv w:val="1"/>
      <w:marLeft w:val="0"/>
      <w:marRight w:val="0"/>
      <w:marTop w:val="0"/>
      <w:marBottom w:val="0"/>
      <w:divBdr>
        <w:top w:val="none" w:sz="0" w:space="0" w:color="auto"/>
        <w:left w:val="none" w:sz="0" w:space="0" w:color="auto"/>
        <w:bottom w:val="none" w:sz="0" w:space="0" w:color="auto"/>
        <w:right w:val="none" w:sz="0" w:space="0" w:color="auto"/>
      </w:divBdr>
    </w:div>
    <w:div w:id="2114082062">
      <w:bodyDiv w:val="1"/>
      <w:marLeft w:val="0"/>
      <w:marRight w:val="0"/>
      <w:marTop w:val="0"/>
      <w:marBottom w:val="0"/>
      <w:divBdr>
        <w:top w:val="none" w:sz="0" w:space="0" w:color="auto"/>
        <w:left w:val="none" w:sz="0" w:space="0" w:color="auto"/>
        <w:bottom w:val="none" w:sz="0" w:space="0" w:color="auto"/>
        <w:right w:val="none" w:sz="0" w:space="0" w:color="auto"/>
      </w:divBdr>
      <w:divsChild>
        <w:div w:id="35012289">
          <w:marLeft w:val="0"/>
          <w:marRight w:val="0"/>
          <w:marTop w:val="0"/>
          <w:marBottom w:val="0"/>
          <w:divBdr>
            <w:top w:val="none" w:sz="0" w:space="0" w:color="auto"/>
            <w:left w:val="none" w:sz="0" w:space="0" w:color="auto"/>
            <w:bottom w:val="none" w:sz="0" w:space="0" w:color="auto"/>
            <w:right w:val="none" w:sz="0" w:space="0" w:color="auto"/>
          </w:divBdr>
        </w:div>
        <w:div w:id="35281392">
          <w:marLeft w:val="0"/>
          <w:marRight w:val="0"/>
          <w:marTop w:val="0"/>
          <w:marBottom w:val="0"/>
          <w:divBdr>
            <w:top w:val="none" w:sz="0" w:space="0" w:color="auto"/>
            <w:left w:val="none" w:sz="0" w:space="0" w:color="auto"/>
            <w:bottom w:val="none" w:sz="0" w:space="0" w:color="auto"/>
            <w:right w:val="none" w:sz="0" w:space="0" w:color="auto"/>
          </w:divBdr>
        </w:div>
        <w:div w:id="135875204">
          <w:marLeft w:val="0"/>
          <w:marRight w:val="0"/>
          <w:marTop w:val="0"/>
          <w:marBottom w:val="0"/>
          <w:divBdr>
            <w:top w:val="none" w:sz="0" w:space="0" w:color="auto"/>
            <w:left w:val="none" w:sz="0" w:space="0" w:color="auto"/>
            <w:bottom w:val="none" w:sz="0" w:space="0" w:color="auto"/>
            <w:right w:val="none" w:sz="0" w:space="0" w:color="auto"/>
          </w:divBdr>
        </w:div>
        <w:div w:id="144591376">
          <w:marLeft w:val="0"/>
          <w:marRight w:val="0"/>
          <w:marTop w:val="0"/>
          <w:marBottom w:val="0"/>
          <w:divBdr>
            <w:top w:val="none" w:sz="0" w:space="0" w:color="auto"/>
            <w:left w:val="none" w:sz="0" w:space="0" w:color="auto"/>
            <w:bottom w:val="none" w:sz="0" w:space="0" w:color="auto"/>
            <w:right w:val="none" w:sz="0" w:space="0" w:color="auto"/>
          </w:divBdr>
        </w:div>
        <w:div w:id="224071510">
          <w:marLeft w:val="0"/>
          <w:marRight w:val="0"/>
          <w:marTop w:val="0"/>
          <w:marBottom w:val="0"/>
          <w:divBdr>
            <w:top w:val="none" w:sz="0" w:space="0" w:color="auto"/>
            <w:left w:val="none" w:sz="0" w:space="0" w:color="auto"/>
            <w:bottom w:val="none" w:sz="0" w:space="0" w:color="auto"/>
            <w:right w:val="none" w:sz="0" w:space="0" w:color="auto"/>
          </w:divBdr>
        </w:div>
        <w:div w:id="264508583">
          <w:marLeft w:val="0"/>
          <w:marRight w:val="0"/>
          <w:marTop w:val="0"/>
          <w:marBottom w:val="0"/>
          <w:divBdr>
            <w:top w:val="none" w:sz="0" w:space="0" w:color="auto"/>
            <w:left w:val="none" w:sz="0" w:space="0" w:color="auto"/>
            <w:bottom w:val="none" w:sz="0" w:space="0" w:color="auto"/>
            <w:right w:val="none" w:sz="0" w:space="0" w:color="auto"/>
          </w:divBdr>
        </w:div>
        <w:div w:id="312684659">
          <w:marLeft w:val="0"/>
          <w:marRight w:val="0"/>
          <w:marTop w:val="0"/>
          <w:marBottom w:val="0"/>
          <w:divBdr>
            <w:top w:val="none" w:sz="0" w:space="0" w:color="auto"/>
            <w:left w:val="none" w:sz="0" w:space="0" w:color="auto"/>
            <w:bottom w:val="none" w:sz="0" w:space="0" w:color="auto"/>
            <w:right w:val="none" w:sz="0" w:space="0" w:color="auto"/>
          </w:divBdr>
        </w:div>
        <w:div w:id="328678727">
          <w:marLeft w:val="0"/>
          <w:marRight w:val="0"/>
          <w:marTop w:val="0"/>
          <w:marBottom w:val="0"/>
          <w:divBdr>
            <w:top w:val="none" w:sz="0" w:space="0" w:color="auto"/>
            <w:left w:val="none" w:sz="0" w:space="0" w:color="auto"/>
            <w:bottom w:val="none" w:sz="0" w:space="0" w:color="auto"/>
            <w:right w:val="none" w:sz="0" w:space="0" w:color="auto"/>
          </w:divBdr>
        </w:div>
        <w:div w:id="341785204">
          <w:marLeft w:val="0"/>
          <w:marRight w:val="0"/>
          <w:marTop w:val="0"/>
          <w:marBottom w:val="0"/>
          <w:divBdr>
            <w:top w:val="none" w:sz="0" w:space="0" w:color="auto"/>
            <w:left w:val="none" w:sz="0" w:space="0" w:color="auto"/>
            <w:bottom w:val="none" w:sz="0" w:space="0" w:color="auto"/>
            <w:right w:val="none" w:sz="0" w:space="0" w:color="auto"/>
          </w:divBdr>
        </w:div>
        <w:div w:id="376054592">
          <w:marLeft w:val="0"/>
          <w:marRight w:val="0"/>
          <w:marTop w:val="0"/>
          <w:marBottom w:val="0"/>
          <w:divBdr>
            <w:top w:val="none" w:sz="0" w:space="0" w:color="auto"/>
            <w:left w:val="none" w:sz="0" w:space="0" w:color="auto"/>
            <w:bottom w:val="none" w:sz="0" w:space="0" w:color="auto"/>
            <w:right w:val="none" w:sz="0" w:space="0" w:color="auto"/>
          </w:divBdr>
        </w:div>
        <w:div w:id="432625731">
          <w:marLeft w:val="0"/>
          <w:marRight w:val="0"/>
          <w:marTop w:val="0"/>
          <w:marBottom w:val="0"/>
          <w:divBdr>
            <w:top w:val="none" w:sz="0" w:space="0" w:color="auto"/>
            <w:left w:val="none" w:sz="0" w:space="0" w:color="auto"/>
            <w:bottom w:val="none" w:sz="0" w:space="0" w:color="auto"/>
            <w:right w:val="none" w:sz="0" w:space="0" w:color="auto"/>
          </w:divBdr>
        </w:div>
        <w:div w:id="435098569">
          <w:marLeft w:val="0"/>
          <w:marRight w:val="0"/>
          <w:marTop w:val="0"/>
          <w:marBottom w:val="0"/>
          <w:divBdr>
            <w:top w:val="none" w:sz="0" w:space="0" w:color="auto"/>
            <w:left w:val="none" w:sz="0" w:space="0" w:color="auto"/>
            <w:bottom w:val="none" w:sz="0" w:space="0" w:color="auto"/>
            <w:right w:val="none" w:sz="0" w:space="0" w:color="auto"/>
          </w:divBdr>
        </w:div>
        <w:div w:id="441993012">
          <w:marLeft w:val="0"/>
          <w:marRight w:val="0"/>
          <w:marTop w:val="0"/>
          <w:marBottom w:val="0"/>
          <w:divBdr>
            <w:top w:val="none" w:sz="0" w:space="0" w:color="auto"/>
            <w:left w:val="none" w:sz="0" w:space="0" w:color="auto"/>
            <w:bottom w:val="none" w:sz="0" w:space="0" w:color="auto"/>
            <w:right w:val="none" w:sz="0" w:space="0" w:color="auto"/>
          </w:divBdr>
        </w:div>
        <w:div w:id="568341639">
          <w:marLeft w:val="0"/>
          <w:marRight w:val="0"/>
          <w:marTop w:val="0"/>
          <w:marBottom w:val="0"/>
          <w:divBdr>
            <w:top w:val="none" w:sz="0" w:space="0" w:color="auto"/>
            <w:left w:val="none" w:sz="0" w:space="0" w:color="auto"/>
            <w:bottom w:val="none" w:sz="0" w:space="0" w:color="auto"/>
            <w:right w:val="none" w:sz="0" w:space="0" w:color="auto"/>
          </w:divBdr>
        </w:div>
        <w:div w:id="601957473">
          <w:marLeft w:val="0"/>
          <w:marRight w:val="0"/>
          <w:marTop w:val="0"/>
          <w:marBottom w:val="0"/>
          <w:divBdr>
            <w:top w:val="none" w:sz="0" w:space="0" w:color="auto"/>
            <w:left w:val="none" w:sz="0" w:space="0" w:color="auto"/>
            <w:bottom w:val="none" w:sz="0" w:space="0" w:color="auto"/>
            <w:right w:val="none" w:sz="0" w:space="0" w:color="auto"/>
          </w:divBdr>
        </w:div>
        <w:div w:id="606231161">
          <w:marLeft w:val="0"/>
          <w:marRight w:val="0"/>
          <w:marTop w:val="0"/>
          <w:marBottom w:val="0"/>
          <w:divBdr>
            <w:top w:val="none" w:sz="0" w:space="0" w:color="auto"/>
            <w:left w:val="none" w:sz="0" w:space="0" w:color="auto"/>
            <w:bottom w:val="none" w:sz="0" w:space="0" w:color="auto"/>
            <w:right w:val="none" w:sz="0" w:space="0" w:color="auto"/>
          </w:divBdr>
        </w:div>
        <w:div w:id="632173291">
          <w:marLeft w:val="0"/>
          <w:marRight w:val="0"/>
          <w:marTop w:val="0"/>
          <w:marBottom w:val="0"/>
          <w:divBdr>
            <w:top w:val="none" w:sz="0" w:space="0" w:color="auto"/>
            <w:left w:val="none" w:sz="0" w:space="0" w:color="auto"/>
            <w:bottom w:val="none" w:sz="0" w:space="0" w:color="auto"/>
            <w:right w:val="none" w:sz="0" w:space="0" w:color="auto"/>
          </w:divBdr>
        </w:div>
        <w:div w:id="646209485">
          <w:marLeft w:val="0"/>
          <w:marRight w:val="0"/>
          <w:marTop w:val="0"/>
          <w:marBottom w:val="0"/>
          <w:divBdr>
            <w:top w:val="none" w:sz="0" w:space="0" w:color="auto"/>
            <w:left w:val="none" w:sz="0" w:space="0" w:color="auto"/>
            <w:bottom w:val="none" w:sz="0" w:space="0" w:color="auto"/>
            <w:right w:val="none" w:sz="0" w:space="0" w:color="auto"/>
          </w:divBdr>
        </w:div>
        <w:div w:id="816261370">
          <w:marLeft w:val="0"/>
          <w:marRight w:val="0"/>
          <w:marTop w:val="0"/>
          <w:marBottom w:val="0"/>
          <w:divBdr>
            <w:top w:val="none" w:sz="0" w:space="0" w:color="auto"/>
            <w:left w:val="none" w:sz="0" w:space="0" w:color="auto"/>
            <w:bottom w:val="none" w:sz="0" w:space="0" w:color="auto"/>
            <w:right w:val="none" w:sz="0" w:space="0" w:color="auto"/>
          </w:divBdr>
        </w:div>
        <w:div w:id="939677634">
          <w:marLeft w:val="0"/>
          <w:marRight w:val="0"/>
          <w:marTop w:val="0"/>
          <w:marBottom w:val="0"/>
          <w:divBdr>
            <w:top w:val="none" w:sz="0" w:space="0" w:color="auto"/>
            <w:left w:val="none" w:sz="0" w:space="0" w:color="auto"/>
            <w:bottom w:val="none" w:sz="0" w:space="0" w:color="auto"/>
            <w:right w:val="none" w:sz="0" w:space="0" w:color="auto"/>
          </w:divBdr>
        </w:div>
        <w:div w:id="954556803">
          <w:marLeft w:val="0"/>
          <w:marRight w:val="0"/>
          <w:marTop w:val="0"/>
          <w:marBottom w:val="0"/>
          <w:divBdr>
            <w:top w:val="none" w:sz="0" w:space="0" w:color="auto"/>
            <w:left w:val="none" w:sz="0" w:space="0" w:color="auto"/>
            <w:bottom w:val="none" w:sz="0" w:space="0" w:color="auto"/>
            <w:right w:val="none" w:sz="0" w:space="0" w:color="auto"/>
          </w:divBdr>
        </w:div>
        <w:div w:id="1013995219">
          <w:marLeft w:val="0"/>
          <w:marRight w:val="0"/>
          <w:marTop w:val="0"/>
          <w:marBottom w:val="0"/>
          <w:divBdr>
            <w:top w:val="none" w:sz="0" w:space="0" w:color="auto"/>
            <w:left w:val="none" w:sz="0" w:space="0" w:color="auto"/>
            <w:bottom w:val="none" w:sz="0" w:space="0" w:color="auto"/>
            <w:right w:val="none" w:sz="0" w:space="0" w:color="auto"/>
          </w:divBdr>
        </w:div>
        <w:div w:id="1109618973">
          <w:marLeft w:val="0"/>
          <w:marRight w:val="0"/>
          <w:marTop w:val="0"/>
          <w:marBottom w:val="0"/>
          <w:divBdr>
            <w:top w:val="none" w:sz="0" w:space="0" w:color="auto"/>
            <w:left w:val="none" w:sz="0" w:space="0" w:color="auto"/>
            <w:bottom w:val="none" w:sz="0" w:space="0" w:color="auto"/>
            <w:right w:val="none" w:sz="0" w:space="0" w:color="auto"/>
          </w:divBdr>
        </w:div>
        <w:div w:id="1176504207">
          <w:marLeft w:val="0"/>
          <w:marRight w:val="0"/>
          <w:marTop w:val="0"/>
          <w:marBottom w:val="0"/>
          <w:divBdr>
            <w:top w:val="none" w:sz="0" w:space="0" w:color="auto"/>
            <w:left w:val="none" w:sz="0" w:space="0" w:color="auto"/>
            <w:bottom w:val="none" w:sz="0" w:space="0" w:color="auto"/>
            <w:right w:val="none" w:sz="0" w:space="0" w:color="auto"/>
          </w:divBdr>
        </w:div>
        <w:div w:id="1221747195">
          <w:marLeft w:val="0"/>
          <w:marRight w:val="0"/>
          <w:marTop w:val="0"/>
          <w:marBottom w:val="0"/>
          <w:divBdr>
            <w:top w:val="none" w:sz="0" w:space="0" w:color="auto"/>
            <w:left w:val="none" w:sz="0" w:space="0" w:color="auto"/>
            <w:bottom w:val="none" w:sz="0" w:space="0" w:color="auto"/>
            <w:right w:val="none" w:sz="0" w:space="0" w:color="auto"/>
          </w:divBdr>
        </w:div>
        <w:div w:id="1544370537">
          <w:marLeft w:val="0"/>
          <w:marRight w:val="0"/>
          <w:marTop w:val="0"/>
          <w:marBottom w:val="0"/>
          <w:divBdr>
            <w:top w:val="none" w:sz="0" w:space="0" w:color="auto"/>
            <w:left w:val="none" w:sz="0" w:space="0" w:color="auto"/>
            <w:bottom w:val="none" w:sz="0" w:space="0" w:color="auto"/>
            <w:right w:val="none" w:sz="0" w:space="0" w:color="auto"/>
          </w:divBdr>
        </w:div>
        <w:div w:id="1671061230">
          <w:marLeft w:val="0"/>
          <w:marRight w:val="0"/>
          <w:marTop w:val="0"/>
          <w:marBottom w:val="0"/>
          <w:divBdr>
            <w:top w:val="none" w:sz="0" w:space="0" w:color="auto"/>
            <w:left w:val="none" w:sz="0" w:space="0" w:color="auto"/>
            <w:bottom w:val="none" w:sz="0" w:space="0" w:color="auto"/>
            <w:right w:val="none" w:sz="0" w:space="0" w:color="auto"/>
          </w:divBdr>
        </w:div>
        <w:div w:id="1737506781">
          <w:marLeft w:val="0"/>
          <w:marRight w:val="0"/>
          <w:marTop w:val="0"/>
          <w:marBottom w:val="0"/>
          <w:divBdr>
            <w:top w:val="none" w:sz="0" w:space="0" w:color="auto"/>
            <w:left w:val="none" w:sz="0" w:space="0" w:color="auto"/>
            <w:bottom w:val="none" w:sz="0" w:space="0" w:color="auto"/>
            <w:right w:val="none" w:sz="0" w:space="0" w:color="auto"/>
          </w:divBdr>
        </w:div>
        <w:div w:id="1753352749">
          <w:marLeft w:val="0"/>
          <w:marRight w:val="0"/>
          <w:marTop w:val="0"/>
          <w:marBottom w:val="0"/>
          <w:divBdr>
            <w:top w:val="none" w:sz="0" w:space="0" w:color="auto"/>
            <w:left w:val="none" w:sz="0" w:space="0" w:color="auto"/>
            <w:bottom w:val="none" w:sz="0" w:space="0" w:color="auto"/>
            <w:right w:val="none" w:sz="0" w:space="0" w:color="auto"/>
          </w:divBdr>
        </w:div>
        <w:div w:id="1755659933">
          <w:marLeft w:val="0"/>
          <w:marRight w:val="0"/>
          <w:marTop w:val="0"/>
          <w:marBottom w:val="0"/>
          <w:divBdr>
            <w:top w:val="none" w:sz="0" w:space="0" w:color="auto"/>
            <w:left w:val="none" w:sz="0" w:space="0" w:color="auto"/>
            <w:bottom w:val="none" w:sz="0" w:space="0" w:color="auto"/>
            <w:right w:val="none" w:sz="0" w:space="0" w:color="auto"/>
          </w:divBdr>
        </w:div>
        <w:div w:id="1815025025">
          <w:marLeft w:val="0"/>
          <w:marRight w:val="0"/>
          <w:marTop w:val="0"/>
          <w:marBottom w:val="0"/>
          <w:divBdr>
            <w:top w:val="none" w:sz="0" w:space="0" w:color="auto"/>
            <w:left w:val="none" w:sz="0" w:space="0" w:color="auto"/>
            <w:bottom w:val="none" w:sz="0" w:space="0" w:color="auto"/>
            <w:right w:val="none" w:sz="0" w:space="0" w:color="auto"/>
          </w:divBdr>
        </w:div>
        <w:div w:id="1839274191">
          <w:marLeft w:val="0"/>
          <w:marRight w:val="0"/>
          <w:marTop w:val="0"/>
          <w:marBottom w:val="0"/>
          <w:divBdr>
            <w:top w:val="none" w:sz="0" w:space="0" w:color="auto"/>
            <w:left w:val="none" w:sz="0" w:space="0" w:color="auto"/>
            <w:bottom w:val="none" w:sz="0" w:space="0" w:color="auto"/>
            <w:right w:val="none" w:sz="0" w:space="0" w:color="auto"/>
          </w:divBdr>
        </w:div>
        <w:div w:id="2056927297">
          <w:marLeft w:val="0"/>
          <w:marRight w:val="0"/>
          <w:marTop w:val="0"/>
          <w:marBottom w:val="0"/>
          <w:divBdr>
            <w:top w:val="none" w:sz="0" w:space="0" w:color="auto"/>
            <w:left w:val="none" w:sz="0" w:space="0" w:color="auto"/>
            <w:bottom w:val="none" w:sz="0" w:space="0" w:color="auto"/>
            <w:right w:val="none" w:sz="0" w:space="0" w:color="auto"/>
          </w:divBdr>
        </w:div>
        <w:div w:id="208903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3297-A14B-44CC-9209-7C7306B9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3545</Words>
  <Characters>20213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23711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cp:lastModifiedBy>User-PC</cp:lastModifiedBy>
  <cp:revision>4</cp:revision>
  <cp:lastPrinted>2015-12-11T10:39:00Z</cp:lastPrinted>
  <dcterms:created xsi:type="dcterms:W3CDTF">2017-03-23T12:11:00Z</dcterms:created>
  <dcterms:modified xsi:type="dcterms:W3CDTF">2017-03-23T12:16:00Z</dcterms:modified>
</cp:coreProperties>
</file>